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828B55" w14:textId="77777777" w:rsidR="00F544A4" w:rsidRPr="005D1504" w:rsidRDefault="00F544A4" w:rsidP="00BC127A">
      <w:pPr>
        <w:spacing w:line="240" w:lineRule="auto"/>
        <w:jc w:val="center"/>
        <w:rPr>
          <w:sz w:val="28"/>
          <w:szCs w:val="24"/>
        </w:rPr>
      </w:pPr>
      <w:bookmarkStart w:id="0" w:name="_GoBack"/>
      <w:bookmarkEnd w:id="0"/>
      <w:r w:rsidRPr="005D1504">
        <w:rPr>
          <w:sz w:val="28"/>
          <w:szCs w:val="24"/>
        </w:rPr>
        <w:t>GRADITELJSKA,</w:t>
      </w:r>
      <w:r w:rsidR="007A6C81" w:rsidRPr="005D1504">
        <w:rPr>
          <w:sz w:val="28"/>
          <w:szCs w:val="24"/>
        </w:rPr>
        <w:t xml:space="preserve"> PRIRODOSLOVNA I RUDARSKA ŠKOLA, </w:t>
      </w:r>
      <w:r w:rsidRPr="005D1504">
        <w:rPr>
          <w:sz w:val="28"/>
          <w:szCs w:val="24"/>
        </w:rPr>
        <w:t>VARAŽDIN</w:t>
      </w:r>
    </w:p>
    <w:p w14:paraId="61280A1A" w14:textId="77777777" w:rsidR="006144F4" w:rsidRPr="005D1504" w:rsidRDefault="00F544A4" w:rsidP="00F544A4">
      <w:pPr>
        <w:spacing w:line="240" w:lineRule="auto"/>
        <w:jc w:val="center"/>
        <w:rPr>
          <w:sz w:val="28"/>
          <w:szCs w:val="24"/>
        </w:rPr>
      </w:pPr>
      <w:r w:rsidRPr="005D1504">
        <w:rPr>
          <w:sz w:val="28"/>
          <w:szCs w:val="24"/>
        </w:rPr>
        <w:t>„MILCO“</w:t>
      </w:r>
      <w:r w:rsidR="00D051BC" w:rsidRPr="005D1504">
        <w:rPr>
          <w:sz w:val="28"/>
          <w:szCs w:val="24"/>
        </w:rPr>
        <w:t xml:space="preserve"> d.o.o.</w:t>
      </w:r>
      <w:r w:rsidR="002D0992" w:rsidRPr="005D1504">
        <w:rPr>
          <w:sz w:val="28"/>
          <w:szCs w:val="24"/>
        </w:rPr>
        <w:t>, Varaždin</w:t>
      </w:r>
    </w:p>
    <w:p w14:paraId="5818798F" w14:textId="77777777" w:rsidR="006144F4" w:rsidRPr="005D1504" w:rsidRDefault="006144F4" w:rsidP="00F544A4">
      <w:pPr>
        <w:spacing w:line="240" w:lineRule="auto"/>
        <w:jc w:val="center"/>
        <w:rPr>
          <w:sz w:val="24"/>
          <w:szCs w:val="24"/>
        </w:rPr>
      </w:pPr>
    </w:p>
    <w:p w14:paraId="3DFC554A" w14:textId="77777777" w:rsidR="006144F4" w:rsidRPr="005D1504" w:rsidRDefault="006144F4" w:rsidP="00F544A4">
      <w:pPr>
        <w:spacing w:line="240" w:lineRule="auto"/>
        <w:jc w:val="center"/>
        <w:rPr>
          <w:sz w:val="24"/>
          <w:szCs w:val="24"/>
        </w:rPr>
      </w:pPr>
    </w:p>
    <w:p w14:paraId="1460D8C5" w14:textId="77777777" w:rsidR="001F6E6E" w:rsidRPr="005D1504" w:rsidRDefault="001F6E6E" w:rsidP="00F544A4">
      <w:pPr>
        <w:spacing w:line="240" w:lineRule="auto"/>
        <w:jc w:val="center"/>
        <w:rPr>
          <w:sz w:val="24"/>
          <w:szCs w:val="24"/>
        </w:rPr>
      </w:pPr>
    </w:p>
    <w:p w14:paraId="6268ABB8" w14:textId="77777777" w:rsidR="001F6E6E" w:rsidRPr="005D1504" w:rsidRDefault="001F6E6E" w:rsidP="00F544A4">
      <w:pPr>
        <w:spacing w:line="240" w:lineRule="auto"/>
        <w:jc w:val="center"/>
        <w:rPr>
          <w:sz w:val="24"/>
          <w:szCs w:val="24"/>
        </w:rPr>
      </w:pPr>
    </w:p>
    <w:p w14:paraId="6490ADD9" w14:textId="77777777" w:rsidR="001F6E6E" w:rsidRPr="005D1504" w:rsidRDefault="001F6E6E" w:rsidP="00F544A4">
      <w:pPr>
        <w:spacing w:line="240" w:lineRule="auto"/>
        <w:jc w:val="center"/>
        <w:rPr>
          <w:sz w:val="24"/>
          <w:szCs w:val="24"/>
        </w:rPr>
      </w:pPr>
    </w:p>
    <w:p w14:paraId="1D6A4F47" w14:textId="77777777" w:rsidR="001F6E6E" w:rsidRPr="005D1504" w:rsidRDefault="001F6E6E" w:rsidP="00F544A4">
      <w:pPr>
        <w:spacing w:line="240" w:lineRule="auto"/>
        <w:jc w:val="center"/>
        <w:rPr>
          <w:sz w:val="24"/>
          <w:szCs w:val="24"/>
        </w:rPr>
      </w:pPr>
    </w:p>
    <w:p w14:paraId="12700A6C" w14:textId="77777777" w:rsidR="001F6E6E" w:rsidRPr="005D1504" w:rsidRDefault="001F6E6E" w:rsidP="00F544A4">
      <w:pPr>
        <w:spacing w:line="240" w:lineRule="auto"/>
        <w:jc w:val="center"/>
        <w:rPr>
          <w:sz w:val="24"/>
          <w:szCs w:val="24"/>
        </w:rPr>
      </w:pPr>
    </w:p>
    <w:p w14:paraId="6F4C8A7A" w14:textId="77777777" w:rsidR="001F6E6E" w:rsidRPr="005D1504" w:rsidRDefault="001F6E6E" w:rsidP="00F544A4">
      <w:pPr>
        <w:spacing w:line="240" w:lineRule="auto"/>
        <w:jc w:val="center"/>
        <w:rPr>
          <w:sz w:val="24"/>
          <w:szCs w:val="24"/>
        </w:rPr>
      </w:pPr>
    </w:p>
    <w:p w14:paraId="666961D4" w14:textId="77777777" w:rsidR="006144F4" w:rsidRPr="005D1504" w:rsidRDefault="006B4D56" w:rsidP="00F544A4">
      <w:pPr>
        <w:spacing w:line="240" w:lineRule="auto"/>
        <w:jc w:val="center"/>
        <w:rPr>
          <w:b/>
          <w:sz w:val="44"/>
          <w:szCs w:val="32"/>
        </w:rPr>
      </w:pPr>
      <w:r w:rsidRPr="005D1504">
        <w:rPr>
          <w:b/>
          <w:sz w:val="44"/>
          <w:szCs w:val="32"/>
        </w:rPr>
        <w:t>BU</w:t>
      </w:r>
      <w:r w:rsidR="006144F4" w:rsidRPr="005D1504">
        <w:rPr>
          <w:b/>
          <w:sz w:val="44"/>
          <w:szCs w:val="32"/>
        </w:rPr>
        <w:t>SINES</w:t>
      </w:r>
      <w:r w:rsidRPr="005D1504">
        <w:rPr>
          <w:b/>
          <w:sz w:val="44"/>
          <w:szCs w:val="32"/>
        </w:rPr>
        <w:t>S</w:t>
      </w:r>
      <w:r w:rsidR="006144F4" w:rsidRPr="005D1504">
        <w:rPr>
          <w:b/>
          <w:sz w:val="44"/>
          <w:szCs w:val="32"/>
        </w:rPr>
        <w:t xml:space="preserve"> PLAN</w:t>
      </w:r>
    </w:p>
    <w:p w14:paraId="73DAF76D" w14:textId="77777777" w:rsidR="006144F4" w:rsidRPr="005D1504" w:rsidRDefault="00CC21D5" w:rsidP="00F544A4">
      <w:pPr>
        <w:spacing w:line="240" w:lineRule="auto"/>
        <w:jc w:val="center"/>
        <w:rPr>
          <w:sz w:val="32"/>
          <w:szCs w:val="24"/>
        </w:rPr>
      </w:pPr>
      <w:r w:rsidRPr="005D1504">
        <w:rPr>
          <w:sz w:val="32"/>
          <w:szCs w:val="24"/>
        </w:rPr>
        <w:t>Introduction of a new product  „Yogochest“</w:t>
      </w:r>
      <w:r w:rsidR="006144F4" w:rsidRPr="005D1504">
        <w:rPr>
          <w:sz w:val="32"/>
          <w:szCs w:val="24"/>
        </w:rPr>
        <w:t xml:space="preserve"> and manufacturing assortment</w:t>
      </w:r>
      <w:r w:rsidR="00F544A4" w:rsidRPr="005D1504">
        <w:rPr>
          <w:sz w:val="32"/>
          <w:szCs w:val="24"/>
        </w:rPr>
        <w:t xml:space="preserve"> expansion of MILCO food industry</w:t>
      </w:r>
    </w:p>
    <w:p w14:paraId="325302A4" w14:textId="77777777" w:rsidR="006144F4" w:rsidRPr="005D1504" w:rsidRDefault="006144F4" w:rsidP="00F544A4">
      <w:pPr>
        <w:jc w:val="center"/>
        <w:rPr>
          <w:sz w:val="24"/>
          <w:szCs w:val="24"/>
        </w:rPr>
      </w:pPr>
    </w:p>
    <w:p w14:paraId="359912BD" w14:textId="77777777" w:rsidR="00F544A4" w:rsidRPr="005D1504" w:rsidRDefault="00F544A4" w:rsidP="00F544A4">
      <w:pPr>
        <w:jc w:val="center"/>
        <w:rPr>
          <w:sz w:val="24"/>
          <w:szCs w:val="24"/>
        </w:rPr>
      </w:pPr>
    </w:p>
    <w:p w14:paraId="4C70A93D" w14:textId="77777777" w:rsidR="00F544A4" w:rsidRPr="005D1504" w:rsidRDefault="00F544A4" w:rsidP="00F544A4">
      <w:pPr>
        <w:jc w:val="center"/>
        <w:rPr>
          <w:sz w:val="24"/>
          <w:szCs w:val="24"/>
        </w:rPr>
      </w:pPr>
    </w:p>
    <w:p w14:paraId="19195511" w14:textId="77777777" w:rsidR="001F6E6E" w:rsidRPr="005D1504" w:rsidRDefault="001F6E6E" w:rsidP="00F544A4">
      <w:pPr>
        <w:jc w:val="center"/>
        <w:rPr>
          <w:sz w:val="24"/>
          <w:szCs w:val="24"/>
        </w:rPr>
      </w:pPr>
    </w:p>
    <w:p w14:paraId="7BE120B9" w14:textId="77777777" w:rsidR="001F6E6E" w:rsidRPr="005D1504" w:rsidRDefault="001F6E6E" w:rsidP="00F544A4">
      <w:pPr>
        <w:jc w:val="center"/>
        <w:rPr>
          <w:sz w:val="24"/>
          <w:szCs w:val="24"/>
        </w:rPr>
      </w:pPr>
    </w:p>
    <w:p w14:paraId="06B15837" w14:textId="77777777" w:rsidR="001F6E6E" w:rsidRPr="005D1504" w:rsidRDefault="001F6E6E" w:rsidP="00F544A4">
      <w:pPr>
        <w:jc w:val="center"/>
        <w:rPr>
          <w:sz w:val="24"/>
          <w:szCs w:val="24"/>
        </w:rPr>
      </w:pPr>
    </w:p>
    <w:p w14:paraId="5C91E4F6" w14:textId="77777777" w:rsidR="001F6E6E" w:rsidRPr="005D1504" w:rsidRDefault="001F6E6E" w:rsidP="00F544A4">
      <w:pPr>
        <w:jc w:val="center"/>
        <w:rPr>
          <w:sz w:val="24"/>
          <w:szCs w:val="24"/>
        </w:rPr>
      </w:pPr>
    </w:p>
    <w:p w14:paraId="640986EF" w14:textId="77777777" w:rsidR="001F6E6E" w:rsidRPr="005D1504" w:rsidRDefault="001F6E6E" w:rsidP="00F544A4">
      <w:pPr>
        <w:jc w:val="center"/>
        <w:rPr>
          <w:sz w:val="24"/>
          <w:szCs w:val="24"/>
        </w:rPr>
      </w:pPr>
    </w:p>
    <w:p w14:paraId="5C8A694C" w14:textId="77777777" w:rsidR="001F6E6E" w:rsidRPr="005D1504" w:rsidRDefault="001F6E6E" w:rsidP="00F544A4">
      <w:pPr>
        <w:jc w:val="center"/>
        <w:rPr>
          <w:sz w:val="24"/>
          <w:szCs w:val="24"/>
        </w:rPr>
      </w:pPr>
    </w:p>
    <w:p w14:paraId="44F666B8" w14:textId="77777777" w:rsidR="001F6E6E" w:rsidRPr="005D1504" w:rsidRDefault="001F6E6E" w:rsidP="00F544A4">
      <w:pPr>
        <w:jc w:val="center"/>
        <w:rPr>
          <w:sz w:val="24"/>
          <w:szCs w:val="24"/>
        </w:rPr>
      </w:pPr>
    </w:p>
    <w:p w14:paraId="3BCF8014" w14:textId="77777777" w:rsidR="001F6E6E" w:rsidRPr="005D1504" w:rsidRDefault="001F6E6E" w:rsidP="00F544A4">
      <w:pPr>
        <w:jc w:val="center"/>
        <w:rPr>
          <w:sz w:val="24"/>
          <w:szCs w:val="24"/>
        </w:rPr>
      </w:pPr>
    </w:p>
    <w:p w14:paraId="227153F0" w14:textId="77777777" w:rsidR="001F6E6E" w:rsidRPr="005D1504" w:rsidRDefault="001F6E6E" w:rsidP="00F544A4">
      <w:pPr>
        <w:jc w:val="center"/>
        <w:rPr>
          <w:sz w:val="24"/>
          <w:szCs w:val="24"/>
        </w:rPr>
      </w:pPr>
    </w:p>
    <w:p w14:paraId="70ADDB67" w14:textId="77777777" w:rsidR="00F544A4" w:rsidRPr="005D1504" w:rsidRDefault="00F544A4" w:rsidP="00F544A4">
      <w:pPr>
        <w:rPr>
          <w:sz w:val="28"/>
          <w:szCs w:val="24"/>
        </w:rPr>
      </w:pPr>
      <w:r w:rsidRPr="005D1504">
        <w:rPr>
          <w:sz w:val="28"/>
          <w:szCs w:val="24"/>
        </w:rPr>
        <w:t>Neven Novak</w:t>
      </w:r>
      <w:r w:rsidR="001F6E6E" w:rsidRPr="005D1504">
        <w:rPr>
          <w:sz w:val="28"/>
          <w:szCs w:val="24"/>
        </w:rPr>
        <w:t xml:space="preserve">, </w:t>
      </w:r>
      <w:r w:rsidRPr="005D1504">
        <w:rPr>
          <w:sz w:val="28"/>
          <w:szCs w:val="24"/>
        </w:rPr>
        <w:t>Antonia Talaš</w:t>
      </w:r>
      <w:r w:rsidR="001F6E6E" w:rsidRPr="005D1504">
        <w:rPr>
          <w:sz w:val="28"/>
          <w:szCs w:val="24"/>
        </w:rPr>
        <w:t xml:space="preserve">, </w:t>
      </w:r>
      <w:r w:rsidRPr="005D1504">
        <w:rPr>
          <w:sz w:val="28"/>
          <w:szCs w:val="24"/>
        </w:rPr>
        <w:t>Manuela Kamenić</w:t>
      </w:r>
      <w:r w:rsidR="001F6E6E" w:rsidRPr="005D1504">
        <w:rPr>
          <w:sz w:val="28"/>
          <w:szCs w:val="24"/>
        </w:rPr>
        <w:t xml:space="preserve">, </w:t>
      </w:r>
      <w:r w:rsidRPr="005D1504">
        <w:rPr>
          <w:sz w:val="28"/>
          <w:szCs w:val="24"/>
        </w:rPr>
        <w:t>Ilija Kubat</w:t>
      </w:r>
      <w:r w:rsidR="001F6E6E" w:rsidRPr="005D1504">
        <w:rPr>
          <w:sz w:val="28"/>
          <w:szCs w:val="24"/>
        </w:rPr>
        <w:t xml:space="preserve">, </w:t>
      </w:r>
      <w:r w:rsidRPr="005D1504">
        <w:rPr>
          <w:sz w:val="28"/>
          <w:szCs w:val="24"/>
        </w:rPr>
        <w:t>Borna Novosel</w:t>
      </w:r>
      <w:r w:rsidR="001F6E6E" w:rsidRPr="005D1504">
        <w:rPr>
          <w:sz w:val="28"/>
          <w:szCs w:val="24"/>
        </w:rPr>
        <w:t xml:space="preserve">, </w:t>
      </w:r>
      <w:r w:rsidRPr="005D1504">
        <w:rPr>
          <w:sz w:val="28"/>
          <w:szCs w:val="24"/>
        </w:rPr>
        <w:t>Anamaria Benčić</w:t>
      </w:r>
      <w:r w:rsidR="001F6E6E" w:rsidRPr="005D1504">
        <w:rPr>
          <w:sz w:val="28"/>
          <w:szCs w:val="24"/>
        </w:rPr>
        <w:t xml:space="preserve">, </w:t>
      </w:r>
      <w:r w:rsidRPr="005D1504">
        <w:rPr>
          <w:sz w:val="28"/>
          <w:szCs w:val="24"/>
        </w:rPr>
        <w:t>Karla Ciglarić</w:t>
      </w:r>
      <w:r w:rsidR="001F6E6E" w:rsidRPr="005D1504">
        <w:rPr>
          <w:sz w:val="28"/>
          <w:szCs w:val="24"/>
        </w:rPr>
        <w:t xml:space="preserve">, </w:t>
      </w:r>
      <w:r w:rsidRPr="005D1504">
        <w:rPr>
          <w:sz w:val="28"/>
          <w:szCs w:val="24"/>
        </w:rPr>
        <w:t>Ana-Maria Čretni</w:t>
      </w:r>
      <w:r w:rsidR="001F6E6E" w:rsidRPr="005D1504">
        <w:rPr>
          <w:sz w:val="28"/>
          <w:szCs w:val="24"/>
        </w:rPr>
        <w:t xml:space="preserve">, </w:t>
      </w:r>
      <w:r w:rsidRPr="005D1504">
        <w:rPr>
          <w:sz w:val="28"/>
          <w:szCs w:val="24"/>
        </w:rPr>
        <w:t>Tea Dokleja</w:t>
      </w:r>
      <w:r w:rsidR="001F6E6E" w:rsidRPr="005D1504">
        <w:rPr>
          <w:sz w:val="28"/>
          <w:szCs w:val="24"/>
        </w:rPr>
        <w:t xml:space="preserve">, </w:t>
      </w:r>
      <w:r w:rsidRPr="005D1504">
        <w:rPr>
          <w:sz w:val="28"/>
          <w:szCs w:val="24"/>
        </w:rPr>
        <w:t>Roman Hosni</w:t>
      </w:r>
      <w:r w:rsidR="001F6E6E" w:rsidRPr="005D1504">
        <w:rPr>
          <w:sz w:val="28"/>
          <w:szCs w:val="24"/>
        </w:rPr>
        <w:t xml:space="preserve">, </w:t>
      </w:r>
      <w:r w:rsidRPr="005D1504">
        <w:rPr>
          <w:sz w:val="28"/>
          <w:szCs w:val="24"/>
        </w:rPr>
        <w:t>Tena Zavrtnik</w:t>
      </w:r>
    </w:p>
    <w:p w14:paraId="58C6E79E" w14:textId="77777777" w:rsidR="00327A62" w:rsidRPr="005D1504" w:rsidRDefault="00FE0A03" w:rsidP="00CC21D5">
      <w:pPr>
        <w:jc w:val="right"/>
        <w:rPr>
          <w:sz w:val="24"/>
          <w:szCs w:val="24"/>
        </w:rPr>
      </w:pPr>
      <w:r w:rsidRPr="005D1504">
        <w:rPr>
          <w:sz w:val="24"/>
          <w:szCs w:val="24"/>
        </w:rPr>
        <w:t>Varaždin, F</w:t>
      </w:r>
      <w:r w:rsidR="001F6E6E" w:rsidRPr="005D1504">
        <w:rPr>
          <w:sz w:val="24"/>
          <w:szCs w:val="24"/>
        </w:rPr>
        <w:t>ebruary, 2018.</w:t>
      </w:r>
    </w:p>
    <w:p w14:paraId="61B07323" w14:textId="77777777" w:rsidR="00CC21D5" w:rsidRPr="005D1504" w:rsidRDefault="00CC21D5" w:rsidP="00CC21D5">
      <w:pPr>
        <w:jc w:val="right"/>
        <w:rPr>
          <w:sz w:val="24"/>
          <w:szCs w:val="24"/>
        </w:rPr>
      </w:pPr>
    </w:p>
    <w:p w14:paraId="493DDE48" w14:textId="77777777" w:rsidR="00327A62" w:rsidRPr="005D1504" w:rsidRDefault="00D70CD7" w:rsidP="00D70CD7">
      <w:pPr>
        <w:jc w:val="center"/>
        <w:rPr>
          <w:b/>
          <w:sz w:val="32"/>
          <w:szCs w:val="24"/>
        </w:rPr>
      </w:pPr>
      <w:r w:rsidRPr="005D1504">
        <w:rPr>
          <w:b/>
          <w:sz w:val="32"/>
          <w:szCs w:val="24"/>
        </w:rPr>
        <w:t>CONTENT</w:t>
      </w:r>
    </w:p>
    <w:tbl>
      <w:tblPr>
        <w:tblStyle w:val="Reetkatablice"/>
        <w:tblW w:w="9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680"/>
        <w:gridCol w:w="7117"/>
        <w:gridCol w:w="845"/>
      </w:tblGrid>
      <w:tr w:rsidR="007A6C81" w:rsidRPr="005D1504" w14:paraId="68DBA65A" w14:textId="77777777" w:rsidTr="00FE0A03">
        <w:trPr>
          <w:trHeight w:val="57"/>
        </w:trPr>
        <w:tc>
          <w:tcPr>
            <w:tcW w:w="675" w:type="dxa"/>
          </w:tcPr>
          <w:p w14:paraId="65853E74" w14:textId="77777777" w:rsidR="007A6C81" w:rsidRPr="005D1504" w:rsidRDefault="007A6C81" w:rsidP="007A6C81">
            <w:pPr>
              <w:spacing w:line="360" w:lineRule="auto"/>
              <w:rPr>
                <w:sz w:val="24"/>
                <w:szCs w:val="24"/>
              </w:rPr>
            </w:pPr>
          </w:p>
        </w:tc>
        <w:tc>
          <w:tcPr>
            <w:tcW w:w="7797" w:type="dxa"/>
            <w:gridSpan w:val="2"/>
          </w:tcPr>
          <w:p w14:paraId="43B9E13A" w14:textId="77777777" w:rsidR="007A6C81" w:rsidRPr="005D1504" w:rsidRDefault="007A6C81" w:rsidP="007A6C81">
            <w:pPr>
              <w:spacing w:line="360" w:lineRule="auto"/>
              <w:rPr>
                <w:sz w:val="24"/>
                <w:szCs w:val="24"/>
              </w:rPr>
            </w:pPr>
          </w:p>
        </w:tc>
        <w:tc>
          <w:tcPr>
            <w:tcW w:w="845" w:type="dxa"/>
            <w:vAlign w:val="bottom"/>
          </w:tcPr>
          <w:p w14:paraId="4D0235ED" w14:textId="77777777" w:rsidR="007A6C81" w:rsidRPr="005D1504" w:rsidRDefault="007A6C81" w:rsidP="00FE0A03">
            <w:pPr>
              <w:spacing w:line="360" w:lineRule="auto"/>
              <w:jc w:val="center"/>
              <w:rPr>
                <w:sz w:val="24"/>
                <w:szCs w:val="24"/>
              </w:rPr>
            </w:pPr>
            <w:r w:rsidRPr="005D1504">
              <w:rPr>
                <w:sz w:val="24"/>
                <w:szCs w:val="24"/>
              </w:rPr>
              <w:t>page</w:t>
            </w:r>
          </w:p>
        </w:tc>
      </w:tr>
      <w:tr w:rsidR="00327A62" w:rsidRPr="005D1504" w14:paraId="7EC6EA2A" w14:textId="77777777" w:rsidTr="00FE0A03">
        <w:trPr>
          <w:trHeight w:val="57"/>
        </w:trPr>
        <w:tc>
          <w:tcPr>
            <w:tcW w:w="675" w:type="dxa"/>
          </w:tcPr>
          <w:p w14:paraId="4D89C20E" w14:textId="77777777" w:rsidR="00327A62" w:rsidRPr="005D1504" w:rsidRDefault="00327A62" w:rsidP="007A6C81">
            <w:pPr>
              <w:spacing w:line="360" w:lineRule="auto"/>
              <w:rPr>
                <w:sz w:val="24"/>
                <w:szCs w:val="24"/>
              </w:rPr>
            </w:pPr>
            <w:r w:rsidRPr="005D1504">
              <w:rPr>
                <w:sz w:val="24"/>
                <w:szCs w:val="24"/>
              </w:rPr>
              <w:t>1.</w:t>
            </w:r>
          </w:p>
        </w:tc>
        <w:tc>
          <w:tcPr>
            <w:tcW w:w="7797" w:type="dxa"/>
            <w:gridSpan w:val="2"/>
          </w:tcPr>
          <w:p w14:paraId="38E67A7D" w14:textId="77777777" w:rsidR="00327A62" w:rsidRPr="005D1504" w:rsidRDefault="00D70CD7" w:rsidP="007A6C81">
            <w:pPr>
              <w:spacing w:line="360" w:lineRule="auto"/>
              <w:rPr>
                <w:sz w:val="24"/>
                <w:szCs w:val="24"/>
              </w:rPr>
            </w:pPr>
            <w:r w:rsidRPr="005D1504">
              <w:rPr>
                <w:sz w:val="24"/>
                <w:szCs w:val="24"/>
              </w:rPr>
              <w:t>Summary</w:t>
            </w:r>
            <w:r w:rsidR="007A6C81" w:rsidRPr="005D1504">
              <w:rPr>
                <w:sz w:val="24"/>
                <w:szCs w:val="24"/>
              </w:rPr>
              <w:t xml:space="preserve"> ............................................................................................................</w:t>
            </w:r>
          </w:p>
        </w:tc>
        <w:tc>
          <w:tcPr>
            <w:tcW w:w="845" w:type="dxa"/>
            <w:vAlign w:val="bottom"/>
          </w:tcPr>
          <w:p w14:paraId="7CF5DA5C" w14:textId="77777777" w:rsidR="00327A62" w:rsidRPr="005D1504" w:rsidRDefault="007A6C81" w:rsidP="00FE0A03">
            <w:pPr>
              <w:spacing w:line="360" w:lineRule="auto"/>
              <w:jc w:val="center"/>
              <w:rPr>
                <w:sz w:val="24"/>
                <w:szCs w:val="24"/>
              </w:rPr>
            </w:pPr>
            <w:r w:rsidRPr="005D1504">
              <w:rPr>
                <w:sz w:val="24"/>
                <w:szCs w:val="24"/>
              </w:rPr>
              <w:t>3</w:t>
            </w:r>
          </w:p>
        </w:tc>
      </w:tr>
      <w:tr w:rsidR="00327A62" w:rsidRPr="005D1504" w14:paraId="608021A4" w14:textId="77777777" w:rsidTr="00FE0A03">
        <w:trPr>
          <w:trHeight w:val="57"/>
        </w:trPr>
        <w:tc>
          <w:tcPr>
            <w:tcW w:w="675" w:type="dxa"/>
          </w:tcPr>
          <w:p w14:paraId="30123915" w14:textId="77777777" w:rsidR="00327A62" w:rsidRPr="005D1504" w:rsidRDefault="00327A62" w:rsidP="007A6C81">
            <w:pPr>
              <w:spacing w:line="360" w:lineRule="auto"/>
              <w:rPr>
                <w:sz w:val="24"/>
                <w:szCs w:val="24"/>
              </w:rPr>
            </w:pPr>
            <w:r w:rsidRPr="005D1504">
              <w:rPr>
                <w:sz w:val="24"/>
                <w:szCs w:val="24"/>
              </w:rPr>
              <w:t>2.</w:t>
            </w:r>
          </w:p>
        </w:tc>
        <w:tc>
          <w:tcPr>
            <w:tcW w:w="7797" w:type="dxa"/>
            <w:gridSpan w:val="2"/>
          </w:tcPr>
          <w:p w14:paraId="46249CCA" w14:textId="77777777" w:rsidR="00327A62" w:rsidRPr="005D1504" w:rsidRDefault="00D70CD7" w:rsidP="007A6C81">
            <w:pPr>
              <w:tabs>
                <w:tab w:val="left" w:pos="4275"/>
              </w:tabs>
              <w:spacing w:line="360" w:lineRule="auto"/>
              <w:rPr>
                <w:sz w:val="24"/>
                <w:szCs w:val="24"/>
              </w:rPr>
            </w:pPr>
            <w:r w:rsidRPr="005D1504">
              <w:rPr>
                <w:sz w:val="24"/>
                <w:szCs w:val="24"/>
              </w:rPr>
              <w:t>Descrip</w:t>
            </w:r>
            <w:r w:rsidR="007A6C81" w:rsidRPr="005D1504">
              <w:rPr>
                <w:sz w:val="24"/>
                <w:szCs w:val="24"/>
              </w:rPr>
              <w:t>tion of the entrepreneurial idea ............................................................</w:t>
            </w:r>
          </w:p>
        </w:tc>
        <w:tc>
          <w:tcPr>
            <w:tcW w:w="845" w:type="dxa"/>
            <w:vAlign w:val="bottom"/>
          </w:tcPr>
          <w:p w14:paraId="059FDA23" w14:textId="77777777" w:rsidR="00327A62" w:rsidRPr="005D1504" w:rsidRDefault="007A6C81" w:rsidP="00FE0A03">
            <w:pPr>
              <w:spacing w:line="360" w:lineRule="auto"/>
              <w:jc w:val="center"/>
              <w:rPr>
                <w:sz w:val="24"/>
                <w:szCs w:val="24"/>
              </w:rPr>
            </w:pPr>
            <w:r w:rsidRPr="005D1504">
              <w:rPr>
                <w:sz w:val="24"/>
                <w:szCs w:val="24"/>
              </w:rPr>
              <w:t>3</w:t>
            </w:r>
          </w:p>
        </w:tc>
      </w:tr>
      <w:tr w:rsidR="00327A62" w:rsidRPr="005D1504" w14:paraId="4CC4F728" w14:textId="77777777" w:rsidTr="00FE0A03">
        <w:trPr>
          <w:trHeight w:val="57"/>
        </w:trPr>
        <w:tc>
          <w:tcPr>
            <w:tcW w:w="675" w:type="dxa"/>
          </w:tcPr>
          <w:p w14:paraId="2E9781DF" w14:textId="77777777" w:rsidR="00327A62" w:rsidRPr="005D1504" w:rsidRDefault="00327A62" w:rsidP="007A6C81">
            <w:pPr>
              <w:spacing w:line="360" w:lineRule="auto"/>
              <w:rPr>
                <w:sz w:val="24"/>
                <w:szCs w:val="24"/>
              </w:rPr>
            </w:pPr>
            <w:r w:rsidRPr="005D1504">
              <w:rPr>
                <w:sz w:val="24"/>
                <w:szCs w:val="24"/>
              </w:rPr>
              <w:t>3.</w:t>
            </w:r>
          </w:p>
        </w:tc>
        <w:tc>
          <w:tcPr>
            <w:tcW w:w="7797" w:type="dxa"/>
            <w:gridSpan w:val="2"/>
          </w:tcPr>
          <w:p w14:paraId="055E1411" w14:textId="77777777" w:rsidR="00327A62" w:rsidRPr="005D1504" w:rsidRDefault="00D70CD7" w:rsidP="007A6C81">
            <w:pPr>
              <w:spacing w:line="360" w:lineRule="auto"/>
              <w:rPr>
                <w:sz w:val="24"/>
                <w:szCs w:val="24"/>
              </w:rPr>
            </w:pPr>
            <w:r w:rsidRPr="005D1504">
              <w:rPr>
                <w:sz w:val="24"/>
                <w:szCs w:val="24"/>
              </w:rPr>
              <w:t>Market exploration</w:t>
            </w:r>
            <w:r w:rsidR="007A6C81" w:rsidRPr="005D1504">
              <w:rPr>
                <w:sz w:val="24"/>
                <w:szCs w:val="24"/>
              </w:rPr>
              <w:t xml:space="preserve"> ............................................................................................</w:t>
            </w:r>
          </w:p>
        </w:tc>
        <w:tc>
          <w:tcPr>
            <w:tcW w:w="845" w:type="dxa"/>
            <w:vAlign w:val="bottom"/>
          </w:tcPr>
          <w:p w14:paraId="053491AB" w14:textId="77777777" w:rsidR="00327A62" w:rsidRPr="005D1504" w:rsidRDefault="007A6C81" w:rsidP="00FE0A03">
            <w:pPr>
              <w:spacing w:line="360" w:lineRule="auto"/>
              <w:jc w:val="center"/>
              <w:rPr>
                <w:sz w:val="24"/>
                <w:szCs w:val="24"/>
              </w:rPr>
            </w:pPr>
            <w:r w:rsidRPr="005D1504">
              <w:rPr>
                <w:sz w:val="24"/>
                <w:szCs w:val="24"/>
              </w:rPr>
              <w:t>4</w:t>
            </w:r>
          </w:p>
        </w:tc>
      </w:tr>
      <w:tr w:rsidR="00D70CD7" w:rsidRPr="005D1504" w14:paraId="3AD6F070" w14:textId="77777777" w:rsidTr="00FE0A03">
        <w:trPr>
          <w:trHeight w:val="57"/>
        </w:trPr>
        <w:tc>
          <w:tcPr>
            <w:tcW w:w="675" w:type="dxa"/>
          </w:tcPr>
          <w:p w14:paraId="3B4A8F8D" w14:textId="77777777" w:rsidR="00D70CD7" w:rsidRPr="005D1504" w:rsidRDefault="00D70CD7" w:rsidP="007A6C81">
            <w:pPr>
              <w:spacing w:line="360" w:lineRule="auto"/>
              <w:rPr>
                <w:sz w:val="24"/>
                <w:szCs w:val="24"/>
              </w:rPr>
            </w:pPr>
          </w:p>
        </w:tc>
        <w:tc>
          <w:tcPr>
            <w:tcW w:w="680" w:type="dxa"/>
          </w:tcPr>
          <w:p w14:paraId="3671DBC8" w14:textId="77777777" w:rsidR="00D70CD7" w:rsidRPr="005D1504" w:rsidRDefault="00D70CD7" w:rsidP="007A6C81">
            <w:pPr>
              <w:spacing w:line="360" w:lineRule="auto"/>
              <w:rPr>
                <w:sz w:val="24"/>
                <w:szCs w:val="24"/>
              </w:rPr>
            </w:pPr>
            <w:r w:rsidRPr="005D1504">
              <w:rPr>
                <w:sz w:val="24"/>
                <w:szCs w:val="24"/>
              </w:rPr>
              <w:t>3.1.</w:t>
            </w:r>
          </w:p>
        </w:tc>
        <w:tc>
          <w:tcPr>
            <w:tcW w:w="7117" w:type="dxa"/>
          </w:tcPr>
          <w:p w14:paraId="49094D0A" w14:textId="77777777" w:rsidR="00D70CD7" w:rsidRPr="005D1504" w:rsidRDefault="007A6C81" w:rsidP="007A6C81">
            <w:pPr>
              <w:spacing w:line="360" w:lineRule="auto"/>
              <w:rPr>
                <w:sz w:val="24"/>
                <w:szCs w:val="24"/>
              </w:rPr>
            </w:pPr>
            <w:r w:rsidRPr="005D1504">
              <w:rPr>
                <w:sz w:val="24"/>
                <w:szCs w:val="24"/>
              </w:rPr>
              <w:t>Graphical representation of questionnaire ............................................</w:t>
            </w:r>
          </w:p>
        </w:tc>
        <w:tc>
          <w:tcPr>
            <w:tcW w:w="845" w:type="dxa"/>
            <w:vAlign w:val="bottom"/>
          </w:tcPr>
          <w:p w14:paraId="04DD5A1E" w14:textId="77777777" w:rsidR="00D70CD7" w:rsidRPr="005D1504" w:rsidRDefault="00FE0A03" w:rsidP="00FE0A03">
            <w:pPr>
              <w:spacing w:line="360" w:lineRule="auto"/>
              <w:jc w:val="center"/>
              <w:rPr>
                <w:sz w:val="24"/>
                <w:szCs w:val="24"/>
              </w:rPr>
            </w:pPr>
            <w:r w:rsidRPr="005D1504">
              <w:rPr>
                <w:sz w:val="24"/>
                <w:szCs w:val="24"/>
              </w:rPr>
              <w:t>5</w:t>
            </w:r>
          </w:p>
        </w:tc>
      </w:tr>
      <w:tr w:rsidR="00327A62" w:rsidRPr="005D1504" w14:paraId="06CED37C" w14:textId="77777777" w:rsidTr="00FE0A03">
        <w:trPr>
          <w:trHeight w:val="57"/>
        </w:trPr>
        <w:tc>
          <w:tcPr>
            <w:tcW w:w="675" w:type="dxa"/>
          </w:tcPr>
          <w:p w14:paraId="62D2D3B9" w14:textId="77777777" w:rsidR="00327A62" w:rsidRPr="005D1504" w:rsidRDefault="00327A62" w:rsidP="007A6C81">
            <w:pPr>
              <w:spacing w:line="360" w:lineRule="auto"/>
              <w:rPr>
                <w:sz w:val="24"/>
                <w:szCs w:val="24"/>
              </w:rPr>
            </w:pPr>
            <w:r w:rsidRPr="005D1504">
              <w:rPr>
                <w:sz w:val="24"/>
                <w:szCs w:val="24"/>
              </w:rPr>
              <w:t>4.</w:t>
            </w:r>
          </w:p>
        </w:tc>
        <w:tc>
          <w:tcPr>
            <w:tcW w:w="7797" w:type="dxa"/>
            <w:gridSpan w:val="2"/>
          </w:tcPr>
          <w:p w14:paraId="4D1154A5" w14:textId="77777777" w:rsidR="00327A62" w:rsidRPr="005D1504" w:rsidRDefault="007A6C81" w:rsidP="007A6C81">
            <w:pPr>
              <w:spacing w:line="360" w:lineRule="auto"/>
              <w:rPr>
                <w:sz w:val="24"/>
                <w:szCs w:val="24"/>
              </w:rPr>
            </w:pPr>
            <w:r w:rsidRPr="005D1504">
              <w:rPr>
                <w:sz w:val="24"/>
                <w:szCs w:val="24"/>
              </w:rPr>
              <w:t>Swot analysis ......................................................................................................</w:t>
            </w:r>
          </w:p>
        </w:tc>
        <w:tc>
          <w:tcPr>
            <w:tcW w:w="845" w:type="dxa"/>
            <w:vAlign w:val="bottom"/>
          </w:tcPr>
          <w:p w14:paraId="2CE9221F" w14:textId="77777777" w:rsidR="00327A62" w:rsidRPr="005D1504" w:rsidRDefault="007A6C81" w:rsidP="00FE0A03">
            <w:pPr>
              <w:spacing w:line="360" w:lineRule="auto"/>
              <w:jc w:val="center"/>
              <w:rPr>
                <w:sz w:val="24"/>
                <w:szCs w:val="24"/>
              </w:rPr>
            </w:pPr>
            <w:r w:rsidRPr="005D1504">
              <w:rPr>
                <w:sz w:val="24"/>
                <w:szCs w:val="24"/>
              </w:rPr>
              <w:t>8</w:t>
            </w:r>
          </w:p>
        </w:tc>
      </w:tr>
      <w:tr w:rsidR="00D70CD7" w:rsidRPr="005D1504" w14:paraId="06007019" w14:textId="77777777" w:rsidTr="00FE0A03">
        <w:trPr>
          <w:trHeight w:val="57"/>
        </w:trPr>
        <w:tc>
          <w:tcPr>
            <w:tcW w:w="675" w:type="dxa"/>
          </w:tcPr>
          <w:p w14:paraId="4793F5D1" w14:textId="77777777" w:rsidR="00D70CD7" w:rsidRPr="005D1504" w:rsidRDefault="00D70CD7" w:rsidP="007A6C81">
            <w:pPr>
              <w:spacing w:line="360" w:lineRule="auto"/>
              <w:rPr>
                <w:sz w:val="24"/>
                <w:szCs w:val="24"/>
              </w:rPr>
            </w:pPr>
          </w:p>
        </w:tc>
        <w:tc>
          <w:tcPr>
            <w:tcW w:w="680" w:type="dxa"/>
          </w:tcPr>
          <w:p w14:paraId="124A2E7E" w14:textId="77777777" w:rsidR="00D70CD7" w:rsidRPr="005D1504" w:rsidRDefault="00D70CD7" w:rsidP="007A6C81">
            <w:pPr>
              <w:spacing w:line="360" w:lineRule="auto"/>
              <w:rPr>
                <w:sz w:val="24"/>
                <w:szCs w:val="24"/>
              </w:rPr>
            </w:pPr>
            <w:r w:rsidRPr="005D1504">
              <w:rPr>
                <w:sz w:val="24"/>
                <w:szCs w:val="24"/>
              </w:rPr>
              <w:t xml:space="preserve">4.1. </w:t>
            </w:r>
          </w:p>
        </w:tc>
        <w:tc>
          <w:tcPr>
            <w:tcW w:w="7117" w:type="dxa"/>
          </w:tcPr>
          <w:p w14:paraId="42E649E7" w14:textId="77777777" w:rsidR="00D70CD7" w:rsidRPr="005D1504" w:rsidRDefault="007A6C81" w:rsidP="007A6C81">
            <w:pPr>
              <w:spacing w:line="360" w:lineRule="auto"/>
              <w:rPr>
                <w:sz w:val="24"/>
                <w:szCs w:val="24"/>
              </w:rPr>
            </w:pPr>
            <w:r w:rsidRPr="005D1504">
              <w:rPr>
                <w:sz w:val="24"/>
                <w:szCs w:val="24"/>
              </w:rPr>
              <w:t xml:space="preserve">Identification of </w:t>
            </w:r>
            <w:r w:rsidR="005D1504" w:rsidRPr="005D1504">
              <w:rPr>
                <w:sz w:val="24"/>
                <w:szCs w:val="24"/>
              </w:rPr>
              <w:t>strengths</w:t>
            </w:r>
            <w:r w:rsidRPr="005D1504">
              <w:rPr>
                <w:sz w:val="24"/>
                <w:szCs w:val="24"/>
              </w:rPr>
              <w:t xml:space="preserve">, </w:t>
            </w:r>
            <w:r w:rsidR="005D1504" w:rsidRPr="005D1504">
              <w:rPr>
                <w:sz w:val="24"/>
                <w:szCs w:val="24"/>
              </w:rPr>
              <w:t>weaknesses, opportunities</w:t>
            </w:r>
            <w:r w:rsidRPr="005D1504">
              <w:rPr>
                <w:sz w:val="24"/>
                <w:szCs w:val="24"/>
              </w:rPr>
              <w:t xml:space="preserve"> &amp; </w:t>
            </w:r>
            <w:r w:rsidR="005D1504" w:rsidRPr="005D1504">
              <w:rPr>
                <w:sz w:val="24"/>
                <w:szCs w:val="24"/>
              </w:rPr>
              <w:t>threats</w:t>
            </w:r>
            <w:r w:rsidRPr="005D1504">
              <w:rPr>
                <w:sz w:val="24"/>
                <w:szCs w:val="24"/>
              </w:rPr>
              <w:t xml:space="preserve"> ........</w:t>
            </w:r>
          </w:p>
        </w:tc>
        <w:tc>
          <w:tcPr>
            <w:tcW w:w="845" w:type="dxa"/>
            <w:vAlign w:val="bottom"/>
          </w:tcPr>
          <w:p w14:paraId="17ADEA41" w14:textId="77777777" w:rsidR="00D70CD7" w:rsidRPr="005D1504" w:rsidRDefault="007A6C81" w:rsidP="00FE0A03">
            <w:pPr>
              <w:spacing w:line="360" w:lineRule="auto"/>
              <w:jc w:val="center"/>
              <w:rPr>
                <w:sz w:val="24"/>
                <w:szCs w:val="24"/>
              </w:rPr>
            </w:pPr>
            <w:r w:rsidRPr="005D1504">
              <w:rPr>
                <w:sz w:val="24"/>
                <w:szCs w:val="24"/>
              </w:rPr>
              <w:t>9</w:t>
            </w:r>
          </w:p>
        </w:tc>
      </w:tr>
      <w:tr w:rsidR="00D70CD7" w:rsidRPr="005D1504" w14:paraId="00F2F10B" w14:textId="77777777" w:rsidTr="00FE0A03">
        <w:trPr>
          <w:trHeight w:val="57"/>
        </w:trPr>
        <w:tc>
          <w:tcPr>
            <w:tcW w:w="675" w:type="dxa"/>
          </w:tcPr>
          <w:p w14:paraId="59D91033" w14:textId="77777777" w:rsidR="00D70CD7" w:rsidRPr="005D1504" w:rsidRDefault="00D70CD7" w:rsidP="007A6C81">
            <w:pPr>
              <w:spacing w:line="360" w:lineRule="auto"/>
              <w:rPr>
                <w:sz w:val="24"/>
                <w:szCs w:val="24"/>
              </w:rPr>
            </w:pPr>
          </w:p>
        </w:tc>
        <w:tc>
          <w:tcPr>
            <w:tcW w:w="680" w:type="dxa"/>
          </w:tcPr>
          <w:p w14:paraId="774F594E" w14:textId="77777777" w:rsidR="00D70CD7" w:rsidRPr="005D1504" w:rsidRDefault="00D70CD7" w:rsidP="007A6C81">
            <w:pPr>
              <w:spacing w:line="360" w:lineRule="auto"/>
              <w:rPr>
                <w:sz w:val="24"/>
                <w:szCs w:val="24"/>
              </w:rPr>
            </w:pPr>
            <w:r w:rsidRPr="005D1504">
              <w:rPr>
                <w:sz w:val="24"/>
                <w:szCs w:val="24"/>
              </w:rPr>
              <w:t xml:space="preserve">4.2. </w:t>
            </w:r>
          </w:p>
        </w:tc>
        <w:tc>
          <w:tcPr>
            <w:tcW w:w="7117" w:type="dxa"/>
          </w:tcPr>
          <w:p w14:paraId="3A21EAF0" w14:textId="77777777" w:rsidR="00D70CD7" w:rsidRPr="005D1504" w:rsidRDefault="007A6C81" w:rsidP="007A6C81">
            <w:pPr>
              <w:spacing w:line="360" w:lineRule="auto"/>
              <w:rPr>
                <w:sz w:val="24"/>
                <w:szCs w:val="24"/>
              </w:rPr>
            </w:pPr>
            <w:r w:rsidRPr="005D1504">
              <w:rPr>
                <w:sz w:val="24"/>
                <w:szCs w:val="24"/>
              </w:rPr>
              <w:t>Ranking according to importance and probability of occurrence ...........</w:t>
            </w:r>
          </w:p>
        </w:tc>
        <w:tc>
          <w:tcPr>
            <w:tcW w:w="845" w:type="dxa"/>
            <w:vAlign w:val="bottom"/>
          </w:tcPr>
          <w:p w14:paraId="423EDEB7" w14:textId="77777777" w:rsidR="00D70CD7" w:rsidRPr="005D1504" w:rsidRDefault="007A6C81" w:rsidP="00FE0A03">
            <w:pPr>
              <w:spacing w:line="360" w:lineRule="auto"/>
              <w:jc w:val="center"/>
              <w:rPr>
                <w:sz w:val="24"/>
                <w:szCs w:val="24"/>
              </w:rPr>
            </w:pPr>
            <w:r w:rsidRPr="005D1504">
              <w:rPr>
                <w:sz w:val="24"/>
                <w:szCs w:val="24"/>
              </w:rPr>
              <w:t>9</w:t>
            </w:r>
          </w:p>
        </w:tc>
      </w:tr>
      <w:tr w:rsidR="00D70CD7" w:rsidRPr="005D1504" w14:paraId="027AE1E2" w14:textId="77777777" w:rsidTr="00FE0A03">
        <w:trPr>
          <w:trHeight w:val="57"/>
        </w:trPr>
        <w:tc>
          <w:tcPr>
            <w:tcW w:w="675" w:type="dxa"/>
          </w:tcPr>
          <w:p w14:paraId="0315EF51" w14:textId="77777777" w:rsidR="00D70CD7" w:rsidRPr="005D1504" w:rsidRDefault="00D70CD7" w:rsidP="007A6C81">
            <w:pPr>
              <w:spacing w:line="360" w:lineRule="auto"/>
              <w:rPr>
                <w:sz w:val="24"/>
                <w:szCs w:val="24"/>
              </w:rPr>
            </w:pPr>
          </w:p>
        </w:tc>
        <w:tc>
          <w:tcPr>
            <w:tcW w:w="680" w:type="dxa"/>
          </w:tcPr>
          <w:p w14:paraId="7B8AB25E" w14:textId="77777777" w:rsidR="00D70CD7" w:rsidRPr="005D1504" w:rsidRDefault="00D70CD7" w:rsidP="007A6C81">
            <w:pPr>
              <w:spacing w:line="360" w:lineRule="auto"/>
              <w:rPr>
                <w:sz w:val="24"/>
                <w:szCs w:val="24"/>
              </w:rPr>
            </w:pPr>
            <w:r w:rsidRPr="005D1504">
              <w:rPr>
                <w:sz w:val="24"/>
                <w:szCs w:val="24"/>
              </w:rPr>
              <w:t xml:space="preserve">4.3. </w:t>
            </w:r>
          </w:p>
        </w:tc>
        <w:tc>
          <w:tcPr>
            <w:tcW w:w="7117" w:type="dxa"/>
          </w:tcPr>
          <w:p w14:paraId="12E9B17A" w14:textId="77777777" w:rsidR="00D70CD7" w:rsidRPr="005D1504" w:rsidRDefault="007A6C81" w:rsidP="007A6C81">
            <w:pPr>
              <w:spacing w:line="360" w:lineRule="auto"/>
              <w:rPr>
                <w:sz w:val="24"/>
                <w:szCs w:val="24"/>
              </w:rPr>
            </w:pPr>
            <w:r w:rsidRPr="005D1504">
              <w:rPr>
                <w:sz w:val="24"/>
                <w:szCs w:val="24"/>
              </w:rPr>
              <w:t xml:space="preserve">Analysis of the relationship between the opportunity with </w:t>
            </w:r>
            <w:r w:rsidR="005D1504" w:rsidRPr="005D1504">
              <w:rPr>
                <w:sz w:val="24"/>
                <w:szCs w:val="24"/>
              </w:rPr>
              <w:t>strengths</w:t>
            </w:r>
            <w:r w:rsidRPr="005D1504">
              <w:rPr>
                <w:sz w:val="24"/>
                <w:szCs w:val="24"/>
              </w:rPr>
              <w:t xml:space="preserve"> and weaknesses, and threats with </w:t>
            </w:r>
            <w:r w:rsidR="005D1504" w:rsidRPr="005D1504">
              <w:rPr>
                <w:sz w:val="24"/>
                <w:szCs w:val="24"/>
              </w:rPr>
              <w:t>strengths</w:t>
            </w:r>
            <w:r w:rsidRPr="005D1504">
              <w:rPr>
                <w:sz w:val="24"/>
                <w:szCs w:val="24"/>
              </w:rPr>
              <w:t xml:space="preserve"> and weaknesses ...............</w:t>
            </w:r>
          </w:p>
        </w:tc>
        <w:tc>
          <w:tcPr>
            <w:tcW w:w="845" w:type="dxa"/>
            <w:vAlign w:val="bottom"/>
          </w:tcPr>
          <w:p w14:paraId="2A4A6113" w14:textId="77777777" w:rsidR="00D70CD7" w:rsidRPr="005D1504" w:rsidRDefault="007A6C81" w:rsidP="00FE0A03">
            <w:pPr>
              <w:spacing w:line="360" w:lineRule="auto"/>
              <w:jc w:val="center"/>
              <w:rPr>
                <w:sz w:val="24"/>
                <w:szCs w:val="24"/>
              </w:rPr>
            </w:pPr>
            <w:r w:rsidRPr="005D1504">
              <w:rPr>
                <w:sz w:val="24"/>
                <w:szCs w:val="24"/>
              </w:rPr>
              <w:t>11</w:t>
            </w:r>
          </w:p>
        </w:tc>
      </w:tr>
      <w:tr w:rsidR="00327A62" w:rsidRPr="005D1504" w14:paraId="7D1E4FFF" w14:textId="77777777" w:rsidTr="00FE0A03">
        <w:trPr>
          <w:trHeight w:val="57"/>
        </w:trPr>
        <w:tc>
          <w:tcPr>
            <w:tcW w:w="675" w:type="dxa"/>
          </w:tcPr>
          <w:p w14:paraId="3F38559F" w14:textId="77777777" w:rsidR="00327A62" w:rsidRPr="005D1504" w:rsidRDefault="00327A62" w:rsidP="007A6C81">
            <w:pPr>
              <w:spacing w:line="360" w:lineRule="auto"/>
              <w:rPr>
                <w:sz w:val="24"/>
                <w:szCs w:val="24"/>
              </w:rPr>
            </w:pPr>
            <w:r w:rsidRPr="005D1504">
              <w:rPr>
                <w:sz w:val="24"/>
                <w:szCs w:val="24"/>
              </w:rPr>
              <w:t>5.</w:t>
            </w:r>
          </w:p>
        </w:tc>
        <w:tc>
          <w:tcPr>
            <w:tcW w:w="7797" w:type="dxa"/>
            <w:gridSpan w:val="2"/>
          </w:tcPr>
          <w:p w14:paraId="6F398948" w14:textId="77777777" w:rsidR="00327A62" w:rsidRPr="005D1504" w:rsidRDefault="007A6C81" w:rsidP="007A6C81">
            <w:pPr>
              <w:spacing w:line="360" w:lineRule="auto"/>
              <w:rPr>
                <w:sz w:val="24"/>
                <w:szCs w:val="24"/>
              </w:rPr>
            </w:pPr>
            <w:r w:rsidRPr="005D1504">
              <w:rPr>
                <w:sz w:val="24"/>
                <w:szCs w:val="24"/>
              </w:rPr>
              <w:t>Marketing ...........................................................................................................</w:t>
            </w:r>
          </w:p>
        </w:tc>
        <w:tc>
          <w:tcPr>
            <w:tcW w:w="845" w:type="dxa"/>
            <w:vAlign w:val="bottom"/>
          </w:tcPr>
          <w:p w14:paraId="0D547BCE" w14:textId="77777777" w:rsidR="00327A62" w:rsidRPr="005D1504" w:rsidRDefault="007A6C81" w:rsidP="00FE0A03">
            <w:pPr>
              <w:spacing w:line="360" w:lineRule="auto"/>
              <w:jc w:val="center"/>
              <w:rPr>
                <w:sz w:val="24"/>
                <w:szCs w:val="24"/>
              </w:rPr>
            </w:pPr>
            <w:r w:rsidRPr="005D1504">
              <w:rPr>
                <w:sz w:val="24"/>
                <w:szCs w:val="24"/>
              </w:rPr>
              <w:t>12</w:t>
            </w:r>
          </w:p>
        </w:tc>
      </w:tr>
      <w:tr w:rsidR="00D70CD7" w:rsidRPr="005D1504" w14:paraId="13990623" w14:textId="77777777" w:rsidTr="00FE0A03">
        <w:trPr>
          <w:trHeight w:val="57"/>
        </w:trPr>
        <w:tc>
          <w:tcPr>
            <w:tcW w:w="675" w:type="dxa"/>
          </w:tcPr>
          <w:p w14:paraId="0EEFD264" w14:textId="77777777" w:rsidR="00D70CD7" w:rsidRPr="005D1504" w:rsidRDefault="00D70CD7" w:rsidP="007A6C81">
            <w:pPr>
              <w:spacing w:line="360" w:lineRule="auto"/>
              <w:rPr>
                <w:sz w:val="24"/>
                <w:szCs w:val="24"/>
              </w:rPr>
            </w:pPr>
          </w:p>
        </w:tc>
        <w:tc>
          <w:tcPr>
            <w:tcW w:w="680" w:type="dxa"/>
          </w:tcPr>
          <w:p w14:paraId="2166F769" w14:textId="77777777" w:rsidR="00D70CD7" w:rsidRPr="005D1504" w:rsidRDefault="00D70CD7" w:rsidP="007A6C81">
            <w:pPr>
              <w:spacing w:line="360" w:lineRule="auto"/>
              <w:rPr>
                <w:sz w:val="24"/>
                <w:szCs w:val="24"/>
              </w:rPr>
            </w:pPr>
            <w:r w:rsidRPr="005D1504">
              <w:rPr>
                <w:sz w:val="24"/>
                <w:szCs w:val="24"/>
              </w:rPr>
              <w:t>5.1.</w:t>
            </w:r>
          </w:p>
        </w:tc>
        <w:tc>
          <w:tcPr>
            <w:tcW w:w="7117" w:type="dxa"/>
          </w:tcPr>
          <w:p w14:paraId="062E29A6" w14:textId="77777777" w:rsidR="00D70CD7" w:rsidRPr="005D1504" w:rsidRDefault="007A6C81" w:rsidP="007A6C81">
            <w:pPr>
              <w:spacing w:line="360" w:lineRule="auto"/>
              <w:rPr>
                <w:sz w:val="24"/>
                <w:szCs w:val="24"/>
              </w:rPr>
            </w:pPr>
            <w:r w:rsidRPr="005D1504">
              <w:rPr>
                <w:sz w:val="24"/>
                <w:szCs w:val="24"/>
              </w:rPr>
              <w:t>Marketing mix (4p) .................................................................................</w:t>
            </w:r>
          </w:p>
        </w:tc>
        <w:tc>
          <w:tcPr>
            <w:tcW w:w="845" w:type="dxa"/>
            <w:vAlign w:val="bottom"/>
          </w:tcPr>
          <w:p w14:paraId="3400891E" w14:textId="77777777" w:rsidR="00D70CD7" w:rsidRPr="005D1504" w:rsidRDefault="007A6C81" w:rsidP="00FE0A03">
            <w:pPr>
              <w:spacing w:line="360" w:lineRule="auto"/>
              <w:jc w:val="center"/>
              <w:rPr>
                <w:sz w:val="24"/>
                <w:szCs w:val="24"/>
              </w:rPr>
            </w:pPr>
            <w:r w:rsidRPr="005D1504">
              <w:rPr>
                <w:sz w:val="24"/>
                <w:szCs w:val="24"/>
              </w:rPr>
              <w:t>12</w:t>
            </w:r>
          </w:p>
        </w:tc>
      </w:tr>
      <w:tr w:rsidR="00327A62" w:rsidRPr="005D1504" w14:paraId="61895F94" w14:textId="77777777" w:rsidTr="00FE0A03">
        <w:trPr>
          <w:trHeight w:val="57"/>
        </w:trPr>
        <w:tc>
          <w:tcPr>
            <w:tcW w:w="675" w:type="dxa"/>
          </w:tcPr>
          <w:p w14:paraId="708D3611" w14:textId="77777777" w:rsidR="00327A62" w:rsidRPr="005D1504" w:rsidRDefault="00327A62" w:rsidP="007A6C81">
            <w:pPr>
              <w:spacing w:line="360" w:lineRule="auto"/>
              <w:rPr>
                <w:sz w:val="24"/>
                <w:szCs w:val="24"/>
              </w:rPr>
            </w:pPr>
            <w:r w:rsidRPr="005D1504">
              <w:rPr>
                <w:sz w:val="24"/>
                <w:szCs w:val="24"/>
              </w:rPr>
              <w:t>6.</w:t>
            </w:r>
          </w:p>
        </w:tc>
        <w:tc>
          <w:tcPr>
            <w:tcW w:w="7797" w:type="dxa"/>
            <w:gridSpan w:val="2"/>
          </w:tcPr>
          <w:p w14:paraId="746023B5" w14:textId="77777777" w:rsidR="00327A62" w:rsidRPr="005D1504" w:rsidRDefault="007A6C81" w:rsidP="007A6C81">
            <w:pPr>
              <w:spacing w:line="360" w:lineRule="auto"/>
              <w:rPr>
                <w:sz w:val="24"/>
                <w:szCs w:val="24"/>
              </w:rPr>
            </w:pPr>
            <w:r w:rsidRPr="005D1504">
              <w:rPr>
                <w:sz w:val="24"/>
                <w:szCs w:val="24"/>
              </w:rPr>
              <w:t>Production organisation .....................................................................................</w:t>
            </w:r>
          </w:p>
        </w:tc>
        <w:tc>
          <w:tcPr>
            <w:tcW w:w="845" w:type="dxa"/>
            <w:vAlign w:val="bottom"/>
          </w:tcPr>
          <w:p w14:paraId="2746C892" w14:textId="77777777" w:rsidR="00327A62" w:rsidRPr="005D1504" w:rsidRDefault="007A6C81" w:rsidP="00FE0A03">
            <w:pPr>
              <w:spacing w:line="360" w:lineRule="auto"/>
              <w:jc w:val="center"/>
              <w:rPr>
                <w:sz w:val="24"/>
                <w:szCs w:val="24"/>
              </w:rPr>
            </w:pPr>
            <w:r w:rsidRPr="005D1504">
              <w:rPr>
                <w:sz w:val="24"/>
                <w:szCs w:val="24"/>
              </w:rPr>
              <w:t>14</w:t>
            </w:r>
          </w:p>
        </w:tc>
      </w:tr>
      <w:tr w:rsidR="00D70CD7" w:rsidRPr="005D1504" w14:paraId="60CAA550" w14:textId="77777777" w:rsidTr="00FE0A03">
        <w:trPr>
          <w:trHeight w:val="57"/>
        </w:trPr>
        <w:tc>
          <w:tcPr>
            <w:tcW w:w="675" w:type="dxa"/>
          </w:tcPr>
          <w:p w14:paraId="6E24A919" w14:textId="77777777" w:rsidR="00D70CD7" w:rsidRPr="005D1504" w:rsidRDefault="00D70CD7" w:rsidP="007A6C81">
            <w:pPr>
              <w:spacing w:line="360" w:lineRule="auto"/>
              <w:rPr>
                <w:sz w:val="24"/>
                <w:szCs w:val="24"/>
              </w:rPr>
            </w:pPr>
          </w:p>
        </w:tc>
        <w:tc>
          <w:tcPr>
            <w:tcW w:w="680" w:type="dxa"/>
          </w:tcPr>
          <w:p w14:paraId="0F781959" w14:textId="77777777" w:rsidR="00D70CD7" w:rsidRPr="005D1504" w:rsidRDefault="00D70CD7" w:rsidP="007A6C81">
            <w:pPr>
              <w:spacing w:line="360" w:lineRule="auto"/>
              <w:rPr>
                <w:sz w:val="24"/>
                <w:szCs w:val="24"/>
              </w:rPr>
            </w:pPr>
            <w:r w:rsidRPr="005D1504">
              <w:rPr>
                <w:sz w:val="24"/>
                <w:szCs w:val="24"/>
              </w:rPr>
              <w:t>6.1.</w:t>
            </w:r>
          </w:p>
        </w:tc>
        <w:tc>
          <w:tcPr>
            <w:tcW w:w="7117" w:type="dxa"/>
          </w:tcPr>
          <w:p w14:paraId="0D712927" w14:textId="77777777" w:rsidR="00D70CD7" w:rsidRPr="005D1504" w:rsidRDefault="007A6C81" w:rsidP="007A6C81">
            <w:pPr>
              <w:spacing w:line="360" w:lineRule="auto"/>
              <w:rPr>
                <w:sz w:val="24"/>
                <w:szCs w:val="24"/>
              </w:rPr>
            </w:pPr>
            <w:r w:rsidRPr="005D1504">
              <w:rPr>
                <w:sz w:val="24"/>
                <w:szCs w:val="24"/>
              </w:rPr>
              <w:t>Production scheme .................................................................................</w:t>
            </w:r>
          </w:p>
        </w:tc>
        <w:tc>
          <w:tcPr>
            <w:tcW w:w="845" w:type="dxa"/>
            <w:vAlign w:val="bottom"/>
          </w:tcPr>
          <w:p w14:paraId="49446B06" w14:textId="77777777" w:rsidR="00D70CD7" w:rsidRPr="005D1504" w:rsidRDefault="007A6C81" w:rsidP="00FE0A03">
            <w:pPr>
              <w:spacing w:line="360" w:lineRule="auto"/>
              <w:jc w:val="center"/>
              <w:rPr>
                <w:sz w:val="24"/>
                <w:szCs w:val="24"/>
              </w:rPr>
            </w:pPr>
            <w:r w:rsidRPr="005D1504">
              <w:rPr>
                <w:sz w:val="24"/>
                <w:szCs w:val="24"/>
              </w:rPr>
              <w:t>15</w:t>
            </w:r>
          </w:p>
        </w:tc>
      </w:tr>
      <w:tr w:rsidR="00327A62" w:rsidRPr="005D1504" w14:paraId="33A1CFC7" w14:textId="77777777" w:rsidTr="00FE0A03">
        <w:trPr>
          <w:trHeight w:val="57"/>
        </w:trPr>
        <w:tc>
          <w:tcPr>
            <w:tcW w:w="675" w:type="dxa"/>
          </w:tcPr>
          <w:p w14:paraId="5934C9A0" w14:textId="77777777" w:rsidR="00327A62" w:rsidRPr="005D1504" w:rsidRDefault="00327A62" w:rsidP="007A6C81">
            <w:pPr>
              <w:spacing w:line="360" w:lineRule="auto"/>
              <w:rPr>
                <w:sz w:val="24"/>
                <w:szCs w:val="24"/>
              </w:rPr>
            </w:pPr>
            <w:r w:rsidRPr="005D1504">
              <w:rPr>
                <w:sz w:val="24"/>
                <w:szCs w:val="24"/>
              </w:rPr>
              <w:t>7.</w:t>
            </w:r>
          </w:p>
        </w:tc>
        <w:tc>
          <w:tcPr>
            <w:tcW w:w="7797" w:type="dxa"/>
            <w:gridSpan w:val="2"/>
          </w:tcPr>
          <w:p w14:paraId="5927D79D" w14:textId="77777777" w:rsidR="00327A62" w:rsidRPr="005D1504" w:rsidRDefault="007A6C81" w:rsidP="007A6C81">
            <w:pPr>
              <w:spacing w:line="360" w:lineRule="auto"/>
              <w:rPr>
                <w:sz w:val="24"/>
                <w:szCs w:val="24"/>
              </w:rPr>
            </w:pPr>
            <w:r w:rsidRPr="005D1504">
              <w:rPr>
                <w:sz w:val="24"/>
                <w:szCs w:val="24"/>
              </w:rPr>
              <w:t>Financial analysis ................................................................................................</w:t>
            </w:r>
          </w:p>
        </w:tc>
        <w:tc>
          <w:tcPr>
            <w:tcW w:w="845" w:type="dxa"/>
            <w:vAlign w:val="bottom"/>
          </w:tcPr>
          <w:p w14:paraId="68878FBA" w14:textId="77777777" w:rsidR="00327A62" w:rsidRPr="005D1504" w:rsidRDefault="007A6C81" w:rsidP="00FE0A03">
            <w:pPr>
              <w:spacing w:line="360" w:lineRule="auto"/>
              <w:jc w:val="center"/>
              <w:rPr>
                <w:sz w:val="24"/>
                <w:szCs w:val="24"/>
              </w:rPr>
            </w:pPr>
            <w:r w:rsidRPr="005D1504">
              <w:rPr>
                <w:sz w:val="24"/>
                <w:szCs w:val="24"/>
              </w:rPr>
              <w:t>16</w:t>
            </w:r>
          </w:p>
        </w:tc>
      </w:tr>
      <w:tr w:rsidR="00D70CD7" w:rsidRPr="005D1504" w14:paraId="398F0A0D" w14:textId="77777777" w:rsidTr="00FE0A03">
        <w:trPr>
          <w:trHeight w:val="57"/>
        </w:trPr>
        <w:tc>
          <w:tcPr>
            <w:tcW w:w="675" w:type="dxa"/>
          </w:tcPr>
          <w:p w14:paraId="61ACCCC6" w14:textId="77777777" w:rsidR="00D70CD7" w:rsidRPr="005D1504" w:rsidRDefault="00D70CD7" w:rsidP="007A6C81">
            <w:pPr>
              <w:spacing w:line="360" w:lineRule="auto"/>
              <w:rPr>
                <w:sz w:val="24"/>
                <w:szCs w:val="24"/>
              </w:rPr>
            </w:pPr>
          </w:p>
        </w:tc>
        <w:tc>
          <w:tcPr>
            <w:tcW w:w="680" w:type="dxa"/>
          </w:tcPr>
          <w:p w14:paraId="3D38ACB5" w14:textId="77777777" w:rsidR="00D70CD7" w:rsidRPr="005D1504" w:rsidRDefault="00D70CD7" w:rsidP="007A6C81">
            <w:pPr>
              <w:spacing w:line="360" w:lineRule="auto"/>
              <w:rPr>
                <w:sz w:val="24"/>
                <w:szCs w:val="24"/>
              </w:rPr>
            </w:pPr>
            <w:r w:rsidRPr="005D1504">
              <w:rPr>
                <w:sz w:val="24"/>
                <w:szCs w:val="24"/>
              </w:rPr>
              <w:t>7.1.</w:t>
            </w:r>
          </w:p>
        </w:tc>
        <w:tc>
          <w:tcPr>
            <w:tcW w:w="7117" w:type="dxa"/>
          </w:tcPr>
          <w:p w14:paraId="4246815B" w14:textId="77777777" w:rsidR="00D70CD7" w:rsidRPr="005D1504" w:rsidRDefault="007A6C81" w:rsidP="007A6C81">
            <w:pPr>
              <w:spacing w:line="360" w:lineRule="auto"/>
              <w:rPr>
                <w:sz w:val="24"/>
                <w:szCs w:val="24"/>
              </w:rPr>
            </w:pPr>
            <w:r w:rsidRPr="005D1504">
              <w:rPr>
                <w:sz w:val="24"/>
                <w:szCs w:val="24"/>
              </w:rPr>
              <w:t>Month</w:t>
            </w:r>
            <w:r w:rsidR="005D1504">
              <w:rPr>
                <w:sz w:val="24"/>
                <w:szCs w:val="24"/>
              </w:rPr>
              <w:t>ly</w:t>
            </w:r>
            <w:r w:rsidRPr="005D1504">
              <w:rPr>
                <w:sz w:val="24"/>
                <w:szCs w:val="24"/>
              </w:rPr>
              <w:t xml:space="preserve"> analysis .......................................................</w:t>
            </w:r>
            <w:r w:rsidR="005D1504">
              <w:rPr>
                <w:sz w:val="24"/>
                <w:szCs w:val="24"/>
              </w:rPr>
              <w:t>..............................</w:t>
            </w:r>
          </w:p>
        </w:tc>
        <w:tc>
          <w:tcPr>
            <w:tcW w:w="845" w:type="dxa"/>
            <w:vAlign w:val="bottom"/>
          </w:tcPr>
          <w:p w14:paraId="25DD6597" w14:textId="77777777" w:rsidR="00D70CD7" w:rsidRPr="005D1504" w:rsidRDefault="007A6C81" w:rsidP="00FE0A03">
            <w:pPr>
              <w:spacing w:line="360" w:lineRule="auto"/>
              <w:jc w:val="center"/>
              <w:rPr>
                <w:sz w:val="24"/>
                <w:szCs w:val="24"/>
              </w:rPr>
            </w:pPr>
            <w:r w:rsidRPr="005D1504">
              <w:rPr>
                <w:sz w:val="24"/>
                <w:szCs w:val="24"/>
              </w:rPr>
              <w:t>17</w:t>
            </w:r>
          </w:p>
        </w:tc>
      </w:tr>
      <w:tr w:rsidR="00D70CD7" w:rsidRPr="005D1504" w14:paraId="349EC7CE" w14:textId="77777777" w:rsidTr="00FE0A03">
        <w:trPr>
          <w:trHeight w:val="57"/>
        </w:trPr>
        <w:tc>
          <w:tcPr>
            <w:tcW w:w="675" w:type="dxa"/>
          </w:tcPr>
          <w:p w14:paraId="3F817767" w14:textId="77777777" w:rsidR="00D70CD7" w:rsidRPr="005D1504" w:rsidRDefault="00D70CD7" w:rsidP="007A6C81">
            <w:pPr>
              <w:spacing w:line="360" w:lineRule="auto"/>
              <w:rPr>
                <w:sz w:val="24"/>
                <w:szCs w:val="24"/>
              </w:rPr>
            </w:pPr>
          </w:p>
        </w:tc>
        <w:tc>
          <w:tcPr>
            <w:tcW w:w="680" w:type="dxa"/>
          </w:tcPr>
          <w:p w14:paraId="64CE8CB9" w14:textId="77777777" w:rsidR="00D70CD7" w:rsidRPr="005D1504" w:rsidRDefault="00D70CD7" w:rsidP="007A6C81">
            <w:pPr>
              <w:spacing w:line="360" w:lineRule="auto"/>
              <w:rPr>
                <w:sz w:val="24"/>
                <w:szCs w:val="24"/>
              </w:rPr>
            </w:pPr>
            <w:r w:rsidRPr="005D1504">
              <w:rPr>
                <w:sz w:val="24"/>
                <w:szCs w:val="24"/>
              </w:rPr>
              <w:t>7.2.</w:t>
            </w:r>
          </w:p>
        </w:tc>
        <w:tc>
          <w:tcPr>
            <w:tcW w:w="7117" w:type="dxa"/>
          </w:tcPr>
          <w:p w14:paraId="62F97B08" w14:textId="77777777" w:rsidR="00D70CD7" w:rsidRPr="005D1504" w:rsidRDefault="005D1504" w:rsidP="007A6C81">
            <w:pPr>
              <w:spacing w:line="360" w:lineRule="auto"/>
              <w:rPr>
                <w:sz w:val="24"/>
                <w:szCs w:val="24"/>
              </w:rPr>
            </w:pPr>
            <w:r>
              <w:rPr>
                <w:sz w:val="24"/>
                <w:szCs w:val="24"/>
              </w:rPr>
              <w:t>Annual</w:t>
            </w:r>
            <w:r w:rsidR="007A6C81" w:rsidRPr="005D1504">
              <w:rPr>
                <w:sz w:val="24"/>
                <w:szCs w:val="24"/>
              </w:rPr>
              <w:t xml:space="preserve"> analysis ...........................................................</w:t>
            </w:r>
            <w:r>
              <w:rPr>
                <w:sz w:val="24"/>
                <w:szCs w:val="24"/>
              </w:rPr>
              <w:t>.............................</w:t>
            </w:r>
          </w:p>
        </w:tc>
        <w:tc>
          <w:tcPr>
            <w:tcW w:w="845" w:type="dxa"/>
            <w:vAlign w:val="bottom"/>
          </w:tcPr>
          <w:p w14:paraId="17F1DC58" w14:textId="77777777" w:rsidR="00D70CD7" w:rsidRPr="005D1504" w:rsidRDefault="007A6C81" w:rsidP="00FE0A03">
            <w:pPr>
              <w:spacing w:line="360" w:lineRule="auto"/>
              <w:jc w:val="center"/>
              <w:rPr>
                <w:sz w:val="24"/>
                <w:szCs w:val="24"/>
              </w:rPr>
            </w:pPr>
            <w:r w:rsidRPr="005D1504">
              <w:rPr>
                <w:sz w:val="24"/>
                <w:szCs w:val="24"/>
              </w:rPr>
              <w:t>18</w:t>
            </w:r>
          </w:p>
        </w:tc>
      </w:tr>
      <w:tr w:rsidR="00327A62" w:rsidRPr="005D1504" w14:paraId="2E9CB948" w14:textId="77777777" w:rsidTr="00FE0A03">
        <w:trPr>
          <w:trHeight w:val="57"/>
        </w:trPr>
        <w:tc>
          <w:tcPr>
            <w:tcW w:w="675" w:type="dxa"/>
          </w:tcPr>
          <w:p w14:paraId="4A63E747" w14:textId="77777777" w:rsidR="00327A62" w:rsidRPr="005D1504" w:rsidRDefault="00327A62" w:rsidP="007A6C81">
            <w:pPr>
              <w:spacing w:line="360" w:lineRule="auto"/>
              <w:rPr>
                <w:sz w:val="24"/>
                <w:szCs w:val="24"/>
              </w:rPr>
            </w:pPr>
            <w:r w:rsidRPr="005D1504">
              <w:rPr>
                <w:sz w:val="24"/>
                <w:szCs w:val="24"/>
              </w:rPr>
              <w:t>8.</w:t>
            </w:r>
          </w:p>
        </w:tc>
        <w:tc>
          <w:tcPr>
            <w:tcW w:w="7797" w:type="dxa"/>
            <w:gridSpan w:val="2"/>
          </w:tcPr>
          <w:p w14:paraId="75AC6688" w14:textId="77777777" w:rsidR="00327A62" w:rsidRPr="005D1504" w:rsidRDefault="007A6C81" w:rsidP="007A6C81">
            <w:pPr>
              <w:spacing w:line="360" w:lineRule="auto"/>
              <w:rPr>
                <w:sz w:val="24"/>
                <w:szCs w:val="24"/>
              </w:rPr>
            </w:pPr>
            <w:r w:rsidRPr="005D1504">
              <w:rPr>
                <w:sz w:val="24"/>
                <w:szCs w:val="24"/>
              </w:rPr>
              <w:t>Conclusion ..........................................................................................................</w:t>
            </w:r>
          </w:p>
        </w:tc>
        <w:tc>
          <w:tcPr>
            <w:tcW w:w="845" w:type="dxa"/>
            <w:vAlign w:val="bottom"/>
          </w:tcPr>
          <w:p w14:paraId="71E66424" w14:textId="77777777" w:rsidR="00327A62" w:rsidRPr="005D1504" w:rsidRDefault="007A6C81" w:rsidP="00FE0A03">
            <w:pPr>
              <w:spacing w:line="360" w:lineRule="auto"/>
              <w:jc w:val="center"/>
              <w:rPr>
                <w:sz w:val="24"/>
                <w:szCs w:val="24"/>
              </w:rPr>
            </w:pPr>
            <w:r w:rsidRPr="005D1504">
              <w:rPr>
                <w:sz w:val="24"/>
                <w:szCs w:val="24"/>
              </w:rPr>
              <w:t>20</w:t>
            </w:r>
          </w:p>
        </w:tc>
      </w:tr>
      <w:tr w:rsidR="00D70CD7" w:rsidRPr="005D1504" w14:paraId="4D1FDAAE" w14:textId="77777777" w:rsidTr="00FE0A03">
        <w:trPr>
          <w:trHeight w:val="57"/>
        </w:trPr>
        <w:tc>
          <w:tcPr>
            <w:tcW w:w="675" w:type="dxa"/>
          </w:tcPr>
          <w:p w14:paraId="4D7CD0E7" w14:textId="77777777" w:rsidR="00D70CD7" w:rsidRPr="005D1504" w:rsidRDefault="00D70CD7" w:rsidP="007A6C81">
            <w:pPr>
              <w:spacing w:line="360" w:lineRule="auto"/>
              <w:rPr>
                <w:sz w:val="24"/>
                <w:szCs w:val="24"/>
              </w:rPr>
            </w:pPr>
            <w:r w:rsidRPr="005D1504">
              <w:rPr>
                <w:sz w:val="24"/>
                <w:szCs w:val="24"/>
              </w:rPr>
              <w:t>9.</w:t>
            </w:r>
          </w:p>
        </w:tc>
        <w:tc>
          <w:tcPr>
            <w:tcW w:w="7797" w:type="dxa"/>
            <w:gridSpan w:val="2"/>
          </w:tcPr>
          <w:p w14:paraId="48670E47" w14:textId="77777777" w:rsidR="00D70CD7" w:rsidRPr="005D1504" w:rsidRDefault="007A6C81" w:rsidP="007A6C81">
            <w:pPr>
              <w:spacing w:line="360" w:lineRule="auto"/>
              <w:rPr>
                <w:sz w:val="24"/>
                <w:szCs w:val="24"/>
              </w:rPr>
            </w:pPr>
            <w:r w:rsidRPr="005D1504">
              <w:rPr>
                <w:sz w:val="24"/>
                <w:szCs w:val="24"/>
              </w:rPr>
              <w:t>Literature ............................................................................................................</w:t>
            </w:r>
          </w:p>
        </w:tc>
        <w:tc>
          <w:tcPr>
            <w:tcW w:w="845" w:type="dxa"/>
            <w:vAlign w:val="bottom"/>
          </w:tcPr>
          <w:p w14:paraId="349B83E6" w14:textId="77777777" w:rsidR="00D70CD7" w:rsidRPr="005D1504" w:rsidRDefault="007A6C81" w:rsidP="00FE0A03">
            <w:pPr>
              <w:spacing w:line="360" w:lineRule="auto"/>
              <w:jc w:val="center"/>
              <w:rPr>
                <w:sz w:val="24"/>
                <w:szCs w:val="24"/>
              </w:rPr>
            </w:pPr>
            <w:r w:rsidRPr="005D1504">
              <w:rPr>
                <w:sz w:val="24"/>
                <w:szCs w:val="24"/>
              </w:rPr>
              <w:t>20</w:t>
            </w:r>
          </w:p>
        </w:tc>
      </w:tr>
    </w:tbl>
    <w:p w14:paraId="5A153407" w14:textId="77777777" w:rsidR="00327A62" w:rsidRPr="005D1504" w:rsidRDefault="00327A62" w:rsidP="00F544A4">
      <w:pPr>
        <w:rPr>
          <w:sz w:val="24"/>
          <w:szCs w:val="24"/>
        </w:rPr>
      </w:pPr>
    </w:p>
    <w:p w14:paraId="7A79E32E" w14:textId="77777777" w:rsidR="00F544A4" w:rsidRPr="005D1504" w:rsidRDefault="00F544A4" w:rsidP="00F544A4">
      <w:pPr>
        <w:rPr>
          <w:sz w:val="24"/>
          <w:szCs w:val="24"/>
        </w:rPr>
      </w:pPr>
    </w:p>
    <w:p w14:paraId="310D5878" w14:textId="77777777" w:rsidR="00F544A4" w:rsidRPr="005D1504" w:rsidRDefault="00F544A4" w:rsidP="00F544A4">
      <w:pPr>
        <w:rPr>
          <w:sz w:val="24"/>
          <w:szCs w:val="24"/>
        </w:rPr>
      </w:pPr>
    </w:p>
    <w:p w14:paraId="6807B7B4" w14:textId="77777777" w:rsidR="00F544A4" w:rsidRPr="005D1504" w:rsidRDefault="00F544A4" w:rsidP="00F544A4">
      <w:pPr>
        <w:rPr>
          <w:sz w:val="24"/>
          <w:szCs w:val="24"/>
        </w:rPr>
      </w:pPr>
    </w:p>
    <w:p w14:paraId="0B1F5281" w14:textId="77777777" w:rsidR="00F544A4" w:rsidRPr="005D1504" w:rsidRDefault="00F544A4" w:rsidP="00F544A4">
      <w:pPr>
        <w:rPr>
          <w:sz w:val="24"/>
          <w:szCs w:val="24"/>
        </w:rPr>
      </w:pPr>
    </w:p>
    <w:p w14:paraId="4BACD7BC" w14:textId="77777777" w:rsidR="00EE669D" w:rsidRPr="005D1504" w:rsidRDefault="00EE669D" w:rsidP="00F544A4">
      <w:pPr>
        <w:rPr>
          <w:sz w:val="24"/>
          <w:szCs w:val="24"/>
        </w:rPr>
      </w:pPr>
    </w:p>
    <w:p w14:paraId="40DD1BF7" w14:textId="77777777" w:rsidR="00EE669D" w:rsidRPr="005D1504" w:rsidRDefault="00EE669D" w:rsidP="00EE669D">
      <w:pPr>
        <w:rPr>
          <w:sz w:val="24"/>
          <w:szCs w:val="24"/>
        </w:rPr>
      </w:pPr>
    </w:p>
    <w:p w14:paraId="7D86B64F" w14:textId="77777777" w:rsidR="007A6C81" w:rsidRPr="005D1504" w:rsidRDefault="007A6C81" w:rsidP="00EE669D">
      <w:pPr>
        <w:rPr>
          <w:sz w:val="24"/>
          <w:szCs w:val="24"/>
        </w:rPr>
      </w:pPr>
    </w:p>
    <w:p w14:paraId="340CDDE6" w14:textId="77777777" w:rsidR="007A6C81" w:rsidRPr="005D1504" w:rsidRDefault="007A6C81" w:rsidP="00EE669D">
      <w:pPr>
        <w:rPr>
          <w:sz w:val="24"/>
          <w:szCs w:val="24"/>
        </w:rPr>
      </w:pPr>
    </w:p>
    <w:p w14:paraId="6CA99B4A" w14:textId="77777777" w:rsidR="007A6C81" w:rsidRPr="005D1504" w:rsidRDefault="007A6C81" w:rsidP="00EE669D">
      <w:pPr>
        <w:rPr>
          <w:sz w:val="24"/>
          <w:szCs w:val="24"/>
        </w:rPr>
      </w:pPr>
    </w:p>
    <w:p w14:paraId="41B764D0" w14:textId="77777777" w:rsidR="00EE669D" w:rsidRPr="005D1504" w:rsidRDefault="00EE669D" w:rsidP="00EE669D">
      <w:pPr>
        <w:pStyle w:val="Odlomakpopisa"/>
        <w:numPr>
          <w:ilvl w:val="0"/>
          <w:numId w:val="1"/>
        </w:numPr>
        <w:jc w:val="both"/>
        <w:rPr>
          <w:rFonts w:ascii="Calibri" w:eastAsia="Calibri" w:hAnsi="Calibri" w:cs="Calibri"/>
          <w:b/>
          <w:color w:val="000000"/>
          <w:sz w:val="32"/>
          <w:szCs w:val="24"/>
          <w:shd w:val="clear" w:color="auto" w:fill="FFFFFF"/>
        </w:rPr>
      </w:pPr>
      <w:r w:rsidRPr="005D1504">
        <w:rPr>
          <w:rFonts w:ascii="Calibri" w:eastAsia="Calibri" w:hAnsi="Calibri" w:cs="Calibri"/>
          <w:b/>
          <w:color w:val="000000"/>
          <w:sz w:val="32"/>
          <w:szCs w:val="24"/>
          <w:shd w:val="clear" w:color="auto" w:fill="FFFFFF"/>
        </w:rPr>
        <w:lastRenderedPageBreak/>
        <w:t>SUMMARY</w:t>
      </w:r>
    </w:p>
    <w:p w14:paraId="33A34E03" w14:textId="77777777" w:rsidR="00EE669D" w:rsidRPr="005D1504" w:rsidRDefault="00EE669D" w:rsidP="00EE669D">
      <w:pPr>
        <w:ind w:firstLine="567"/>
        <w:jc w:val="both"/>
        <w:rPr>
          <w:rFonts w:ascii="Calibri" w:eastAsia="Calibri" w:hAnsi="Calibri" w:cs="Calibri"/>
          <w:color w:val="000000"/>
          <w:sz w:val="24"/>
          <w:szCs w:val="24"/>
          <w:shd w:val="clear" w:color="auto" w:fill="FFFFFF"/>
        </w:rPr>
      </w:pPr>
      <w:r w:rsidRPr="005D1504">
        <w:rPr>
          <w:rFonts w:ascii="Calibri" w:eastAsia="Calibri" w:hAnsi="Calibri" w:cs="Calibri"/>
          <w:color w:val="000000"/>
          <w:sz w:val="24"/>
          <w:szCs w:val="24"/>
          <w:shd w:val="clear" w:color="auto" w:fill="FFFFFF"/>
        </w:rPr>
        <w:t xml:space="preserve">Business plan is a written document </w:t>
      </w:r>
      <w:r w:rsidR="005D1504">
        <w:rPr>
          <w:rFonts w:ascii="Calibri" w:eastAsia="Calibri" w:hAnsi="Calibri" w:cs="Calibri"/>
          <w:color w:val="000000"/>
          <w:sz w:val="24"/>
          <w:szCs w:val="24"/>
          <w:shd w:val="clear" w:color="auto" w:fill="FFFFFF"/>
        </w:rPr>
        <w:t>describing goals of a</w:t>
      </w:r>
      <w:r w:rsidRPr="005D1504">
        <w:rPr>
          <w:rFonts w:ascii="Calibri" w:eastAsia="Calibri" w:hAnsi="Calibri" w:cs="Calibri"/>
          <w:color w:val="000000"/>
          <w:sz w:val="24"/>
          <w:szCs w:val="24"/>
          <w:shd w:val="clear" w:color="auto" w:fill="FFFFFF"/>
        </w:rPr>
        <w:t xml:space="preserve"> bu</w:t>
      </w:r>
      <w:r w:rsidR="005D1504">
        <w:rPr>
          <w:rFonts w:ascii="Calibri" w:eastAsia="Calibri" w:hAnsi="Calibri" w:cs="Calibri"/>
          <w:color w:val="000000"/>
          <w:sz w:val="24"/>
          <w:szCs w:val="24"/>
          <w:shd w:val="clear" w:color="auto" w:fill="FFFFFF"/>
        </w:rPr>
        <w:t>siness undertaking, and the manner in which</w:t>
      </w:r>
      <w:r w:rsidRPr="005D1504">
        <w:rPr>
          <w:rFonts w:ascii="Calibri" w:eastAsia="Calibri" w:hAnsi="Calibri" w:cs="Calibri"/>
          <w:color w:val="000000"/>
          <w:sz w:val="24"/>
          <w:szCs w:val="24"/>
          <w:shd w:val="clear" w:color="auto" w:fill="FFFFFF"/>
        </w:rPr>
        <w:t xml:space="preserve"> those goals are achieved.  After we had been acquainted with t</w:t>
      </w:r>
      <w:r w:rsidR="005D1504">
        <w:rPr>
          <w:rFonts w:ascii="Calibri" w:eastAsia="Calibri" w:hAnsi="Calibri" w:cs="Calibri"/>
          <w:color w:val="000000"/>
          <w:sz w:val="24"/>
          <w:szCs w:val="24"/>
          <w:shd w:val="clear" w:color="auto" w:fill="FFFFFF"/>
        </w:rPr>
        <w:t xml:space="preserve">he project we tried to find our </w:t>
      </w:r>
      <w:r w:rsidRPr="005D1504">
        <w:rPr>
          <w:rFonts w:ascii="Calibri" w:eastAsia="Calibri" w:hAnsi="Calibri" w:cs="Calibri"/>
          <w:color w:val="000000"/>
          <w:sz w:val="24"/>
          <w:szCs w:val="24"/>
          <w:shd w:val="clear" w:color="auto" w:fill="FFFFFF"/>
        </w:rPr>
        <w:t xml:space="preserve">perfect product. This </w:t>
      </w:r>
      <w:r w:rsidR="005D1504" w:rsidRPr="005D1504">
        <w:rPr>
          <w:rFonts w:ascii="Calibri" w:eastAsia="Calibri" w:hAnsi="Calibri" w:cs="Calibri"/>
          <w:color w:val="000000"/>
          <w:sz w:val="24"/>
          <w:szCs w:val="24"/>
          <w:shd w:val="clear" w:color="auto" w:fill="FFFFFF"/>
        </w:rPr>
        <w:t>was the hardest part,</w:t>
      </w:r>
      <w:r w:rsidRPr="005D1504">
        <w:rPr>
          <w:rFonts w:ascii="Calibri" w:eastAsia="Calibri" w:hAnsi="Calibri" w:cs="Calibri"/>
          <w:color w:val="000000"/>
          <w:sz w:val="24"/>
          <w:szCs w:val="24"/>
          <w:shd w:val="clear" w:color="auto" w:fill="FFFFFF"/>
        </w:rPr>
        <w:t xml:space="preserve"> as we needed to come up with something new and eye catching. </w:t>
      </w:r>
    </w:p>
    <w:p w14:paraId="1AF4A9C0" w14:textId="1E3428BF" w:rsidR="00EE669D" w:rsidRPr="005D1504" w:rsidRDefault="00EE669D" w:rsidP="00EE669D">
      <w:pPr>
        <w:ind w:firstLine="567"/>
        <w:jc w:val="both"/>
        <w:rPr>
          <w:rFonts w:ascii="Calibri" w:eastAsia="Calibri" w:hAnsi="Calibri" w:cs="Calibri"/>
          <w:color w:val="000000"/>
          <w:sz w:val="24"/>
          <w:szCs w:val="24"/>
          <w:shd w:val="clear" w:color="auto" w:fill="FFFFFF"/>
        </w:rPr>
      </w:pPr>
      <w:r w:rsidRPr="005D1504">
        <w:rPr>
          <w:rFonts w:ascii="Calibri" w:eastAsia="Calibri" w:hAnsi="Calibri" w:cs="Calibri"/>
          <w:color w:val="000000"/>
          <w:sz w:val="24"/>
          <w:szCs w:val="24"/>
          <w:shd w:val="clear" w:color="auto" w:fill="FFFFFF"/>
        </w:rPr>
        <w:t>After a lot of contemplating, arguing and research</w:t>
      </w:r>
      <w:r w:rsidR="005D1504">
        <w:rPr>
          <w:rFonts w:ascii="Calibri" w:eastAsia="Calibri" w:hAnsi="Calibri" w:cs="Calibri"/>
          <w:color w:val="000000"/>
          <w:sz w:val="24"/>
          <w:szCs w:val="24"/>
          <w:shd w:val="clear" w:color="auto" w:fill="FFFFFF"/>
        </w:rPr>
        <w:t xml:space="preserve"> we managed to come up with an </w:t>
      </w:r>
      <w:r w:rsidRPr="005D1504">
        <w:rPr>
          <w:rFonts w:ascii="Calibri" w:eastAsia="Calibri" w:hAnsi="Calibri" w:cs="Calibri"/>
          <w:color w:val="000000"/>
          <w:sz w:val="24"/>
          <w:szCs w:val="24"/>
          <w:shd w:val="clear" w:color="auto" w:fill="FFFFFF"/>
        </w:rPr>
        <w:t xml:space="preserve">idea: chestnut puree yogurt. Later we divided our crew into 3 teams:  Marketing, Finance and one team to explore the market. Our marketing team had its mission: </w:t>
      </w:r>
      <w:r w:rsidR="005D1504">
        <w:rPr>
          <w:rFonts w:ascii="Calibri" w:eastAsia="Calibri" w:hAnsi="Calibri" w:cs="Calibri"/>
          <w:color w:val="000000"/>
          <w:sz w:val="24"/>
          <w:szCs w:val="24"/>
          <w:shd w:val="clear" w:color="auto" w:fill="FFFFFF"/>
        </w:rPr>
        <w:t xml:space="preserve">the name of our product, logo, </w:t>
      </w:r>
      <w:r w:rsidRPr="005D1504">
        <w:rPr>
          <w:rFonts w:ascii="Calibri" w:eastAsia="Calibri" w:hAnsi="Calibri" w:cs="Calibri"/>
          <w:color w:val="000000"/>
          <w:sz w:val="24"/>
          <w:szCs w:val="24"/>
          <w:shd w:val="clear" w:color="auto" w:fill="FFFFFF"/>
        </w:rPr>
        <w:t xml:space="preserve">packaging, </w:t>
      </w:r>
      <w:r w:rsidR="003250B3" w:rsidRPr="005D1504">
        <w:rPr>
          <w:rFonts w:ascii="Calibri" w:eastAsia="Calibri" w:hAnsi="Calibri" w:cs="Calibri"/>
          <w:color w:val="000000"/>
          <w:sz w:val="24"/>
          <w:szCs w:val="24"/>
          <w:shd w:val="clear" w:color="auto" w:fill="FFFFFF"/>
        </w:rPr>
        <w:t>advertisements and</w:t>
      </w:r>
      <w:r w:rsidRPr="005D1504">
        <w:rPr>
          <w:rFonts w:ascii="Calibri" w:eastAsia="Calibri" w:hAnsi="Calibri" w:cs="Calibri"/>
          <w:color w:val="000000"/>
          <w:sz w:val="24"/>
          <w:szCs w:val="24"/>
          <w:shd w:val="clear" w:color="auto" w:fill="FFFFFF"/>
        </w:rPr>
        <w:t xml:space="preserve"> our vision for the team. </w:t>
      </w:r>
    </w:p>
    <w:p w14:paraId="3720EA5D" w14:textId="7427D9AA" w:rsidR="00EE669D" w:rsidRPr="005D1504" w:rsidRDefault="003250B3" w:rsidP="00EE669D">
      <w:pPr>
        <w:ind w:firstLine="567"/>
        <w:jc w:val="both"/>
        <w:rPr>
          <w:rFonts w:ascii="Calibri" w:eastAsia="Calibri" w:hAnsi="Calibri" w:cs="Calibri"/>
          <w:color w:val="000000"/>
          <w:sz w:val="24"/>
          <w:szCs w:val="24"/>
          <w:shd w:val="clear" w:color="auto" w:fill="FFFFFF"/>
        </w:rPr>
      </w:pPr>
      <w:r>
        <w:rPr>
          <w:rFonts w:ascii="Calibri" w:eastAsia="Calibri" w:hAnsi="Calibri" w:cs="Calibri"/>
          <w:color w:val="000000"/>
          <w:sz w:val="24"/>
          <w:szCs w:val="24"/>
          <w:shd w:val="clear" w:color="auto" w:fill="FFFFFF"/>
        </w:rPr>
        <w:t>As expected, each participant had a different</w:t>
      </w:r>
      <w:r w:rsidR="00EE669D" w:rsidRPr="005D1504">
        <w:rPr>
          <w:rFonts w:ascii="Calibri" w:eastAsia="Calibri" w:hAnsi="Calibri" w:cs="Calibri"/>
          <w:color w:val="000000"/>
          <w:sz w:val="24"/>
          <w:szCs w:val="24"/>
          <w:shd w:val="clear" w:color="auto" w:fill="FFFFFF"/>
        </w:rPr>
        <w:t xml:space="preserve"> idea and it was very hard to find the best one for the product and us as a company. Finance had a simple but a tough problem to solve; to determine the approximate costs and profits that the product could bring us. The team that was instructed to investig</w:t>
      </w:r>
      <w:r w:rsidR="00E0289D">
        <w:rPr>
          <w:rFonts w:ascii="Calibri" w:eastAsia="Calibri" w:hAnsi="Calibri" w:cs="Calibri"/>
          <w:color w:val="000000"/>
          <w:sz w:val="24"/>
          <w:szCs w:val="24"/>
          <w:shd w:val="clear" w:color="auto" w:fill="FFFFFF"/>
        </w:rPr>
        <w:t>ate the market did just that with</w:t>
      </w:r>
      <w:r w:rsidR="00EE669D" w:rsidRPr="005D1504">
        <w:rPr>
          <w:rFonts w:ascii="Calibri" w:eastAsia="Calibri" w:hAnsi="Calibri" w:cs="Calibri"/>
          <w:color w:val="000000"/>
          <w:sz w:val="24"/>
          <w:szCs w:val="24"/>
          <w:shd w:val="clear" w:color="auto" w:fill="FFFFFF"/>
        </w:rPr>
        <w:t xml:space="preserve"> a SWOT analysis alongside. We hope that this product will be successful and that it will bring a considerable profit to the company.</w:t>
      </w:r>
    </w:p>
    <w:p w14:paraId="04CBD3CC" w14:textId="77777777" w:rsidR="00EE669D" w:rsidRPr="005D1504" w:rsidRDefault="00EE669D" w:rsidP="00EE669D">
      <w:pPr>
        <w:ind w:firstLine="567"/>
        <w:jc w:val="both"/>
        <w:rPr>
          <w:rFonts w:ascii="Calibri" w:eastAsia="Calibri" w:hAnsi="Calibri" w:cs="Calibri"/>
          <w:color w:val="000000"/>
          <w:sz w:val="24"/>
          <w:szCs w:val="24"/>
          <w:shd w:val="clear" w:color="auto" w:fill="FFFFFF"/>
        </w:rPr>
      </w:pPr>
    </w:p>
    <w:p w14:paraId="1A88DCB4" w14:textId="77777777" w:rsidR="00EE669D" w:rsidRPr="005D1504" w:rsidRDefault="00EE669D" w:rsidP="00EE669D">
      <w:pPr>
        <w:pStyle w:val="Odlomakpopisa"/>
        <w:numPr>
          <w:ilvl w:val="0"/>
          <w:numId w:val="1"/>
        </w:numPr>
        <w:jc w:val="both"/>
        <w:rPr>
          <w:rFonts w:ascii="Calibri" w:eastAsia="Calibri" w:hAnsi="Calibri" w:cs="Calibri"/>
          <w:b/>
          <w:color w:val="000000"/>
          <w:sz w:val="32"/>
          <w:szCs w:val="24"/>
          <w:shd w:val="clear" w:color="auto" w:fill="FFFFFF"/>
        </w:rPr>
      </w:pPr>
      <w:r w:rsidRPr="005D1504">
        <w:rPr>
          <w:rFonts w:ascii="Calibri" w:eastAsia="Calibri" w:hAnsi="Calibri" w:cs="Calibri"/>
          <w:b/>
          <w:color w:val="000000"/>
          <w:sz w:val="32"/>
          <w:szCs w:val="24"/>
          <w:shd w:val="clear" w:color="auto" w:fill="FFFFFF"/>
        </w:rPr>
        <w:t xml:space="preserve">DESCRIPTION OF THE ENTREPRENEURIAL IDEA </w:t>
      </w:r>
    </w:p>
    <w:p w14:paraId="7ED646A7" w14:textId="74C41DAD" w:rsidR="00DE2655" w:rsidRDefault="00DE2655" w:rsidP="00DE2655">
      <w:pPr>
        <w:jc w:val="center"/>
        <w:rPr>
          <w:rFonts w:ascii="Calibri" w:eastAsia="Calibri" w:hAnsi="Calibri" w:cs="Calibri"/>
          <w:color w:val="000000"/>
          <w:sz w:val="24"/>
          <w:szCs w:val="24"/>
          <w:shd w:val="clear" w:color="auto" w:fill="FFFFFF"/>
        </w:rPr>
      </w:pPr>
      <w:r>
        <w:rPr>
          <w:rFonts w:ascii="Calibri" w:eastAsia="Calibri" w:hAnsi="Calibri" w:cs="Calibri"/>
          <w:noProof/>
          <w:color w:val="000000"/>
          <w:sz w:val="24"/>
          <w:szCs w:val="24"/>
          <w:shd w:val="clear" w:color="auto" w:fill="FFFFFF"/>
          <w:lang w:val="hr-HR" w:eastAsia="hr-HR"/>
        </w:rPr>
        <w:drawing>
          <wp:inline distT="0" distB="0" distL="0" distR="0" wp14:anchorId="22B3687E" wp14:editId="57BC70BB">
            <wp:extent cx="2480095" cy="15450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80436" cy="1545233"/>
                    </a:xfrm>
                    <a:prstGeom prst="rect">
                      <a:avLst/>
                    </a:prstGeom>
                    <a:noFill/>
                    <a:ln>
                      <a:noFill/>
                    </a:ln>
                  </pic:spPr>
                </pic:pic>
              </a:graphicData>
            </a:graphic>
          </wp:inline>
        </w:drawing>
      </w:r>
    </w:p>
    <w:p w14:paraId="0F87A396" w14:textId="79C77839" w:rsidR="00EE669D" w:rsidRPr="005D1504" w:rsidRDefault="00EE669D" w:rsidP="00EE669D">
      <w:pPr>
        <w:ind w:firstLine="567"/>
        <w:jc w:val="both"/>
        <w:rPr>
          <w:rFonts w:ascii="Calibri" w:eastAsia="Calibri" w:hAnsi="Calibri" w:cs="Calibri"/>
          <w:color w:val="000000"/>
          <w:sz w:val="24"/>
          <w:szCs w:val="24"/>
          <w:shd w:val="clear" w:color="auto" w:fill="FFFFFF"/>
        </w:rPr>
      </w:pPr>
      <w:r w:rsidRPr="005D1504">
        <w:rPr>
          <w:rFonts w:ascii="Calibri" w:eastAsia="Calibri" w:hAnsi="Calibri" w:cs="Calibri"/>
          <w:color w:val="000000"/>
          <w:sz w:val="24"/>
          <w:szCs w:val="24"/>
          <w:shd w:val="clear" w:color="auto" w:fill="FFFFFF"/>
        </w:rPr>
        <w:t>We are Milco™, a dietary company specialised in dairy produc</w:t>
      </w:r>
      <w:r w:rsidR="00F979A1">
        <w:rPr>
          <w:rFonts w:ascii="Calibri" w:eastAsia="Calibri" w:hAnsi="Calibri" w:cs="Calibri"/>
          <w:color w:val="000000"/>
          <w:sz w:val="24"/>
          <w:szCs w:val="24"/>
          <w:shd w:val="clear" w:color="auto" w:fill="FFFFFF"/>
        </w:rPr>
        <w:t>ts. We are a Croatian company, from Varaždin located in its</w:t>
      </w:r>
      <w:r w:rsidRPr="005D1504">
        <w:rPr>
          <w:rFonts w:ascii="Calibri" w:eastAsia="Calibri" w:hAnsi="Calibri" w:cs="Calibri"/>
          <w:color w:val="000000"/>
          <w:sz w:val="24"/>
          <w:szCs w:val="24"/>
          <w:shd w:val="clear" w:color="auto" w:fill="FFFFFF"/>
        </w:rPr>
        <w:t xml:space="preserve"> industrial area. Currently we are </w:t>
      </w:r>
      <w:r w:rsidR="00F979A1">
        <w:rPr>
          <w:rFonts w:ascii="Calibri" w:eastAsia="Calibri" w:hAnsi="Calibri" w:cs="Calibri"/>
          <w:color w:val="000000"/>
          <w:sz w:val="24"/>
          <w:szCs w:val="24"/>
          <w:shd w:val="clear" w:color="auto" w:fill="FFFFFF"/>
        </w:rPr>
        <w:t xml:space="preserve">a </w:t>
      </w:r>
      <w:r w:rsidRPr="005D1504">
        <w:rPr>
          <w:rFonts w:ascii="Calibri" w:eastAsia="Calibri" w:hAnsi="Calibri" w:cs="Calibri"/>
          <w:color w:val="000000"/>
          <w:sz w:val="24"/>
          <w:szCs w:val="24"/>
          <w:shd w:val="clear" w:color="auto" w:fill="FFFFFF"/>
        </w:rPr>
        <w:t>small</w:t>
      </w:r>
      <w:r w:rsidR="00F979A1">
        <w:rPr>
          <w:rFonts w:ascii="Calibri" w:eastAsia="Calibri" w:hAnsi="Calibri" w:cs="Calibri"/>
          <w:color w:val="000000"/>
          <w:sz w:val="24"/>
          <w:szCs w:val="24"/>
          <w:shd w:val="clear" w:color="auto" w:fill="FFFFFF"/>
        </w:rPr>
        <w:t xml:space="preserve"> company</w:t>
      </w:r>
      <w:r w:rsidRPr="005D1504">
        <w:rPr>
          <w:rFonts w:ascii="Calibri" w:eastAsia="Calibri" w:hAnsi="Calibri" w:cs="Calibri"/>
          <w:color w:val="000000"/>
          <w:sz w:val="24"/>
          <w:szCs w:val="24"/>
          <w:shd w:val="clear" w:color="auto" w:fill="FFFFFF"/>
        </w:rPr>
        <w:t xml:space="preserve"> with only 150 workers, but big plans for the future. </w:t>
      </w:r>
    </w:p>
    <w:p w14:paraId="619B5BD3" w14:textId="47A984A4" w:rsidR="00EE669D" w:rsidRPr="005D1504" w:rsidRDefault="00F979A1" w:rsidP="00EE669D">
      <w:pPr>
        <w:ind w:firstLine="567"/>
        <w:jc w:val="both"/>
        <w:rPr>
          <w:rFonts w:ascii="Calibri" w:eastAsia="Calibri" w:hAnsi="Calibri" w:cs="Calibri"/>
          <w:color w:val="000000"/>
          <w:sz w:val="24"/>
          <w:szCs w:val="24"/>
          <w:shd w:val="clear" w:color="auto" w:fill="FFFFFF"/>
        </w:rPr>
      </w:pPr>
      <w:r>
        <w:rPr>
          <w:rFonts w:ascii="Calibri" w:eastAsia="Calibri" w:hAnsi="Calibri" w:cs="Calibri"/>
          <w:color w:val="000000"/>
          <w:sz w:val="24"/>
          <w:szCs w:val="24"/>
          <w:shd w:val="clear" w:color="auto" w:fill="FFFFFF"/>
        </w:rPr>
        <w:t>Our newest product (</w:t>
      </w:r>
      <w:r w:rsidR="00EE669D" w:rsidRPr="005D1504">
        <w:rPr>
          <w:rFonts w:ascii="Calibri" w:eastAsia="Calibri" w:hAnsi="Calibri" w:cs="Calibri"/>
          <w:color w:val="000000"/>
          <w:sz w:val="24"/>
          <w:szCs w:val="24"/>
          <w:shd w:val="clear" w:color="auto" w:fill="FFFFFF"/>
        </w:rPr>
        <w:t xml:space="preserve">chestnut puree yogurt </w:t>
      </w:r>
      <w:r>
        <w:rPr>
          <w:rFonts w:ascii="Calibri" w:eastAsia="Calibri" w:hAnsi="Calibri" w:cs="Calibri"/>
          <w:color w:val="000000"/>
          <w:sz w:val="24"/>
          <w:szCs w:val="24"/>
          <w:shd w:val="clear" w:color="auto" w:fill="FFFFFF"/>
        </w:rPr>
        <w:t>with cloves, cinnamon and honey</w:t>
      </w:r>
      <w:r w:rsidR="00EE669D" w:rsidRPr="005D1504">
        <w:rPr>
          <w:rFonts w:ascii="Calibri" w:eastAsia="Calibri" w:hAnsi="Calibri" w:cs="Calibri"/>
          <w:color w:val="000000"/>
          <w:sz w:val="24"/>
          <w:szCs w:val="24"/>
          <w:shd w:val="clear" w:color="auto" w:fill="FFFFFF"/>
        </w:rPr>
        <w:t xml:space="preserve">) is </w:t>
      </w:r>
      <w:r w:rsidR="00F90207">
        <w:rPr>
          <w:rFonts w:ascii="Calibri" w:eastAsia="Calibri" w:hAnsi="Calibri" w:cs="Calibri"/>
          <w:color w:val="000000"/>
          <w:sz w:val="24"/>
          <w:szCs w:val="24"/>
          <w:shd w:val="clear" w:color="auto" w:fill="FFFFFF"/>
        </w:rPr>
        <w:t xml:space="preserve">one of the more risky products </w:t>
      </w:r>
      <w:r w:rsidR="00EE669D" w:rsidRPr="005D1504">
        <w:rPr>
          <w:rFonts w:ascii="Calibri" w:eastAsia="Calibri" w:hAnsi="Calibri" w:cs="Calibri"/>
          <w:color w:val="000000"/>
          <w:sz w:val="24"/>
          <w:szCs w:val="24"/>
          <w:shd w:val="clear" w:color="auto" w:fill="FFFFFF"/>
        </w:rPr>
        <w:t xml:space="preserve">with the surveys </w:t>
      </w:r>
      <w:r>
        <w:rPr>
          <w:rFonts w:ascii="Calibri" w:eastAsia="Calibri" w:hAnsi="Calibri" w:cs="Calibri"/>
          <w:color w:val="000000"/>
          <w:sz w:val="24"/>
          <w:szCs w:val="24"/>
          <w:shd w:val="clear" w:color="auto" w:fill="FFFFFF"/>
        </w:rPr>
        <w:t>of</w:t>
      </w:r>
      <w:r w:rsidR="00EE669D" w:rsidRPr="005D1504">
        <w:rPr>
          <w:rFonts w:ascii="Calibri" w:eastAsia="Calibri" w:hAnsi="Calibri" w:cs="Calibri"/>
          <w:color w:val="000000"/>
          <w:sz w:val="24"/>
          <w:szCs w:val="24"/>
          <w:shd w:val="clear" w:color="auto" w:fill="FFFFFF"/>
        </w:rPr>
        <w:t xml:space="preserve"> mostly mixed results, but </w:t>
      </w:r>
      <w:r w:rsidR="00F90207">
        <w:rPr>
          <w:rFonts w:ascii="Calibri" w:eastAsia="Calibri" w:hAnsi="Calibri" w:cs="Calibri"/>
          <w:color w:val="000000"/>
          <w:sz w:val="24"/>
          <w:szCs w:val="24"/>
          <w:shd w:val="clear" w:color="auto" w:fill="FFFFFF"/>
        </w:rPr>
        <w:t xml:space="preserve">we are facing the risk </w:t>
      </w:r>
      <w:r w:rsidR="00EE669D" w:rsidRPr="005D1504">
        <w:rPr>
          <w:rFonts w:ascii="Calibri" w:eastAsia="Calibri" w:hAnsi="Calibri" w:cs="Calibri"/>
          <w:color w:val="000000"/>
          <w:sz w:val="24"/>
          <w:szCs w:val="24"/>
          <w:shd w:val="clear" w:color="auto" w:fill="FFFFFF"/>
        </w:rPr>
        <w:t>with our heads raised high. Our targeted consumers are all age groups except infants, e.g. not inte</w:t>
      </w:r>
      <w:r w:rsidR="00F90207">
        <w:rPr>
          <w:rFonts w:ascii="Calibri" w:eastAsia="Calibri" w:hAnsi="Calibri" w:cs="Calibri"/>
          <w:color w:val="000000"/>
          <w:sz w:val="24"/>
          <w:szCs w:val="24"/>
          <w:shd w:val="clear" w:color="auto" w:fill="FFFFFF"/>
        </w:rPr>
        <w:t xml:space="preserve">nded for toddlers. Our primary </w:t>
      </w:r>
      <w:r w:rsidR="00EE669D" w:rsidRPr="005D1504">
        <w:rPr>
          <w:rFonts w:ascii="Calibri" w:eastAsia="Calibri" w:hAnsi="Calibri" w:cs="Calibri"/>
          <w:color w:val="000000"/>
          <w:sz w:val="24"/>
          <w:szCs w:val="24"/>
          <w:shd w:val="clear" w:color="auto" w:fill="FFFFFF"/>
        </w:rPr>
        <w:t>com</w:t>
      </w:r>
      <w:r w:rsidR="00F90207">
        <w:rPr>
          <w:rFonts w:ascii="Calibri" w:eastAsia="Calibri" w:hAnsi="Calibri" w:cs="Calibri"/>
          <w:color w:val="000000"/>
          <w:sz w:val="24"/>
          <w:szCs w:val="24"/>
          <w:shd w:val="clear" w:color="auto" w:fill="FFFFFF"/>
        </w:rPr>
        <w:t>petitors are „Vindija“ (Croatia)</w:t>
      </w:r>
      <w:r w:rsidR="00EE669D" w:rsidRPr="005D1504">
        <w:rPr>
          <w:rFonts w:ascii="Calibri" w:eastAsia="Calibri" w:hAnsi="Calibri" w:cs="Calibri"/>
          <w:color w:val="000000"/>
          <w:sz w:val="24"/>
          <w:szCs w:val="24"/>
          <w:shd w:val="clear" w:color="auto" w:fill="FFFFFF"/>
        </w:rPr>
        <w:t xml:space="preserve">, „Dukat“ (Croatia), „Milla“ ( Italy), „Danone“ (France), „Zott“ (Germany), „TINE“  ( Norway), „Mimosa“  (Portugal).  </w:t>
      </w:r>
    </w:p>
    <w:p w14:paraId="2CA5FF06" w14:textId="733D904B" w:rsidR="00EE669D" w:rsidRPr="005D1504" w:rsidRDefault="00EE669D" w:rsidP="00DE2655">
      <w:pPr>
        <w:ind w:firstLine="567"/>
        <w:jc w:val="both"/>
        <w:rPr>
          <w:rFonts w:ascii="Calibri" w:eastAsia="Calibri" w:hAnsi="Calibri" w:cs="Calibri"/>
          <w:color w:val="000000"/>
          <w:sz w:val="24"/>
          <w:szCs w:val="24"/>
          <w:shd w:val="clear" w:color="auto" w:fill="FFFFFF"/>
        </w:rPr>
      </w:pPr>
      <w:r w:rsidRPr="005D1504">
        <w:rPr>
          <w:rFonts w:ascii="Calibri" w:eastAsia="Calibri" w:hAnsi="Calibri" w:cs="Calibri"/>
          <w:color w:val="000000"/>
          <w:sz w:val="24"/>
          <w:szCs w:val="24"/>
          <w:shd w:val="clear" w:color="auto" w:fill="FFFFFF"/>
        </w:rPr>
        <w:t>For our sup</w:t>
      </w:r>
      <w:r w:rsidR="00F90207">
        <w:rPr>
          <w:rFonts w:ascii="Calibri" w:eastAsia="Calibri" w:hAnsi="Calibri" w:cs="Calibri"/>
          <w:color w:val="000000"/>
          <w:sz w:val="24"/>
          <w:szCs w:val="24"/>
          <w:shd w:val="clear" w:color="auto" w:fill="FFFFFF"/>
        </w:rPr>
        <w:t>ply of raw materials we mostly chose</w:t>
      </w:r>
      <w:r w:rsidRPr="005D1504">
        <w:rPr>
          <w:rFonts w:ascii="Calibri" w:eastAsia="Calibri" w:hAnsi="Calibri" w:cs="Calibri"/>
          <w:color w:val="000000"/>
          <w:sz w:val="24"/>
          <w:szCs w:val="24"/>
          <w:shd w:val="clear" w:color="auto" w:fill="FFFFFF"/>
        </w:rPr>
        <w:t xml:space="preserve"> local suppliers for the honey, chestnut, milk and packaging „Straža plastika“ , but our supplier </w:t>
      </w:r>
      <w:r w:rsidR="00F90207">
        <w:rPr>
          <w:rFonts w:ascii="Calibri" w:eastAsia="Calibri" w:hAnsi="Calibri" w:cs="Calibri"/>
          <w:color w:val="000000"/>
          <w:sz w:val="24"/>
          <w:szCs w:val="24"/>
          <w:shd w:val="clear" w:color="auto" w:fill="FFFFFF"/>
        </w:rPr>
        <w:t>of</w:t>
      </w:r>
      <w:r w:rsidRPr="005D1504">
        <w:rPr>
          <w:rFonts w:ascii="Calibri" w:eastAsia="Calibri" w:hAnsi="Calibri" w:cs="Calibri"/>
          <w:color w:val="000000"/>
          <w:sz w:val="24"/>
          <w:szCs w:val="24"/>
          <w:shd w:val="clear" w:color="auto" w:fill="FFFFFF"/>
        </w:rPr>
        <w:t xml:space="preserve"> spices is „Kotanyi“ (Austria). Our source of financing is a loan of 250 000 kn which is </w:t>
      </w:r>
      <w:r w:rsidR="00F90207">
        <w:rPr>
          <w:rFonts w:ascii="Calibri" w:eastAsia="Calibri" w:hAnsi="Calibri" w:cs="Calibri"/>
          <w:color w:val="000000"/>
          <w:sz w:val="24"/>
          <w:szCs w:val="24"/>
          <w:shd w:val="clear" w:color="auto" w:fill="FFFFFF"/>
        </w:rPr>
        <w:t>nearly</w:t>
      </w:r>
      <w:r w:rsidRPr="005D1504">
        <w:rPr>
          <w:rFonts w:ascii="Calibri" w:eastAsia="Calibri" w:hAnsi="Calibri" w:cs="Calibri"/>
          <w:color w:val="000000"/>
          <w:sz w:val="24"/>
          <w:szCs w:val="24"/>
          <w:shd w:val="clear" w:color="auto" w:fill="FFFFFF"/>
        </w:rPr>
        <w:t xml:space="preserve"> 34 000 euro, which we intend to pay back </w:t>
      </w:r>
      <w:r w:rsidR="00F90207">
        <w:rPr>
          <w:rFonts w:ascii="Calibri" w:eastAsia="Calibri" w:hAnsi="Calibri" w:cs="Calibri"/>
          <w:color w:val="000000"/>
          <w:sz w:val="24"/>
          <w:szCs w:val="24"/>
          <w:shd w:val="clear" w:color="auto" w:fill="FFFFFF"/>
        </w:rPr>
        <w:t>within</w:t>
      </w:r>
      <w:r w:rsidRPr="005D1504">
        <w:rPr>
          <w:rFonts w:ascii="Calibri" w:eastAsia="Calibri" w:hAnsi="Calibri" w:cs="Calibri"/>
          <w:color w:val="000000"/>
          <w:sz w:val="24"/>
          <w:szCs w:val="24"/>
          <w:shd w:val="clear" w:color="auto" w:fill="FFFFFF"/>
        </w:rPr>
        <w:t xml:space="preserve"> 2 years.</w:t>
      </w:r>
    </w:p>
    <w:p w14:paraId="77355142" w14:textId="77777777" w:rsidR="00EE669D" w:rsidRPr="005D1504" w:rsidRDefault="00EE669D" w:rsidP="00EE669D">
      <w:pPr>
        <w:pStyle w:val="Odlomakpopisa"/>
        <w:numPr>
          <w:ilvl w:val="0"/>
          <w:numId w:val="1"/>
        </w:numPr>
        <w:jc w:val="both"/>
        <w:rPr>
          <w:rFonts w:ascii="Calibri" w:eastAsia="Calibri" w:hAnsi="Calibri" w:cs="Calibri"/>
          <w:b/>
          <w:color w:val="000000"/>
          <w:sz w:val="32"/>
          <w:szCs w:val="24"/>
          <w:shd w:val="clear" w:color="auto" w:fill="FFFFFF"/>
        </w:rPr>
      </w:pPr>
      <w:r w:rsidRPr="005D1504">
        <w:rPr>
          <w:rFonts w:ascii="Calibri" w:eastAsia="Calibri" w:hAnsi="Calibri" w:cs="Calibri"/>
          <w:b/>
          <w:color w:val="000000"/>
          <w:sz w:val="32"/>
          <w:szCs w:val="24"/>
          <w:shd w:val="clear" w:color="auto" w:fill="FFFFFF"/>
        </w:rPr>
        <w:lastRenderedPageBreak/>
        <w:t>MARKET EXPLORATION</w:t>
      </w:r>
    </w:p>
    <w:p w14:paraId="537B4723" w14:textId="11F1CF62" w:rsidR="003D4202" w:rsidRPr="005D1504" w:rsidRDefault="00EE669D" w:rsidP="003D4202">
      <w:pPr>
        <w:ind w:firstLine="567"/>
        <w:jc w:val="both"/>
        <w:rPr>
          <w:rFonts w:ascii="Calibri" w:eastAsia="Calibri" w:hAnsi="Calibri" w:cs="Calibri"/>
          <w:color w:val="000000"/>
          <w:sz w:val="24"/>
          <w:szCs w:val="24"/>
          <w:shd w:val="clear" w:color="auto" w:fill="FFFFFF"/>
        </w:rPr>
      </w:pPr>
      <w:r w:rsidRPr="005D1504">
        <w:rPr>
          <w:rFonts w:ascii="Calibri" w:eastAsia="Calibri" w:hAnsi="Calibri" w:cs="Calibri"/>
          <w:color w:val="000000"/>
          <w:sz w:val="24"/>
          <w:szCs w:val="24"/>
          <w:shd w:val="clear" w:color="auto" w:fill="FFFFFF"/>
        </w:rPr>
        <w:t>By careful selection of product name and ingredients (chestnut yogurt) we were ready to investigate the field and our competition. Firstly, we set out to check our own country's companies that specialize in dairy products or more specifically yogurts. The more recognizable and bigger corporations such as „Vindija“, „Dukat“ and „Kim“</w:t>
      </w:r>
      <w:r w:rsidR="00BB30DA">
        <w:rPr>
          <w:rFonts w:ascii="Calibri" w:eastAsia="Calibri" w:hAnsi="Calibri" w:cs="Calibri"/>
          <w:color w:val="000000"/>
          <w:sz w:val="24"/>
          <w:szCs w:val="24"/>
          <w:shd w:val="clear" w:color="auto" w:fill="FFFFFF"/>
        </w:rPr>
        <w:t>,</w:t>
      </w:r>
      <w:r w:rsidRPr="005D1504">
        <w:rPr>
          <w:rFonts w:ascii="Calibri" w:eastAsia="Calibri" w:hAnsi="Calibri" w:cs="Calibri"/>
          <w:color w:val="000000"/>
          <w:sz w:val="24"/>
          <w:szCs w:val="24"/>
          <w:shd w:val="clear" w:color="auto" w:fill="FFFFFF"/>
        </w:rPr>
        <w:t xml:space="preserve"> as expected</w:t>
      </w:r>
      <w:r w:rsidR="00BB30DA">
        <w:rPr>
          <w:rFonts w:ascii="Calibri" w:eastAsia="Calibri" w:hAnsi="Calibri" w:cs="Calibri"/>
          <w:color w:val="000000"/>
          <w:sz w:val="24"/>
          <w:szCs w:val="24"/>
          <w:shd w:val="clear" w:color="auto" w:fill="FFFFFF"/>
        </w:rPr>
        <w:t>,</w:t>
      </w:r>
      <w:r w:rsidRPr="005D1504">
        <w:rPr>
          <w:rFonts w:ascii="Calibri" w:eastAsia="Calibri" w:hAnsi="Calibri" w:cs="Calibri"/>
          <w:color w:val="000000"/>
          <w:sz w:val="24"/>
          <w:szCs w:val="24"/>
          <w:shd w:val="clear" w:color="auto" w:fill="FFFFFF"/>
        </w:rPr>
        <w:t xml:space="preserve"> produced a lot of different </w:t>
      </w:r>
      <w:r w:rsidR="00BB30DA" w:rsidRPr="005D1504">
        <w:rPr>
          <w:rFonts w:ascii="Calibri" w:eastAsia="Calibri" w:hAnsi="Calibri" w:cs="Calibri"/>
          <w:color w:val="000000"/>
          <w:sz w:val="24"/>
          <w:szCs w:val="24"/>
          <w:shd w:val="clear" w:color="auto" w:fill="FFFFFF"/>
        </w:rPr>
        <w:t>flavours</w:t>
      </w:r>
      <w:r w:rsidRPr="005D1504">
        <w:rPr>
          <w:rFonts w:ascii="Calibri" w:eastAsia="Calibri" w:hAnsi="Calibri" w:cs="Calibri"/>
          <w:color w:val="000000"/>
          <w:sz w:val="24"/>
          <w:szCs w:val="24"/>
          <w:shd w:val="clear" w:color="auto" w:fill="FFFFFF"/>
        </w:rPr>
        <w:t xml:space="preserve"> of yogurt but thankfully none produced our kind. </w:t>
      </w:r>
    </w:p>
    <w:p w14:paraId="3B64F4CA" w14:textId="513117C0" w:rsidR="00EE669D" w:rsidRPr="005D1504" w:rsidRDefault="00EE669D" w:rsidP="00D44D81">
      <w:pPr>
        <w:ind w:firstLine="567"/>
        <w:jc w:val="both"/>
        <w:rPr>
          <w:rFonts w:ascii="Calibri" w:eastAsia="Calibri" w:hAnsi="Calibri" w:cs="Calibri"/>
          <w:color w:val="000000"/>
          <w:sz w:val="24"/>
          <w:szCs w:val="24"/>
          <w:shd w:val="clear" w:color="auto" w:fill="FFFFFF"/>
        </w:rPr>
      </w:pPr>
      <w:r w:rsidRPr="005D1504">
        <w:rPr>
          <w:rFonts w:ascii="Calibri" w:eastAsia="Calibri" w:hAnsi="Calibri" w:cs="Calibri"/>
          <w:color w:val="000000"/>
          <w:sz w:val="24"/>
          <w:szCs w:val="24"/>
          <w:shd w:val="clear" w:color="auto" w:fill="FFFFFF"/>
        </w:rPr>
        <w:t>Going home and getting on the computer we went on the Internet and continued our search there. As we first investigated our home country's companies we confirmed our results in the shops, then we continued and translate</w:t>
      </w:r>
      <w:r w:rsidR="00BB30DA">
        <w:rPr>
          <w:rFonts w:ascii="Calibri" w:eastAsia="Calibri" w:hAnsi="Calibri" w:cs="Calibri"/>
          <w:color w:val="000000"/>
          <w:sz w:val="24"/>
          <w:szCs w:val="24"/>
          <w:shd w:val="clear" w:color="auto" w:fill="FFFFFF"/>
        </w:rPr>
        <w:t>d the name and ingredients into</w:t>
      </w:r>
      <w:r w:rsidRPr="005D1504">
        <w:rPr>
          <w:rFonts w:ascii="Calibri" w:eastAsia="Calibri" w:hAnsi="Calibri" w:cs="Calibri"/>
          <w:color w:val="000000"/>
          <w:sz w:val="24"/>
          <w:szCs w:val="24"/>
          <w:shd w:val="clear" w:color="auto" w:fill="FFFFFF"/>
        </w:rPr>
        <w:t xml:space="preserve"> three l</w:t>
      </w:r>
      <w:r w:rsidR="00D44D81" w:rsidRPr="005D1504">
        <w:rPr>
          <w:rFonts w:ascii="Calibri" w:eastAsia="Calibri" w:hAnsi="Calibri" w:cs="Calibri"/>
          <w:color w:val="000000"/>
          <w:sz w:val="24"/>
          <w:szCs w:val="24"/>
          <w:shd w:val="clear" w:color="auto" w:fill="FFFFFF"/>
        </w:rPr>
        <w:t xml:space="preserve">anguages we needed to </w:t>
      </w:r>
      <w:r w:rsidR="00BB30DA" w:rsidRPr="005D1504">
        <w:rPr>
          <w:rFonts w:ascii="Calibri" w:eastAsia="Calibri" w:hAnsi="Calibri" w:cs="Calibri"/>
          <w:color w:val="000000"/>
          <w:sz w:val="24"/>
          <w:szCs w:val="24"/>
          <w:shd w:val="clear" w:color="auto" w:fill="FFFFFF"/>
        </w:rPr>
        <w:t>research</w:t>
      </w:r>
      <w:r w:rsidR="00D44D81" w:rsidRPr="005D1504">
        <w:rPr>
          <w:rFonts w:ascii="Calibri" w:eastAsia="Calibri" w:hAnsi="Calibri" w:cs="Calibri"/>
          <w:color w:val="000000"/>
          <w:sz w:val="24"/>
          <w:szCs w:val="24"/>
          <w:shd w:val="clear" w:color="auto" w:fill="FFFFFF"/>
        </w:rPr>
        <w:t>. W</w:t>
      </w:r>
      <w:r w:rsidRPr="005D1504">
        <w:rPr>
          <w:rFonts w:ascii="Calibri" w:eastAsia="Calibri" w:hAnsi="Calibri" w:cs="Calibri"/>
          <w:color w:val="000000"/>
          <w:sz w:val="24"/>
          <w:szCs w:val="24"/>
          <w:shd w:val="clear" w:color="auto" w:fill="FFFFFF"/>
        </w:rPr>
        <w:t xml:space="preserve">e </w:t>
      </w:r>
      <w:r w:rsidR="00BB30DA">
        <w:rPr>
          <w:rFonts w:ascii="Calibri" w:eastAsia="Calibri" w:hAnsi="Calibri" w:cs="Calibri"/>
          <w:color w:val="000000"/>
          <w:sz w:val="24"/>
          <w:szCs w:val="24"/>
          <w:shd w:val="clear" w:color="auto" w:fill="FFFFFF"/>
        </w:rPr>
        <w:t>searched</w:t>
      </w:r>
      <w:r w:rsidRPr="005D1504">
        <w:rPr>
          <w:rFonts w:ascii="Calibri" w:eastAsia="Calibri" w:hAnsi="Calibri" w:cs="Calibri"/>
          <w:color w:val="000000"/>
          <w:sz w:val="24"/>
          <w:szCs w:val="24"/>
          <w:shd w:val="clear" w:color="auto" w:fill="FFFFFF"/>
        </w:rPr>
        <w:t xml:space="preserve"> for the product in Portuguese, Italian and Norwegian and unexpectedly found a match. An Italian dairy company has already made and sells chestnut yogurt. After a </w:t>
      </w:r>
      <w:r w:rsidR="00BB30DA" w:rsidRPr="005D1504">
        <w:rPr>
          <w:rFonts w:ascii="Calibri" w:eastAsia="Calibri" w:hAnsi="Calibri" w:cs="Calibri"/>
          <w:color w:val="000000"/>
          <w:sz w:val="24"/>
          <w:szCs w:val="24"/>
          <w:shd w:val="clear" w:color="auto" w:fill="FFFFFF"/>
        </w:rPr>
        <w:t>thorough</w:t>
      </w:r>
      <w:r w:rsidRPr="005D1504">
        <w:rPr>
          <w:rFonts w:ascii="Calibri" w:eastAsia="Calibri" w:hAnsi="Calibri" w:cs="Calibri"/>
          <w:color w:val="000000"/>
          <w:sz w:val="24"/>
          <w:szCs w:val="24"/>
          <w:shd w:val="clear" w:color="auto" w:fill="FFFFFF"/>
        </w:rPr>
        <w:t xml:space="preserve"> consideration and failed prototypes we finally changed the recipe, packaging and the name.</w:t>
      </w:r>
    </w:p>
    <w:p w14:paraId="2B0FB284" w14:textId="4C87CE5B" w:rsidR="00D44D81" w:rsidRPr="005D1504" w:rsidRDefault="005F27F9" w:rsidP="00FE0A03">
      <w:pPr>
        <w:ind w:firstLine="567"/>
        <w:jc w:val="both"/>
        <w:rPr>
          <w:rFonts w:ascii="Calibri" w:eastAsia="Calibri" w:hAnsi="Calibri" w:cs="Calibri"/>
          <w:color w:val="000000"/>
          <w:sz w:val="24"/>
          <w:szCs w:val="24"/>
          <w:shd w:val="clear" w:color="auto" w:fill="FFFFFF"/>
        </w:rPr>
      </w:pPr>
      <w:r w:rsidRPr="005D1504">
        <w:rPr>
          <w:rFonts w:ascii="Calibri" w:eastAsia="Calibri" w:hAnsi="Calibri" w:cs="Calibri"/>
          <w:color w:val="000000"/>
          <w:sz w:val="24"/>
          <w:szCs w:val="24"/>
          <w:shd w:val="clear" w:color="auto" w:fill="FFFFFF"/>
        </w:rPr>
        <w:t>45</w:t>
      </w:r>
      <w:r w:rsidR="00BB30DA">
        <w:rPr>
          <w:rFonts w:ascii="Calibri" w:eastAsia="Calibri" w:hAnsi="Calibri" w:cs="Calibri"/>
          <w:color w:val="000000"/>
          <w:sz w:val="24"/>
          <w:szCs w:val="24"/>
          <w:shd w:val="clear" w:color="auto" w:fill="FFFFFF"/>
        </w:rPr>
        <w:t xml:space="preserve"> people of different age</w:t>
      </w:r>
      <w:r w:rsidR="00D44D81" w:rsidRPr="005D1504">
        <w:rPr>
          <w:rFonts w:ascii="Calibri" w:eastAsia="Calibri" w:hAnsi="Calibri" w:cs="Calibri"/>
          <w:color w:val="000000"/>
          <w:sz w:val="24"/>
          <w:szCs w:val="24"/>
          <w:shd w:val="clear" w:color="auto" w:fill="FFFFFF"/>
        </w:rPr>
        <w:t xml:space="preserve"> and sex were examined.</w:t>
      </w:r>
    </w:p>
    <w:p w14:paraId="14403039" w14:textId="77777777" w:rsidR="00EE669D" w:rsidRPr="005D1504" w:rsidRDefault="00EE669D" w:rsidP="00D44D81">
      <w:pPr>
        <w:jc w:val="center"/>
        <w:rPr>
          <w:rFonts w:ascii="Calibri" w:eastAsia="Calibri" w:hAnsi="Calibri" w:cs="Calibri"/>
          <w:b/>
          <w:color w:val="000000"/>
          <w:sz w:val="24"/>
          <w:szCs w:val="24"/>
          <w:shd w:val="clear" w:color="auto" w:fill="FFFFFF"/>
        </w:rPr>
      </w:pPr>
      <w:r w:rsidRPr="005D1504">
        <w:rPr>
          <w:rFonts w:ascii="Calibri" w:eastAsia="Calibri" w:hAnsi="Calibri" w:cs="Calibri"/>
          <w:b/>
          <w:color w:val="000000"/>
          <w:sz w:val="24"/>
          <w:szCs w:val="24"/>
          <w:shd w:val="clear" w:color="auto" w:fill="FFFFFF"/>
        </w:rPr>
        <w:t>Questionnaire</w:t>
      </w:r>
    </w:p>
    <w:tbl>
      <w:tblPr>
        <w:tblStyle w:val="Reetkatablice"/>
        <w:tblW w:w="0" w:type="auto"/>
        <w:tblLook w:val="04A0" w:firstRow="1" w:lastRow="0" w:firstColumn="1" w:lastColumn="0" w:noHBand="0" w:noVBand="1"/>
      </w:tblPr>
      <w:tblGrid>
        <w:gridCol w:w="9288"/>
      </w:tblGrid>
      <w:tr w:rsidR="00FE0A03" w:rsidRPr="005D1504" w14:paraId="0F5045B5" w14:textId="77777777" w:rsidTr="00FE0A03">
        <w:tc>
          <w:tcPr>
            <w:tcW w:w="9288" w:type="dxa"/>
          </w:tcPr>
          <w:p w14:paraId="7D86AC02" w14:textId="77777777" w:rsidR="00FE0A03" w:rsidRPr="005D1504" w:rsidRDefault="00FE0A03" w:rsidP="00FE0A03">
            <w:pPr>
              <w:jc w:val="both"/>
              <w:rPr>
                <w:rFonts w:ascii="Calibri" w:eastAsia="Calibri" w:hAnsi="Calibri" w:cs="Calibri"/>
                <w:color w:val="000000"/>
                <w:sz w:val="24"/>
                <w:szCs w:val="24"/>
                <w:shd w:val="clear" w:color="auto" w:fill="FFFFFF"/>
              </w:rPr>
            </w:pPr>
            <w:r w:rsidRPr="005D1504">
              <w:rPr>
                <w:rFonts w:ascii="Calibri" w:eastAsia="Calibri" w:hAnsi="Calibri" w:cs="Calibri"/>
                <w:color w:val="000000"/>
                <w:sz w:val="24"/>
                <w:szCs w:val="24"/>
                <w:shd w:val="clear" w:color="auto" w:fill="FFFFFF"/>
              </w:rPr>
              <w:t>Introducing a new nutritional product "yogurt with chestnut puree" in the production assortment of ''MILCO'' foodstuffs. </w:t>
            </w:r>
          </w:p>
          <w:p w14:paraId="3281B67F" w14:textId="110458BF" w:rsidR="00FE0A03" w:rsidRPr="005D1504" w:rsidRDefault="00FE0A03" w:rsidP="00FE0A03">
            <w:pPr>
              <w:jc w:val="both"/>
              <w:rPr>
                <w:rFonts w:ascii="Calibri" w:eastAsia="Calibri" w:hAnsi="Calibri" w:cs="Calibri"/>
                <w:color w:val="000000"/>
                <w:sz w:val="24"/>
                <w:szCs w:val="24"/>
                <w:shd w:val="clear" w:color="auto" w:fill="FFFFFF"/>
              </w:rPr>
            </w:pPr>
            <w:r w:rsidRPr="005D1504">
              <w:rPr>
                <w:rFonts w:ascii="Calibri" w:eastAsia="Calibri" w:hAnsi="Calibri" w:cs="Calibri"/>
                <w:color w:val="000000"/>
                <w:sz w:val="24"/>
                <w:szCs w:val="24"/>
                <w:shd w:val="clear" w:color="auto" w:fill="FFFFFF"/>
              </w:rPr>
              <w:t>General information</w:t>
            </w:r>
            <w:r w:rsidR="00BB30DA">
              <w:rPr>
                <w:rFonts w:ascii="Calibri" w:eastAsia="Calibri" w:hAnsi="Calibri" w:cs="Calibri"/>
                <w:color w:val="000000"/>
                <w:sz w:val="24"/>
                <w:szCs w:val="24"/>
                <w:shd w:val="clear" w:color="auto" w:fill="FFFFFF"/>
              </w:rPr>
              <w:t xml:space="preserve"> </w:t>
            </w:r>
            <w:r w:rsidRPr="005D1504">
              <w:rPr>
                <w:rFonts w:ascii="Calibri" w:eastAsia="Calibri" w:hAnsi="Calibri" w:cs="Calibri"/>
                <w:color w:val="000000"/>
                <w:sz w:val="24"/>
                <w:szCs w:val="24"/>
                <w:shd w:val="clear" w:color="auto" w:fill="FFFFFF"/>
              </w:rPr>
              <w:t>(circle): </w:t>
            </w:r>
          </w:p>
          <w:p w14:paraId="35430406" w14:textId="77777777" w:rsidR="00FE0A03" w:rsidRPr="005D1504" w:rsidRDefault="00FE0A03" w:rsidP="00FE0A03">
            <w:pPr>
              <w:ind w:firstLine="708"/>
              <w:jc w:val="both"/>
              <w:rPr>
                <w:rFonts w:ascii="Calibri" w:eastAsia="Calibri" w:hAnsi="Calibri" w:cs="Calibri"/>
                <w:color w:val="000000"/>
                <w:sz w:val="24"/>
                <w:szCs w:val="24"/>
                <w:shd w:val="clear" w:color="auto" w:fill="FFFFFF"/>
              </w:rPr>
            </w:pPr>
            <w:r w:rsidRPr="005D1504">
              <w:rPr>
                <w:rFonts w:ascii="Calibri" w:eastAsia="Calibri" w:hAnsi="Calibri" w:cs="Calibri"/>
                <w:color w:val="000000"/>
                <w:sz w:val="24"/>
                <w:szCs w:val="24"/>
                <w:shd w:val="clear" w:color="auto" w:fill="FFFFFF"/>
              </w:rPr>
              <w:t>AGE:        &lt;18          18-25        25-45         &gt;45 </w:t>
            </w:r>
          </w:p>
          <w:p w14:paraId="66FE2482" w14:textId="77777777" w:rsidR="00FE0A03" w:rsidRPr="005D1504" w:rsidRDefault="00FE0A03" w:rsidP="00FE0A03">
            <w:pPr>
              <w:ind w:firstLine="708"/>
              <w:jc w:val="both"/>
              <w:rPr>
                <w:rFonts w:ascii="Calibri" w:eastAsia="Calibri" w:hAnsi="Calibri" w:cs="Calibri"/>
                <w:color w:val="000000"/>
                <w:sz w:val="24"/>
                <w:szCs w:val="24"/>
                <w:shd w:val="clear" w:color="auto" w:fill="FFFFFF"/>
              </w:rPr>
            </w:pPr>
            <w:r w:rsidRPr="005D1504">
              <w:rPr>
                <w:rFonts w:ascii="Calibri" w:eastAsia="Calibri" w:hAnsi="Calibri" w:cs="Calibri"/>
                <w:color w:val="000000"/>
                <w:sz w:val="24"/>
                <w:szCs w:val="24"/>
                <w:shd w:val="clear" w:color="auto" w:fill="FFFFFF"/>
              </w:rPr>
              <w:t>SEX:           M            F </w:t>
            </w:r>
          </w:p>
          <w:p w14:paraId="3ECB7042" w14:textId="77777777" w:rsidR="00FE0A03" w:rsidRPr="005D1504" w:rsidRDefault="00FE0A03" w:rsidP="00FE0A03">
            <w:pPr>
              <w:jc w:val="both"/>
              <w:rPr>
                <w:rFonts w:ascii="Calibri" w:eastAsia="Calibri" w:hAnsi="Calibri" w:cs="Calibri"/>
                <w:b/>
                <w:color w:val="000000"/>
                <w:sz w:val="24"/>
                <w:szCs w:val="24"/>
                <w:shd w:val="clear" w:color="auto" w:fill="FFFFFF"/>
              </w:rPr>
            </w:pPr>
            <w:r w:rsidRPr="005D1504">
              <w:rPr>
                <w:rFonts w:ascii="Calibri" w:eastAsia="Calibri" w:hAnsi="Calibri" w:cs="Calibri"/>
                <w:b/>
                <w:color w:val="000000"/>
                <w:sz w:val="24"/>
                <w:szCs w:val="24"/>
                <w:shd w:val="clear" w:color="auto" w:fill="FFFFFF"/>
              </w:rPr>
              <w:t>The following questions apply to the new product, and please circle what you think is based on your eating habits: </w:t>
            </w:r>
          </w:p>
          <w:p w14:paraId="1D9E766F" w14:textId="77777777" w:rsidR="00FE0A03" w:rsidRPr="005D1504" w:rsidRDefault="00FE0A03" w:rsidP="00FE0A03">
            <w:pPr>
              <w:jc w:val="both"/>
              <w:rPr>
                <w:rFonts w:ascii="Calibri" w:eastAsia="Calibri" w:hAnsi="Calibri" w:cs="Calibri"/>
                <w:color w:val="000000"/>
                <w:sz w:val="24"/>
                <w:szCs w:val="24"/>
                <w:shd w:val="clear" w:color="auto" w:fill="FFFFFF"/>
              </w:rPr>
            </w:pPr>
            <w:r w:rsidRPr="005D1504">
              <w:rPr>
                <w:rFonts w:ascii="Calibri" w:eastAsia="Calibri" w:hAnsi="Calibri" w:cs="Calibri"/>
                <w:color w:val="000000"/>
                <w:sz w:val="24"/>
                <w:szCs w:val="24"/>
                <w:shd w:val="clear" w:color="auto" w:fill="FFFFFF"/>
              </w:rPr>
              <w:t>1.Do you like yogurt? </w:t>
            </w:r>
          </w:p>
          <w:p w14:paraId="63324DB9" w14:textId="77777777" w:rsidR="00FE0A03" w:rsidRPr="005D1504" w:rsidRDefault="00FE0A03" w:rsidP="00FE0A03">
            <w:pPr>
              <w:ind w:firstLine="708"/>
              <w:jc w:val="both"/>
              <w:rPr>
                <w:rFonts w:ascii="Calibri" w:eastAsia="Calibri" w:hAnsi="Calibri" w:cs="Calibri"/>
                <w:color w:val="000000"/>
                <w:sz w:val="24"/>
                <w:szCs w:val="24"/>
                <w:shd w:val="clear" w:color="auto" w:fill="FFFFFF"/>
              </w:rPr>
            </w:pPr>
            <w:r w:rsidRPr="005D1504">
              <w:rPr>
                <w:rFonts w:ascii="Calibri" w:eastAsia="Calibri" w:hAnsi="Calibri" w:cs="Calibri"/>
                <w:color w:val="000000"/>
                <w:sz w:val="24"/>
                <w:szCs w:val="24"/>
                <w:shd w:val="clear" w:color="auto" w:fill="FFFFFF"/>
              </w:rPr>
              <w:t>YES          NO </w:t>
            </w:r>
          </w:p>
          <w:p w14:paraId="1BDCA466" w14:textId="77777777" w:rsidR="00FE0A03" w:rsidRPr="005D1504" w:rsidRDefault="00FE0A03" w:rsidP="00FE0A03">
            <w:pPr>
              <w:jc w:val="both"/>
              <w:rPr>
                <w:rFonts w:ascii="Calibri" w:eastAsia="Calibri" w:hAnsi="Calibri" w:cs="Calibri"/>
                <w:color w:val="000000"/>
                <w:sz w:val="24"/>
                <w:szCs w:val="24"/>
                <w:shd w:val="clear" w:color="auto" w:fill="FFFFFF"/>
              </w:rPr>
            </w:pPr>
            <w:r w:rsidRPr="005D1504">
              <w:rPr>
                <w:rFonts w:ascii="Calibri" w:eastAsia="Calibri" w:hAnsi="Calibri" w:cs="Calibri"/>
                <w:color w:val="000000"/>
                <w:sz w:val="24"/>
                <w:szCs w:val="24"/>
                <w:shd w:val="clear" w:color="auto" w:fill="FFFFFF"/>
              </w:rPr>
              <w:t>2.How often do you consume yogurt? </w:t>
            </w:r>
          </w:p>
          <w:p w14:paraId="7A9BAFFF" w14:textId="606DEDC7" w:rsidR="00FE0A03" w:rsidRPr="005D1504" w:rsidRDefault="00294158" w:rsidP="00FE0A03">
            <w:pPr>
              <w:ind w:firstLine="708"/>
              <w:jc w:val="both"/>
              <w:rPr>
                <w:rFonts w:ascii="Calibri" w:eastAsia="Calibri" w:hAnsi="Calibri" w:cs="Calibri"/>
                <w:color w:val="000000"/>
                <w:sz w:val="24"/>
                <w:szCs w:val="24"/>
                <w:shd w:val="clear" w:color="auto" w:fill="FFFFFF"/>
              </w:rPr>
            </w:pPr>
            <w:r>
              <w:rPr>
                <w:rFonts w:ascii="Calibri" w:eastAsia="Calibri" w:hAnsi="Calibri" w:cs="Calibri"/>
                <w:color w:val="000000"/>
                <w:sz w:val="24"/>
                <w:szCs w:val="24"/>
                <w:shd w:val="clear" w:color="auto" w:fill="FFFFFF"/>
              </w:rPr>
              <w:t xml:space="preserve">1 (every day)    </w:t>
            </w:r>
            <w:r w:rsidR="00FE0A03" w:rsidRPr="005D1504">
              <w:rPr>
                <w:rFonts w:ascii="Calibri" w:eastAsia="Calibri" w:hAnsi="Calibri" w:cs="Calibri"/>
                <w:color w:val="000000"/>
                <w:sz w:val="24"/>
                <w:szCs w:val="24"/>
                <w:shd w:val="clear" w:color="auto" w:fill="FFFFFF"/>
              </w:rPr>
              <w:t>2</w:t>
            </w:r>
            <w:r>
              <w:rPr>
                <w:rFonts w:ascii="Calibri" w:eastAsia="Calibri" w:hAnsi="Calibri" w:cs="Calibri"/>
                <w:color w:val="000000"/>
                <w:sz w:val="24"/>
                <w:szCs w:val="24"/>
                <w:shd w:val="clear" w:color="auto" w:fill="FFFFFF"/>
              </w:rPr>
              <w:t xml:space="preserve"> </w:t>
            </w:r>
            <w:r w:rsidR="00FE0A03" w:rsidRPr="005D1504">
              <w:rPr>
                <w:rFonts w:ascii="Calibri" w:eastAsia="Calibri" w:hAnsi="Calibri" w:cs="Calibri"/>
                <w:color w:val="000000"/>
                <w:sz w:val="24"/>
                <w:szCs w:val="24"/>
                <w:shd w:val="clear" w:color="auto" w:fill="FFFFFF"/>
              </w:rPr>
              <w:t>(once a week)    3</w:t>
            </w:r>
            <w:r>
              <w:rPr>
                <w:rFonts w:ascii="Calibri" w:eastAsia="Calibri" w:hAnsi="Calibri" w:cs="Calibri"/>
                <w:color w:val="000000"/>
                <w:sz w:val="24"/>
                <w:szCs w:val="24"/>
                <w:shd w:val="clear" w:color="auto" w:fill="FFFFFF"/>
              </w:rPr>
              <w:t xml:space="preserve"> </w:t>
            </w:r>
            <w:r w:rsidR="00FE0A03" w:rsidRPr="005D1504">
              <w:rPr>
                <w:rFonts w:ascii="Calibri" w:eastAsia="Calibri" w:hAnsi="Calibri" w:cs="Calibri"/>
                <w:color w:val="000000"/>
                <w:sz w:val="24"/>
                <w:szCs w:val="24"/>
                <w:shd w:val="clear" w:color="auto" w:fill="FFFFFF"/>
              </w:rPr>
              <w:t>(once a month)    4</w:t>
            </w:r>
            <w:r>
              <w:rPr>
                <w:rFonts w:ascii="Calibri" w:eastAsia="Calibri" w:hAnsi="Calibri" w:cs="Calibri"/>
                <w:color w:val="000000"/>
                <w:sz w:val="24"/>
                <w:szCs w:val="24"/>
                <w:shd w:val="clear" w:color="auto" w:fill="FFFFFF"/>
              </w:rPr>
              <w:t xml:space="preserve"> </w:t>
            </w:r>
            <w:r w:rsidR="00FE0A03" w:rsidRPr="005D1504">
              <w:rPr>
                <w:rFonts w:ascii="Calibri" w:eastAsia="Calibri" w:hAnsi="Calibri" w:cs="Calibri"/>
                <w:color w:val="000000"/>
                <w:sz w:val="24"/>
                <w:szCs w:val="24"/>
                <w:shd w:val="clear" w:color="auto" w:fill="FFFFFF"/>
              </w:rPr>
              <w:t>(rarely) </w:t>
            </w:r>
          </w:p>
          <w:p w14:paraId="41BBCCC3" w14:textId="77777777" w:rsidR="00FE0A03" w:rsidRPr="005D1504" w:rsidRDefault="00FE0A03" w:rsidP="00FE0A03">
            <w:pPr>
              <w:jc w:val="both"/>
              <w:rPr>
                <w:rFonts w:ascii="Calibri" w:eastAsia="Calibri" w:hAnsi="Calibri" w:cs="Calibri"/>
                <w:color w:val="000000"/>
                <w:sz w:val="24"/>
                <w:szCs w:val="24"/>
                <w:shd w:val="clear" w:color="auto" w:fill="FFFFFF"/>
              </w:rPr>
            </w:pPr>
            <w:r w:rsidRPr="005D1504">
              <w:rPr>
                <w:rFonts w:ascii="Calibri" w:eastAsia="Calibri" w:hAnsi="Calibri" w:cs="Calibri"/>
                <w:color w:val="000000"/>
                <w:sz w:val="24"/>
                <w:szCs w:val="24"/>
                <w:shd w:val="clear" w:color="auto" w:fill="FFFFFF"/>
              </w:rPr>
              <w:t>3.Do you like chestnut puree?</w:t>
            </w:r>
          </w:p>
          <w:p w14:paraId="5CAB29E2" w14:textId="77777777" w:rsidR="00FE0A03" w:rsidRPr="005D1504" w:rsidRDefault="00FE0A03" w:rsidP="00FE0A03">
            <w:pPr>
              <w:ind w:firstLine="708"/>
              <w:jc w:val="both"/>
              <w:rPr>
                <w:rFonts w:ascii="Calibri" w:eastAsia="Calibri" w:hAnsi="Calibri" w:cs="Calibri"/>
                <w:color w:val="000000"/>
                <w:sz w:val="24"/>
                <w:szCs w:val="24"/>
                <w:shd w:val="clear" w:color="auto" w:fill="FFFFFF"/>
              </w:rPr>
            </w:pPr>
            <w:r w:rsidRPr="005D1504">
              <w:rPr>
                <w:rFonts w:ascii="Calibri" w:eastAsia="Calibri" w:hAnsi="Calibri" w:cs="Calibri"/>
                <w:color w:val="000000"/>
                <w:sz w:val="24"/>
                <w:szCs w:val="24"/>
                <w:shd w:val="clear" w:color="auto" w:fill="FFFFFF"/>
              </w:rPr>
              <w:t>YES           NO </w:t>
            </w:r>
          </w:p>
          <w:p w14:paraId="2D72A329" w14:textId="7AC8478C" w:rsidR="00FE0A03" w:rsidRPr="005D1504" w:rsidRDefault="00294158" w:rsidP="00FE0A03">
            <w:pPr>
              <w:jc w:val="both"/>
              <w:rPr>
                <w:rFonts w:ascii="Calibri" w:eastAsia="Calibri" w:hAnsi="Calibri" w:cs="Calibri"/>
                <w:color w:val="000000"/>
                <w:sz w:val="24"/>
                <w:szCs w:val="24"/>
                <w:shd w:val="clear" w:color="auto" w:fill="FFFFFF"/>
              </w:rPr>
            </w:pPr>
            <w:r>
              <w:rPr>
                <w:rFonts w:ascii="Calibri" w:eastAsia="Calibri" w:hAnsi="Calibri" w:cs="Calibri"/>
                <w:color w:val="000000"/>
                <w:sz w:val="24"/>
                <w:szCs w:val="24"/>
                <w:shd w:val="clear" w:color="auto" w:fill="FFFFFF"/>
              </w:rPr>
              <w:t>4.How often do you consume </w:t>
            </w:r>
            <w:r w:rsidR="00FE0A03" w:rsidRPr="005D1504">
              <w:rPr>
                <w:rFonts w:ascii="Calibri" w:eastAsia="Calibri" w:hAnsi="Calibri" w:cs="Calibri"/>
                <w:color w:val="000000"/>
                <w:sz w:val="24"/>
                <w:szCs w:val="24"/>
                <w:shd w:val="clear" w:color="auto" w:fill="FFFFFF"/>
              </w:rPr>
              <w:t>chestnut puree? </w:t>
            </w:r>
          </w:p>
          <w:p w14:paraId="21EA307E" w14:textId="73E58752" w:rsidR="00FE0A03" w:rsidRPr="005D1504" w:rsidRDefault="00FE0A03" w:rsidP="00FE0A03">
            <w:pPr>
              <w:ind w:firstLine="708"/>
              <w:jc w:val="both"/>
              <w:rPr>
                <w:rFonts w:ascii="Calibri" w:eastAsia="Calibri" w:hAnsi="Calibri" w:cs="Calibri"/>
                <w:color w:val="000000"/>
                <w:sz w:val="24"/>
                <w:szCs w:val="24"/>
                <w:shd w:val="clear" w:color="auto" w:fill="FFFFFF"/>
              </w:rPr>
            </w:pPr>
            <w:r w:rsidRPr="005D1504">
              <w:rPr>
                <w:rFonts w:ascii="Calibri" w:eastAsia="Calibri" w:hAnsi="Calibri" w:cs="Calibri"/>
                <w:color w:val="000000"/>
                <w:sz w:val="24"/>
                <w:szCs w:val="24"/>
                <w:shd w:val="clear" w:color="auto" w:fill="FFFFFF"/>
              </w:rPr>
              <w:t>1</w:t>
            </w:r>
            <w:r w:rsidR="00294158">
              <w:rPr>
                <w:rFonts w:ascii="Calibri" w:eastAsia="Calibri" w:hAnsi="Calibri" w:cs="Calibri"/>
                <w:color w:val="000000"/>
                <w:sz w:val="24"/>
                <w:szCs w:val="24"/>
                <w:shd w:val="clear" w:color="auto" w:fill="FFFFFF"/>
              </w:rPr>
              <w:t xml:space="preserve"> </w:t>
            </w:r>
            <w:r w:rsidRPr="005D1504">
              <w:rPr>
                <w:rFonts w:ascii="Calibri" w:eastAsia="Calibri" w:hAnsi="Calibri" w:cs="Calibri"/>
                <w:color w:val="000000"/>
                <w:sz w:val="24"/>
                <w:szCs w:val="24"/>
                <w:shd w:val="clear" w:color="auto" w:fill="FFFFFF"/>
              </w:rPr>
              <w:t>(every day)     2</w:t>
            </w:r>
            <w:r w:rsidR="00294158">
              <w:rPr>
                <w:rFonts w:ascii="Calibri" w:eastAsia="Calibri" w:hAnsi="Calibri" w:cs="Calibri"/>
                <w:color w:val="000000"/>
                <w:sz w:val="24"/>
                <w:szCs w:val="24"/>
                <w:shd w:val="clear" w:color="auto" w:fill="FFFFFF"/>
              </w:rPr>
              <w:t xml:space="preserve"> </w:t>
            </w:r>
            <w:r w:rsidRPr="005D1504">
              <w:rPr>
                <w:rFonts w:ascii="Calibri" w:eastAsia="Calibri" w:hAnsi="Calibri" w:cs="Calibri"/>
                <w:color w:val="000000"/>
                <w:sz w:val="24"/>
                <w:szCs w:val="24"/>
                <w:shd w:val="clear" w:color="auto" w:fill="FFFFFF"/>
              </w:rPr>
              <w:t>(once a month)    3</w:t>
            </w:r>
            <w:r w:rsidR="00294158">
              <w:rPr>
                <w:rFonts w:ascii="Calibri" w:eastAsia="Calibri" w:hAnsi="Calibri" w:cs="Calibri"/>
                <w:color w:val="000000"/>
                <w:sz w:val="24"/>
                <w:szCs w:val="24"/>
                <w:shd w:val="clear" w:color="auto" w:fill="FFFFFF"/>
              </w:rPr>
              <w:t xml:space="preserve"> </w:t>
            </w:r>
            <w:r w:rsidRPr="005D1504">
              <w:rPr>
                <w:rFonts w:ascii="Calibri" w:eastAsia="Calibri" w:hAnsi="Calibri" w:cs="Calibri"/>
                <w:color w:val="000000"/>
                <w:sz w:val="24"/>
                <w:szCs w:val="24"/>
                <w:shd w:val="clear" w:color="auto" w:fill="FFFFFF"/>
              </w:rPr>
              <w:t>(once a year)    4</w:t>
            </w:r>
            <w:r w:rsidR="00294158">
              <w:rPr>
                <w:rFonts w:ascii="Calibri" w:eastAsia="Calibri" w:hAnsi="Calibri" w:cs="Calibri"/>
                <w:color w:val="000000"/>
                <w:sz w:val="24"/>
                <w:szCs w:val="24"/>
                <w:shd w:val="clear" w:color="auto" w:fill="FFFFFF"/>
              </w:rPr>
              <w:t xml:space="preserve"> </w:t>
            </w:r>
            <w:r w:rsidRPr="005D1504">
              <w:rPr>
                <w:rFonts w:ascii="Calibri" w:eastAsia="Calibri" w:hAnsi="Calibri" w:cs="Calibri"/>
                <w:color w:val="000000"/>
                <w:sz w:val="24"/>
                <w:szCs w:val="24"/>
                <w:shd w:val="clear" w:color="auto" w:fill="FFFFFF"/>
              </w:rPr>
              <w:t>(rarely) </w:t>
            </w:r>
          </w:p>
          <w:p w14:paraId="30530806" w14:textId="77777777" w:rsidR="00FE0A03" w:rsidRPr="005D1504" w:rsidRDefault="00FE0A03" w:rsidP="00FE0A03">
            <w:pPr>
              <w:jc w:val="both"/>
              <w:rPr>
                <w:rFonts w:ascii="Calibri" w:eastAsia="Calibri" w:hAnsi="Calibri" w:cs="Calibri"/>
                <w:color w:val="000000"/>
                <w:sz w:val="24"/>
                <w:szCs w:val="24"/>
                <w:shd w:val="clear" w:color="auto" w:fill="FFFFFF"/>
              </w:rPr>
            </w:pPr>
            <w:r w:rsidRPr="005D1504">
              <w:rPr>
                <w:rFonts w:ascii="Calibri" w:eastAsia="Calibri" w:hAnsi="Calibri" w:cs="Calibri"/>
                <w:color w:val="000000"/>
                <w:sz w:val="24"/>
                <w:szCs w:val="24"/>
                <w:shd w:val="clear" w:color="auto" w:fill="FFFFFF"/>
              </w:rPr>
              <w:t>5.Do you like combination of yogurt and chestnut puree with the addition of cinnamon? </w:t>
            </w:r>
          </w:p>
          <w:p w14:paraId="7C679522" w14:textId="77777777" w:rsidR="00FE0A03" w:rsidRPr="005D1504" w:rsidRDefault="00FE0A03" w:rsidP="00FE0A03">
            <w:pPr>
              <w:ind w:firstLine="708"/>
              <w:jc w:val="both"/>
              <w:rPr>
                <w:rFonts w:ascii="Calibri" w:eastAsia="Calibri" w:hAnsi="Calibri" w:cs="Calibri"/>
                <w:color w:val="000000"/>
                <w:sz w:val="24"/>
                <w:szCs w:val="24"/>
                <w:shd w:val="clear" w:color="auto" w:fill="FFFFFF"/>
              </w:rPr>
            </w:pPr>
            <w:r w:rsidRPr="005D1504">
              <w:rPr>
                <w:rFonts w:ascii="Calibri" w:eastAsia="Calibri" w:hAnsi="Calibri" w:cs="Calibri"/>
                <w:color w:val="000000"/>
                <w:sz w:val="24"/>
                <w:szCs w:val="24"/>
                <w:shd w:val="clear" w:color="auto" w:fill="FFFFFF"/>
              </w:rPr>
              <w:t>YES               NO </w:t>
            </w:r>
          </w:p>
          <w:p w14:paraId="2CD13A14" w14:textId="4F863501" w:rsidR="00FE0A03" w:rsidRPr="005D1504" w:rsidRDefault="00FE0A03" w:rsidP="00FE0A03">
            <w:pPr>
              <w:jc w:val="both"/>
              <w:rPr>
                <w:rFonts w:ascii="Calibri" w:eastAsia="Calibri" w:hAnsi="Calibri" w:cs="Calibri"/>
                <w:color w:val="000000"/>
                <w:sz w:val="24"/>
                <w:szCs w:val="24"/>
                <w:shd w:val="clear" w:color="auto" w:fill="FFFFFF"/>
              </w:rPr>
            </w:pPr>
            <w:r w:rsidRPr="005D1504">
              <w:rPr>
                <w:rFonts w:ascii="Calibri" w:eastAsia="Calibri" w:hAnsi="Calibri" w:cs="Calibri"/>
                <w:color w:val="000000"/>
                <w:sz w:val="24"/>
                <w:szCs w:val="24"/>
                <w:shd w:val="clear" w:color="auto" w:fill="FFFFFF"/>
              </w:rPr>
              <w:t>6.Would you try this </w:t>
            </w:r>
            <w:r w:rsidR="004603EB" w:rsidRPr="005D1504">
              <w:rPr>
                <w:rFonts w:ascii="Calibri" w:eastAsia="Calibri" w:hAnsi="Calibri" w:cs="Calibri"/>
                <w:color w:val="000000"/>
                <w:sz w:val="24"/>
                <w:szCs w:val="24"/>
                <w:shd w:val="clear" w:color="auto" w:fill="FFFFFF"/>
              </w:rPr>
              <w:t>yogurt</w:t>
            </w:r>
            <w:r w:rsidRPr="005D1504">
              <w:rPr>
                <w:rFonts w:ascii="Calibri" w:eastAsia="Calibri" w:hAnsi="Calibri" w:cs="Calibri"/>
                <w:color w:val="000000"/>
                <w:sz w:val="24"/>
                <w:szCs w:val="24"/>
                <w:shd w:val="clear" w:color="auto" w:fill="FFFFFF"/>
              </w:rPr>
              <w:t>? </w:t>
            </w:r>
          </w:p>
          <w:p w14:paraId="71ADED80" w14:textId="77777777" w:rsidR="00FE0A03" w:rsidRPr="005D1504" w:rsidRDefault="00FE0A03" w:rsidP="00FE0A03">
            <w:pPr>
              <w:ind w:firstLine="708"/>
              <w:jc w:val="both"/>
              <w:rPr>
                <w:rFonts w:ascii="Calibri" w:eastAsia="Calibri" w:hAnsi="Calibri" w:cs="Calibri"/>
                <w:color w:val="000000"/>
                <w:sz w:val="24"/>
                <w:szCs w:val="24"/>
                <w:shd w:val="clear" w:color="auto" w:fill="FFFFFF"/>
              </w:rPr>
            </w:pPr>
            <w:r w:rsidRPr="005D1504">
              <w:rPr>
                <w:rFonts w:ascii="Calibri" w:eastAsia="Calibri" w:hAnsi="Calibri" w:cs="Calibri"/>
                <w:color w:val="000000"/>
                <w:sz w:val="24"/>
                <w:szCs w:val="24"/>
                <w:shd w:val="clear" w:color="auto" w:fill="FFFFFF"/>
              </w:rPr>
              <w:t>YES             NO </w:t>
            </w:r>
          </w:p>
          <w:p w14:paraId="387D3858" w14:textId="4C15F9F5" w:rsidR="00FE0A03" w:rsidRPr="005D1504" w:rsidRDefault="004603EB" w:rsidP="00FE0A03">
            <w:pPr>
              <w:jc w:val="both"/>
              <w:rPr>
                <w:rFonts w:ascii="Calibri" w:eastAsia="Calibri" w:hAnsi="Calibri" w:cs="Calibri"/>
                <w:color w:val="000000"/>
                <w:sz w:val="24"/>
                <w:szCs w:val="24"/>
                <w:shd w:val="clear" w:color="auto" w:fill="FFFFFF"/>
              </w:rPr>
            </w:pPr>
            <w:r>
              <w:rPr>
                <w:rFonts w:ascii="Calibri" w:eastAsia="Calibri" w:hAnsi="Calibri" w:cs="Calibri"/>
                <w:color w:val="000000"/>
                <w:sz w:val="24"/>
                <w:szCs w:val="24"/>
                <w:shd w:val="clear" w:color="auto" w:fill="FFFFFF"/>
              </w:rPr>
              <w:t>7.Do you like the product name</w:t>
            </w:r>
            <w:r w:rsidR="00FE0A03" w:rsidRPr="005D1504">
              <w:rPr>
                <w:rFonts w:ascii="Calibri" w:eastAsia="Calibri" w:hAnsi="Calibri" w:cs="Calibri"/>
                <w:color w:val="000000"/>
                <w:sz w:val="24"/>
                <w:szCs w:val="24"/>
                <w:shd w:val="clear" w:color="auto" w:fill="FFFFFF"/>
              </w:rPr>
              <w:t>,</w:t>
            </w:r>
            <w:r>
              <w:rPr>
                <w:rFonts w:ascii="Calibri" w:eastAsia="Calibri" w:hAnsi="Calibri" w:cs="Calibri"/>
                <w:color w:val="000000"/>
                <w:sz w:val="24"/>
                <w:szCs w:val="24"/>
                <w:shd w:val="clear" w:color="auto" w:fill="FFFFFF"/>
              </w:rPr>
              <w:t xml:space="preserve"> “</w:t>
            </w:r>
            <w:r w:rsidR="00FE0A03" w:rsidRPr="005D1504">
              <w:rPr>
                <w:rFonts w:ascii="Calibri" w:eastAsia="Calibri" w:hAnsi="Calibri" w:cs="Calibri"/>
                <w:color w:val="000000"/>
                <w:sz w:val="24"/>
                <w:szCs w:val="24"/>
                <w:shd w:val="clear" w:color="auto" w:fill="FFFFFF"/>
              </w:rPr>
              <w:t>YOGOCHEST''? </w:t>
            </w:r>
          </w:p>
          <w:p w14:paraId="36E750BA" w14:textId="77777777" w:rsidR="00FE0A03" w:rsidRPr="005D1504" w:rsidRDefault="00FE0A03" w:rsidP="00FE0A03">
            <w:pPr>
              <w:ind w:firstLine="708"/>
              <w:jc w:val="both"/>
              <w:rPr>
                <w:rFonts w:ascii="Calibri" w:eastAsia="Calibri" w:hAnsi="Calibri" w:cs="Calibri"/>
                <w:color w:val="000000"/>
                <w:sz w:val="24"/>
                <w:szCs w:val="24"/>
                <w:shd w:val="clear" w:color="auto" w:fill="FFFFFF"/>
              </w:rPr>
            </w:pPr>
            <w:r w:rsidRPr="005D1504">
              <w:rPr>
                <w:rFonts w:ascii="Calibri" w:eastAsia="Calibri" w:hAnsi="Calibri" w:cs="Calibri"/>
                <w:color w:val="000000"/>
                <w:sz w:val="24"/>
                <w:szCs w:val="24"/>
                <w:shd w:val="clear" w:color="auto" w:fill="FFFFFF"/>
              </w:rPr>
              <w:t>YES            NO </w:t>
            </w:r>
          </w:p>
          <w:p w14:paraId="6310B15B" w14:textId="77777777" w:rsidR="00FE0A03" w:rsidRPr="005D1504" w:rsidRDefault="00FE0A03" w:rsidP="00FE0A03">
            <w:pPr>
              <w:jc w:val="both"/>
              <w:rPr>
                <w:rFonts w:ascii="Calibri" w:eastAsia="Calibri" w:hAnsi="Calibri" w:cs="Calibri"/>
                <w:color w:val="000000"/>
                <w:sz w:val="24"/>
                <w:szCs w:val="24"/>
                <w:shd w:val="clear" w:color="auto" w:fill="FFFFFF"/>
              </w:rPr>
            </w:pPr>
            <w:r w:rsidRPr="005D1504">
              <w:rPr>
                <w:rFonts w:ascii="Calibri" w:eastAsia="Calibri" w:hAnsi="Calibri" w:cs="Calibri"/>
                <w:color w:val="000000"/>
                <w:sz w:val="24"/>
                <w:szCs w:val="24"/>
                <w:shd w:val="clear" w:color="auto" w:fill="FFFFFF"/>
              </w:rPr>
              <w:t>8.Do you think that such a product would be successful? </w:t>
            </w:r>
          </w:p>
          <w:p w14:paraId="1270DC55" w14:textId="77777777" w:rsidR="00FE0A03" w:rsidRPr="005D1504" w:rsidRDefault="00FE0A03" w:rsidP="00FE0A03">
            <w:pPr>
              <w:ind w:firstLine="708"/>
              <w:jc w:val="both"/>
              <w:rPr>
                <w:rFonts w:ascii="Calibri" w:eastAsia="Calibri" w:hAnsi="Calibri" w:cs="Calibri"/>
                <w:color w:val="000000"/>
                <w:sz w:val="24"/>
                <w:szCs w:val="24"/>
                <w:shd w:val="clear" w:color="auto" w:fill="FFFFFF"/>
              </w:rPr>
            </w:pPr>
            <w:r w:rsidRPr="005D1504">
              <w:rPr>
                <w:rFonts w:ascii="Calibri" w:eastAsia="Calibri" w:hAnsi="Calibri" w:cs="Calibri"/>
                <w:color w:val="000000"/>
                <w:sz w:val="24"/>
                <w:szCs w:val="24"/>
                <w:shd w:val="clear" w:color="auto" w:fill="FFFFFF"/>
              </w:rPr>
              <w:t>YES              NO </w:t>
            </w:r>
          </w:p>
          <w:p w14:paraId="0EC16E6A" w14:textId="3158E0F4" w:rsidR="00FE0A03" w:rsidRPr="005D1504" w:rsidRDefault="00FE0A03" w:rsidP="00FE0A03">
            <w:pPr>
              <w:jc w:val="both"/>
              <w:rPr>
                <w:rFonts w:ascii="Calibri" w:eastAsia="Calibri" w:hAnsi="Calibri" w:cs="Calibri"/>
                <w:color w:val="000000"/>
                <w:sz w:val="24"/>
                <w:szCs w:val="24"/>
                <w:shd w:val="clear" w:color="auto" w:fill="FFFFFF"/>
              </w:rPr>
            </w:pPr>
            <w:r w:rsidRPr="005D1504">
              <w:rPr>
                <w:rFonts w:ascii="Calibri" w:eastAsia="Calibri" w:hAnsi="Calibri" w:cs="Calibri"/>
                <w:color w:val="000000"/>
                <w:sz w:val="24"/>
                <w:szCs w:val="24"/>
                <w:shd w:val="clear" w:color="auto" w:fill="FFFFFF"/>
              </w:rPr>
              <w:t>9.How often would you buy this </w:t>
            </w:r>
            <w:r w:rsidR="004603EB" w:rsidRPr="005D1504">
              <w:rPr>
                <w:rFonts w:ascii="Calibri" w:eastAsia="Calibri" w:hAnsi="Calibri" w:cs="Calibri"/>
                <w:color w:val="000000"/>
                <w:sz w:val="24"/>
                <w:szCs w:val="24"/>
                <w:shd w:val="clear" w:color="auto" w:fill="FFFFFF"/>
              </w:rPr>
              <w:t>yogurt</w:t>
            </w:r>
            <w:r w:rsidRPr="005D1504">
              <w:rPr>
                <w:rFonts w:ascii="Calibri" w:eastAsia="Calibri" w:hAnsi="Calibri" w:cs="Calibri"/>
                <w:color w:val="000000"/>
                <w:sz w:val="24"/>
                <w:szCs w:val="24"/>
                <w:shd w:val="clear" w:color="auto" w:fill="FFFFFF"/>
              </w:rPr>
              <w:t>? </w:t>
            </w:r>
          </w:p>
          <w:p w14:paraId="2DB5A190" w14:textId="196ADECB" w:rsidR="00FE0A03" w:rsidRPr="005D1504" w:rsidRDefault="00FE0A03" w:rsidP="00FE0A03">
            <w:pPr>
              <w:ind w:firstLine="708"/>
              <w:jc w:val="both"/>
              <w:rPr>
                <w:rFonts w:ascii="Calibri" w:eastAsia="Calibri" w:hAnsi="Calibri" w:cs="Calibri"/>
                <w:color w:val="000000"/>
                <w:sz w:val="24"/>
                <w:szCs w:val="24"/>
                <w:shd w:val="clear" w:color="auto" w:fill="FFFFFF"/>
              </w:rPr>
            </w:pPr>
            <w:r w:rsidRPr="005D1504">
              <w:rPr>
                <w:rFonts w:ascii="Calibri" w:eastAsia="Calibri" w:hAnsi="Calibri" w:cs="Calibri"/>
                <w:color w:val="000000"/>
                <w:sz w:val="24"/>
                <w:szCs w:val="24"/>
                <w:shd w:val="clear" w:color="auto" w:fill="FFFFFF"/>
              </w:rPr>
              <w:t>1</w:t>
            </w:r>
            <w:r w:rsidR="004603EB">
              <w:rPr>
                <w:rFonts w:ascii="Calibri" w:eastAsia="Calibri" w:hAnsi="Calibri" w:cs="Calibri"/>
                <w:color w:val="000000"/>
                <w:sz w:val="24"/>
                <w:szCs w:val="24"/>
                <w:shd w:val="clear" w:color="auto" w:fill="FFFFFF"/>
              </w:rPr>
              <w:t xml:space="preserve"> </w:t>
            </w:r>
            <w:r w:rsidRPr="005D1504">
              <w:rPr>
                <w:rFonts w:ascii="Calibri" w:eastAsia="Calibri" w:hAnsi="Calibri" w:cs="Calibri"/>
                <w:color w:val="000000"/>
                <w:sz w:val="24"/>
                <w:szCs w:val="24"/>
                <w:shd w:val="clear" w:color="auto" w:fill="FFFFFF"/>
              </w:rPr>
              <w:t>(every day)     2</w:t>
            </w:r>
            <w:r w:rsidR="004603EB">
              <w:rPr>
                <w:rFonts w:ascii="Calibri" w:eastAsia="Calibri" w:hAnsi="Calibri" w:cs="Calibri"/>
                <w:color w:val="000000"/>
                <w:sz w:val="24"/>
                <w:szCs w:val="24"/>
                <w:shd w:val="clear" w:color="auto" w:fill="FFFFFF"/>
              </w:rPr>
              <w:t xml:space="preserve"> </w:t>
            </w:r>
            <w:r w:rsidRPr="005D1504">
              <w:rPr>
                <w:rFonts w:ascii="Calibri" w:eastAsia="Calibri" w:hAnsi="Calibri" w:cs="Calibri"/>
                <w:color w:val="000000"/>
                <w:sz w:val="24"/>
                <w:szCs w:val="24"/>
                <w:shd w:val="clear" w:color="auto" w:fill="FFFFFF"/>
              </w:rPr>
              <w:t>(once a year)    3</w:t>
            </w:r>
            <w:r w:rsidR="004603EB">
              <w:rPr>
                <w:rFonts w:ascii="Calibri" w:eastAsia="Calibri" w:hAnsi="Calibri" w:cs="Calibri"/>
                <w:color w:val="000000"/>
                <w:sz w:val="24"/>
                <w:szCs w:val="24"/>
                <w:shd w:val="clear" w:color="auto" w:fill="FFFFFF"/>
              </w:rPr>
              <w:t xml:space="preserve"> </w:t>
            </w:r>
            <w:r w:rsidRPr="005D1504">
              <w:rPr>
                <w:rFonts w:ascii="Calibri" w:eastAsia="Calibri" w:hAnsi="Calibri" w:cs="Calibri"/>
                <w:color w:val="000000"/>
                <w:sz w:val="24"/>
                <w:szCs w:val="24"/>
                <w:shd w:val="clear" w:color="auto" w:fill="FFFFFF"/>
              </w:rPr>
              <w:t>(once a month)    4</w:t>
            </w:r>
            <w:r w:rsidR="004603EB">
              <w:rPr>
                <w:rFonts w:ascii="Calibri" w:eastAsia="Calibri" w:hAnsi="Calibri" w:cs="Calibri"/>
                <w:color w:val="000000"/>
                <w:sz w:val="24"/>
                <w:szCs w:val="24"/>
                <w:shd w:val="clear" w:color="auto" w:fill="FFFFFF"/>
              </w:rPr>
              <w:t xml:space="preserve"> </w:t>
            </w:r>
            <w:r w:rsidRPr="005D1504">
              <w:rPr>
                <w:rFonts w:ascii="Calibri" w:eastAsia="Calibri" w:hAnsi="Calibri" w:cs="Calibri"/>
                <w:color w:val="000000"/>
                <w:sz w:val="24"/>
                <w:szCs w:val="24"/>
                <w:shd w:val="clear" w:color="auto" w:fill="FFFFFF"/>
              </w:rPr>
              <w:t>(rarely) </w:t>
            </w:r>
          </w:p>
          <w:p w14:paraId="2C03EEF9" w14:textId="77777777" w:rsidR="00FE0A03" w:rsidRPr="005D1504" w:rsidRDefault="00FE0A03" w:rsidP="00FE0A03">
            <w:pPr>
              <w:jc w:val="both"/>
              <w:rPr>
                <w:rFonts w:ascii="Calibri" w:eastAsia="Calibri" w:hAnsi="Calibri" w:cs="Calibri"/>
                <w:color w:val="000000"/>
                <w:sz w:val="24"/>
                <w:szCs w:val="24"/>
                <w:shd w:val="clear" w:color="auto" w:fill="FFFFFF"/>
              </w:rPr>
            </w:pPr>
            <w:r w:rsidRPr="005D1504">
              <w:rPr>
                <w:rFonts w:ascii="Calibri" w:eastAsia="Calibri" w:hAnsi="Calibri" w:cs="Calibri"/>
                <w:color w:val="000000"/>
                <w:sz w:val="24"/>
                <w:szCs w:val="24"/>
                <w:shd w:val="clear" w:color="auto" w:fill="FFFFFF"/>
              </w:rPr>
              <w:t>10.Do you consider that such a product would have a high level of competition? </w:t>
            </w:r>
          </w:p>
          <w:p w14:paraId="2DF3A23F" w14:textId="77777777" w:rsidR="00FE0A03" w:rsidRPr="005D1504" w:rsidRDefault="00FE0A03" w:rsidP="00FE0A03">
            <w:pPr>
              <w:ind w:firstLine="708"/>
              <w:jc w:val="both"/>
              <w:rPr>
                <w:rFonts w:ascii="Calibri" w:eastAsia="Calibri" w:hAnsi="Calibri" w:cs="Calibri"/>
                <w:color w:val="000000"/>
                <w:sz w:val="24"/>
                <w:szCs w:val="24"/>
                <w:shd w:val="clear" w:color="auto" w:fill="FFFFFF"/>
              </w:rPr>
            </w:pPr>
            <w:r w:rsidRPr="005D1504">
              <w:rPr>
                <w:rFonts w:ascii="Calibri" w:eastAsia="Calibri" w:hAnsi="Calibri" w:cs="Calibri"/>
                <w:color w:val="000000"/>
                <w:sz w:val="24"/>
                <w:szCs w:val="24"/>
                <w:shd w:val="clear" w:color="auto" w:fill="FFFFFF"/>
              </w:rPr>
              <w:t>YES             NO </w:t>
            </w:r>
          </w:p>
          <w:p w14:paraId="76A411EA" w14:textId="77777777" w:rsidR="00FE0A03" w:rsidRPr="005D1504" w:rsidRDefault="00FE0A03" w:rsidP="00EE669D">
            <w:pPr>
              <w:jc w:val="both"/>
              <w:rPr>
                <w:rFonts w:ascii="Calibri" w:eastAsia="Calibri" w:hAnsi="Calibri" w:cs="Calibri"/>
                <w:color w:val="000000"/>
                <w:sz w:val="24"/>
                <w:szCs w:val="24"/>
                <w:shd w:val="clear" w:color="auto" w:fill="FFFFFF"/>
              </w:rPr>
            </w:pPr>
          </w:p>
        </w:tc>
      </w:tr>
    </w:tbl>
    <w:p w14:paraId="6D998236" w14:textId="5BBD7F3C" w:rsidR="00625031" w:rsidRDefault="00625031" w:rsidP="00625031">
      <w:pPr>
        <w:jc w:val="center"/>
        <w:rPr>
          <w:rFonts w:ascii="Calibri" w:eastAsia="Calibri" w:hAnsi="Calibri" w:cs="Calibri"/>
          <w:b/>
          <w:color w:val="000000"/>
          <w:sz w:val="24"/>
          <w:szCs w:val="24"/>
          <w:shd w:val="clear" w:color="auto" w:fill="FFFFFF"/>
        </w:rPr>
      </w:pPr>
      <w:r>
        <w:rPr>
          <w:rFonts w:ascii="Calibri" w:eastAsia="Calibri" w:hAnsi="Calibri" w:cs="Calibri"/>
          <w:noProof/>
          <w:color w:val="000000"/>
          <w:sz w:val="24"/>
          <w:szCs w:val="24"/>
          <w:shd w:val="clear" w:color="auto" w:fill="FFFFFF"/>
          <w:lang w:val="hr-HR" w:eastAsia="hr-HR"/>
        </w:rPr>
        <w:lastRenderedPageBreak/>
        <w:drawing>
          <wp:inline distT="0" distB="0" distL="0" distR="0" wp14:anchorId="5350FC5B" wp14:editId="16123AF4">
            <wp:extent cx="3922395" cy="2911475"/>
            <wp:effectExtent l="0" t="0" r="1905"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22395" cy="2911475"/>
                    </a:xfrm>
                    <a:prstGeom prst="rect">
                      <a:avLst/>
                    </a:prstGeom>
                    <a:noFill/>
                    <a:ln>
                      <a:noFill/>
                    </a:ln>
                  </pic:spPr>
                </pic:pic>
              </a:graphicData>
            </a:graphic>
          </wp:inline>
        </w:drawing>
      </w:r>
    </w:p>
    <w:p w14:paraId="761FEE17" w14:textId="77777777" w:rsidR="00625031" w:rsidRDefault="00625031" w:rsidP="00EE669D">
      <w:pPr>
        <w:jc w:val="both"/>
        <w:rPr>
          <w:rFonts w:ascii="Calibri" w:eastAsia="Calibri" w:hAnsi="Calibri" w:cs="Calibri"/>
          <w:b/>
          <w:color w:val="000000"/>
          <w:sz w:val="24"/>
          <w:szCs w:val="24"/>
          <w:shd w:val="clear" w:color="auto" w:fill="FFFFFF"/>
        </w:rPr>
      </w:pPr>
    </w:p>
    <w:p w14:paraId="0FC70D5F" w14:textId="77777777" w:rsidR="00625031" w:rsidRDefault="00625031" w:rsidP="00EE669D">
      <w:pPr>
        <w:jc w:val="both"/>
        <w:rPr>
          <w:rFonts w:ascii="Calibri" w:eastAsia="Calibri" w:hAnsi="Calibri" w:cs="Calibri"/>
          <w:b/>
          <w:color w:val="000000"/>
          <w:sz w:val="24"/>
          <w:szCs w:val="24"/>
          <w:shd w:val="clear" w:color="auto" w:fill="FFFFFF"/>
        </w:rPr>
      </w:pPr>
    </w:p>
    <w:p w14:paraId="158EE26F" w14:textId="33F1C958" w:rsidR="00EE669D" w:rsidRPr="005D1504" w:rsidRDefault="00EE669D" w:rsidP="00EE669D">
      <w:pPr>
        <w:jc w:val="both"/>
        <w:rPr>
          <w:rFonts w:ascii="Calibri" w:eastAsia="Calibri" w:hAnsi="Calibri" w:cs="Calibri"/>
          <w:b/>
          <w:color w:val="000000"/>
          <w:sz w:val="24"/>
          <w:szCs w:val="24"/>
          <w:shd w:val="clear" w:color="auto" w:fill="FFFFFF"/>
        </w:rPr>
      </w:pPr>
      <w:r w:rsidRPr="005D1504">
        <w:rPr>
          <w:rFonts w:ascii="Calibri" w:eastAsia="Calibri" w:hAnsi="Calibri" w:cs="Calibri"/>
          <w:b/>
          <w:color w:val="000000"/>
          <w:sz w:val="24"/>
          <w:szCs w:val="24"/>
          <w:shd w:val="clear" w:color="auto" w:fill="FFFFFF"/>
        </w:rPr>
        <w:t>The result</w:t>
      </w:r>
      <w:r w:rsidR="004603EB">
        <w:rPr>
          <w:rFonts w:ascii="Calibri" w:eastAsia="Calibri" w:hAnsi="Calibri" w:cs="Calibri"/>
          <w:b/>
          <w:color w:val="000000"/>
          <w:sz w:val="24"/>
          <w:szCs w:val="24"/>
          <w:shd w:val="clear" w:color="auto" w:fill="FFFFFF"/>
        </w:rPr>
        <w:t>s</w:t>
      </w:r>
      <w:r w:rsidRPr="005D1504">
        <w:rPr>
          <w:rFonts w:ascii="Calibri" w:eastAsia="Calibri" w:hAnsi="Calibri" w:cs="Calibri"/>
          <w:b/>
          <w:color w:val="000000"/>
          <w:sz w:val="24"/>
          <w:szCs w:val="24"/>
          <w:shd w:val="clear" w:color="auto" w:fill="FFFFFF"/>
        </w:rPr>
        <w:t xml:space="preserve"> shown in the table:</w:t>
      </w:r>
    </w:p>
    <w:tbl>
      <w:tblPr>
        <w:tblStyle w:val="Svijetlosjenanje-Isticanje4"/>
        <w:tblpPr w:leftFromText="180" w:rightFromText="180" w:vertAnchor="text" w:horzAnchor="margin" w:tblpXSpec="center" w:tblpY="284"/>
        <w:tblW w:w="9799" w:type="dxa"/>
        <w:tblLook w:val="04A0" w:firstRow="1" w:lastRow="0" w:firstColumn="1" w:lastColumn="0" w:noHBand="0" w:noVBand="1"/>
      </w:tblPr>
      <w:tblGrid>
        <w:gridCol w:w="1399"/>
        <w:gridCol w:w="1400"/>
        <w:gridCol w:w="1400"/>
        <w:gridCol w:w="1400"/>
        <w:gridCol w:w="1400"/>
        <w:gridCol w:w="1400"/>
        <w:gridCol w:w="1400"/>
      </w:tblGrid>
      <w:tr w:rsidR="00EE669D" w:rsidRPr="005D1504" w14:paraId="4593DAA9" w14:textId="77777777" w:rsidTr="00DE2655">
        <w:trPr>
          <w:cnfStyle w:val="100000000000" w:firstRow="1" w:lastRow="0"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1399" w:type="dxa"/>
          </w:tcPr>
          <w:p w14:paraId="25918036" w14:textId="77777777" w:rsidR="00EE669D" w:rsidRPr="005D1504" w:rsidRDefault="00EE669D" w:rsidP="00EE669D">
            <w:pPr>
              <w:spacing w:after="160" w:line="259" w:lineRule="auto"/>
              <w:jc w:val="both"/>
              <w:rPr>
                <w:rFonts w:ascii="Calibri" w:eastAsia="Calibri" w:hAnsi="Calibri" w:cs="Calibri"/>
                <w:color w:val="000000"/>
                <w:sz w:val="24"/>
                <w:szCs w:val="24"/>
                <w:shd w:val="clear" w:color="auto" w:fill="FFFFFF"/>
              </w:rPr>
            </w:pPr>
          </w:p>
        </w:tc>
        <w:tc>
          <w:tcPr>
            <w:tcW w:w="1400" w:type="dxa"/>
          </w:tcPr>
          <w:p w14:paraId="59F060D2" w14:textId="77777777" w:rsidR="00EE669D" w:rsidRPr="005D1504" w:rsidRDefault="00EE669D" w:rsidP="00EE669D">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4"/>
                <w:szCs w:val="24"/>
                <w:shd w:val="clear" w:color="auto" w:fill="FFFFFF"/>
              </w:rPr>
            </w:pPr>
            <w:r w:rsidRPr="005D1504">
              <w:rPr>
                <w:rFonts w:ascii="Calibri" w:eastAsia="Calibri" w:hAnsi="Calibri" w:cs="Calibri"/>
                <w:color w:val="000000"/>
                <w:sz w:val="24"/>
                <w:szCs w:val="24"/>
                <w:shd w:val="clear" w:color="auto" w:fill="FFFFFF"/>
              </w:rPr>
              <w:t>1</w:t>
            </w:r>
          </w:p>
        </w:tc>
        <w:tc>
          <w:tcPr>
            <w:tcW w:w="1400" w:type="dxa"/>
          </w:tcPr>
          <w:p w14:paraId="75BF43E2" w14:textId="77777777" w:rsidR="00EE669D" w:rsidRPr="005D1504" w:rsidRDefault="00EE669D" w:rsidP="00EE669D">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4"/>
                <w:szCs w:val="24"/>
                <w:shd w:val="clear" w:color="auto" w:fill="FFFFFF"/>
              </w:rPr>
            </w:pPr>
            <w:r w:rsidRPr="005D1504">
              <w:rPr>
                <w:rFonts w:ascii="Calibri" w:eastAsia="Calibri" w:hAnsi="Calibri" w:cs="Calibri"/>
                <w:color w:val="000000"/>
                <w:sz w:val="24"/>
                <w:szCs w:val="24"/>
                <w:shd w:val="clear" w:color="auto" w:fill="FFFFFF"/>
              </w:rPr>
              <w:t>2</w:t>
            </w:r>
          </w:p>
        </w:tc>
        <w:tc>
          <w:tcPr>
            <w:tcW w:w="1400" w:type="dxa"/>
          </w:tcPr>
          <w:p w14:paraId="459C2F03" w14:textId="77777777" w:rsidR="00EE669D" w:rsidRPr="005D1504" w:rsidRDefault="00EE669D" w:rsidP="00EE669D">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4"/>
                <w:szCs w:val="24"/>
                <w:shd w:val="clear" w:color="auto" w:fill="FFFFFF"/>
              </w:rPr>
            </w:pPr>
            <w:r w:rsidRPr="005D1504">
              <w:rPr>
                <w:rFonts w:ascii="Calibri" w:eastAsia="Calibri" w:hAnsi="Calibri" w:cs="Calibri"/>
                <w:color w:val="000000"/>
                <w:sz w:val="24"/>
                <w:szCs w:val="24"/>
                <w:shd w:val="clear" w:color="auto" w:fill="FFFFFF"/>
              </w:rPr>
              <w:t>3</w:t>
            </w:r>
          </w:p>
        </w:tc>
        <w:tc>
          <w:tcPr>
            <w:tcW w:w="1400" w:type="dxa"/>
          </w:tcPr>
          <w:p w14:paraId="13C44DF3" w14:textId="77777777" w:rsidR="00EE669D" w:rsidRPr="005D1504" w:rsidRDefault="00EE669D" w:rsidP="00EE669D">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4"/>
                <w:szCs w:val="24"/>
                <w:shd w:val="clear" w:color="auto" w:fill="FFFFFF"/>
              </w:rPr>
            </w:pPr>
            <w:r w:rsidRPr="005D1504">
              <w:rPr>
                <w:rFonts w:ascii="Calibri" w:eastAsia="Calibri" w:hAnsi="Calibri" w:cs="Calibri"/>
                <w:color w:val="000000"/>
                <w:sz w:val="24"/>
                <w:szCs w:val="24"/>
                <w:shd w:val="clear" w:color="auto" w:fill="FFFFFF"/>
              </w:rPr>
              <w:t>4</w:t>
            </w:r>
          </w:p>
        </w:tc>
        <w:tc>
          <w:tcPr>
            <w:tcW w:w="1400" w:type="dxa"/>
          </w:tcPr>
          <w:p w14:paraId="6CEF1E2B" w14:textId="77777777" w:rsidR="00EE669D" w:rsidRPr="005D1504" w:rsidRDefault="00EE669D" w:rsidP="00EE669D">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4"/>
                <w:szCs w:val="24"/>
                <w:shd w:val="clear" w:color="auto" w:fill="FFFFFF"/>
              </w:rPr>
            </w:pPr>
            <w:r w:rsidRPr="005D1504">
              <w:rPr>
                <w:rFonts w:ascii="Calibri" w:eastAsia="Calibri" w:hAnsi="Calibri" w:cs="Calibri"/>
                <w:color w:val="000000"/>
                <w:sz w:val="24"/>
                <w:szCs w:val="24"/>
                <w:shd w:val="clear" w:color="auto" w:fill="FFFFFF"/>
              </w:rPr>
              <w:t>YES</w:t>
            </w:r>
          </w:p>
        </w:tc>
        <w:tc>
          <w:tcPr>
            <w:tcW w:w="1400" w:type="dxa"/>
          </w:tcPr>
          <w:p w14:paraId="2C654EFC" w14:textId="77777777" w:rsidR="00EE669D" w:rsidRPr="005D1504" w:rsidRDefault="00EE669D" w:rsidP="00EE669D">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4"/>
                <w:szCs w:val="24"/>
                <w:shd w:val="clear" w:color="auto" w:fill="FFFFFF"/>
              </w:rPr>
            </w:pPr>
            <w:r w:rsidRPr="005D1504">
              <w:rPr>
                <w:rFonts w:ascii="Calibri" w:eastAsia="Calibri" w:hAnsi="Calibri" w:cs="Calibri"/>
                <w:color w:val="000000"/>
                <w:sz w:val="24"/>
                <w:szCs w:val="24"/>
                <w:shd w:val="clear" w:color="auto" w:fill="FFFFFF"/>
              </w:rPr>
              <w:t>NO</w:t>
            </w:r>
          </w:p>
        </w:tc>
      </w:tr>
      <w:tr w:rsidR="00EE669D" w:rsidRPr="005D1504" w14:paraId="381D2467" w14:textId="77777777" w:rsidTr="00DE2655">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1399" w:type="dxa"/>
          </w:tcPr>
          <w:p w14:paraId="54385950" w14:textId="77777777" w:rsidR="00EE669D" w:rsidRPr="005D1504" w:rsidRDefault="00EE669D" w:rsidP="00EE669D">
            <w:pPr>
              <w:spacing w:after="160" w:line="259" w:lineRule="auto"/>
              <w:jc w:val="both"/>
              <w:rPr>
                <w:rFonts w:ascii="Calibri" w:eastAsia="Calibri" w:hAnsi="Calibri" w:cs="Calibri"/>
                <w:color w:val="000000"/>
                <w:sz w:val="24"/>
                <w:szCs w:val="24"/>
                <w:shd w:val="clear" w:color="auto" w:fill="FFFFFF"/>
              </w:rPr>
            </w:pPr>
            <w:r w:rsidRPr="005D1504">
              <w:rPr>
                <w:rFonts w:ascii="Calibri" w:eastAsia="Calibri" w:hAnsi="Calibri" w:cs="Calibri"/>
                <w:color w:val="000000"/>
                <w:sz w:val="24"/>
                <w:szCs w:val="24"/>
                <w:shd w:val="clear" w:color="auto" w:fill="FFFFFF"/>
              </w:rPr>
              <w:t>1.</w:t>
            </w:r>
          </w:p>
        </w:tc>
        <w:tc>
          <w:tcPr>
            <w:tcW w:w="1400" w:type="dxa"/>
          </w:tcPr>
          <w:p w14:paraId="10C73CB0" w14:textId="77777777" w:rsidR="00EE669D" w:rsidRPr="005D1504" w:rsidRDefault="00EE669D" w:rsidP="00EE669D">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4"/>
                <w:szCs w:val="24"/>
                <w:shd w:val="clear" w:color="auto" w:fill="FFFFFF"/>
              </w:rPr>
            </w:pPr>
          </w:p>
        </w:tc>
        <w:tc>
          <w:tcPr>
            <w:tcW w:w="1400" w:type="dxa"/>
          </w:tcPr>
          <w:p w14:paraId="466FF19F" w14:textId="77777777" w:rsidR="00EE669D" w:rsidRPr="005D1504" w:rsidRDefault="00EE669D" w:rsidP="00EE669D">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4"/>
                <w:szCs w:val="24"/>
                <w:shd w:val="clear" w:color="auto" w:fill="FFFFFF"/>
              </w:rPr>
            </w:pPr>
          </w:p>
        </w:tc>
        <w:tc>
          <w:tcPr>
            <w:tcW w:w="1400" w:type="dxa"/>
          </w:tcPr>
          <w:p w14:paraId="4F9537C1" w14:textId="77777777" w:rsidR="00EE669D" w:rsidRPr="005D1504" w:rsidRDefault="00EE669D" w:rsidP="00EE669D">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4"/>
                <w:szCs w:val="24"/>
                <w:shd w:val="clear" w:color="auto" w:fill="FFFFFF"/>
              </w:rPr>
            </w:pPr>
          </w:p>
        </w:tc>
        <w:tc>
          <w:tcPr>
            <w:tcW w:w="1400" w:type="dxa"/>
          </w:tcPr>
          <w:p w14:paraId="2A88BC88" w14:textId="77777777" w:rsidR="00EE669D" w:rsidRPr="005D1504" w:rsidRDefault="00EE669D" w:rsidP="00EE669D">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4"/>
                <w:szCs w:val="24"/>
                <w:shd w:val="clear" w:color="auto" w:fill="FFFFFF"/>
              </w:rPr>
            </w:pPr>
          </w:p>
        </w:tc>
        <w:tc>
          <w:tcPr>
            <w:tcW w:w="1400" w:type="dxa"/>
          </w:tcPr>
          <w:p w14:paraId="5AB589F1" w14:textId="77777777" w:rsidR="00EE669D" w:rsidRPr="005D1504" w:rsidRDefault="00EE669D" w:rsidP="00EE669D">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4"/>
                <w:szCs w:val="24"/>
                <w:shd w:val="clear" w:color="auto" w:fill="FFFFFF"/>
              </w:rPr>
            </w:pPr>
            <w:r w:rsidRPr="005D1504">
              <w:rPr>
                <w:rFonts w:ascii="Calibri" w:eastAsia="Calibri" w:hAnsi="Calibri" w:cs="Calibri"/>
                <w:color w:val="000000"/>
                <w:sz w:val="24"/>
                <w:szCs w:val="24"/>
                <w:shd w:val="clear" w:color="auto" w:fill="FFFFFF"/>
              </w:rPr>
              <w:t>39</w:t>
            </w:r>
          </w:p>
        </w:tc>
        <w:tc>
          <w:tcPr>
            <w:tcW w:w="1400" w:type="dxa"/>
          </w:tcPr>
          <w:p w14:paraId="0179C8E8" w14:textId="77777777" w:rsidR="00EE669D" w:rsidRPr="005D1504" w:rsidRDefault="00EE669D" w:rsidP="00EE669D">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4"/>
                <w:szCs w:val="24"/>
                <w:shd w:val="clear" w:color="auto" w:fill="FFFFFF"/>
              </w:rPr>
            </w:pPr>
            <w:r w:rsidRPr="005D1504">
              <w:rPr>
                <w:rFonts w:ascii="Calibri" w:eastAsia="Calibri" w:hAnsi="Calibri" w:cs="Calibri"/>
                <w:color w:val="000000"/>
                <w:sz w:val="24"/>
                <w:szCs w:val="24"/>
                <w:shd w:val="clear" w:color="auto" w:fill="FFFFFF"/>
              </w:rPr>
              <w:t>6</w:t>
            </w:r>
          </w:p>
        </w:tc>
      </w:tr>
      <w:tr w:rsidR="00EE669D" w:rsidRPr="005D1504" w14:paraId="497FEC87" w14:textId="77777777" w:rsidTr="00DE2655">
        <w:trPr>
          <w:trHeight w:val="393"/>
        </w:trPr>
        <w:tc>
          <w:tcPr>
            <w:cnfStyle w:val="001000000000" w:firstRow="0" w:lastRow="0" w:firstColumn="1" w:lastColumn="0" w:oddVBand="0" w:evenVBand="0" w:oddHBand="0" w:evenHBand="0" w:firstRowFirstColumn="0" w:firstRowLastColumn="0" w:lastRowFirstColumn="0" w:lastRowLastColumn="0"/>
            <w:tcW w:w="1399" w:type="dxa"/>
          </w:tcPr>
          <w:p w14:paraId="510A5F21" w14:textId="77777777" w:rsidR="00EE669D" w:rsidRPr="005D1504" w:rsidRDefault="00EE669D" w:rsidP="00EE669D">
            <w:pPr>
              <w:spacing w:after="160" w:line="259" w:lineRule="auto"/>
              <w:jc w:val="both"/>
              <w:rPr>
                <w:rFonts w:ascii="Calibri" w:eastAsia="Calibri" w:hAnsi="Calibri" w:cs="Calibri"/>
                <w:color w:val="000000"/>
                <w:sz w:val="24"/>
                <w:szCs w:val="24"/>
                <w:shd w:val="clear" w:color="auto" w:fill="FFFFFF"/>
              </w:rPr>
            </w:pPr>
            <w:r w:rsidRPr="005D1504">
              <w:rPr>
                <w:rFonts w:ascii="Calibri" w:eastAsia="Calibri" w:hAnsi="Calibri" w:cs="Calibri"/>
                <w:color w:val="000000"/>
                <w:sz w:val="24"/>
                <w:szCs w:val="24"/>
                <w:shd w:val="clear" w:color="auto" w:fill="FFFFFF"/>
              </w:rPr>
              <w:t>2.</w:t>
            </w:r>
          </w:p>
        </w:tc>
        <w:tc>
          <w:tcPr>
            <w:tcW w:w="1400" w:type="dxa"/>
          </w:tcPr>
          <w:p w14:paraId="15F066E2" w14:textId="77777777" w:rsidR="00EE669D" w:rsidRPr="005D1504" w:rsidRDefault="00EE669D" w:rsidP="00EE669D">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4"/>
                <w:szCs w:val="24"/>
                <w:shd w:val="clear" w:color="auto" w:fill="FFFFFF"/>
              </w:rPr>
            </w:pPr>
            <w:r w:rsidRPr="005D1504">
              <w:rPr>
                <w:rFonts w:ascii="Calibri" w:eastAsia="Calibri" w:hAnsi="Calibri" w:cs="Calibri"/>
                <w:color w:val="000000"/>
                <w:sz w:val="24"/>
                <w:szCs w:val="24"/>
                <w:shd w:val="clear" w:color="auto" w:fill="FFFFFF"/>
              </w:rPr>
              <w:t>6</w:t>
            </w:r>
          </w:p>
        </w:tc>
        <w:tc>
          <w:tcPr>
            <w:tcW w:w="1400" w:type="dxa"/>
          </w:tcPr>
          <w:p w14:paraId="42A7A32D" w14:textId="77777777" w:rsidR="00EE669D" w:rsidRPr="005D1504" w:rsidRDefault="00EE669D" w:rsidP="00EE669D">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4"/>
                <w:szCs w:val="24"/>
                <w:shd w:val="clear" w:color="auto" w:fill="FFFFFF"/>
              </w:rPr>
            </w:pPr>
            <w:r w:rsidRPr="005D1504">
              <w:rPr>
                <w:rFonts w:ascii="Calibri" w:eastAsia="Calibri" w:hAnsi="Calibri" w:cs="Calibri"/>
                <w:color w:val="000000"/>
                <w:sz w:val="24"/>
                <w:szCs w:val="24"/>
                <w:shd w:val="clear" w:color="auto" w:fill="FFFFFF"/>
              </w:rPr>
              <w:t>24</w:t>
            </w:r>
          </w:p>
        </w:tc>
        <w:tc>
          <w:tcPr>
            <w:tcW w:w="1400" w:type="dxa"/>
          </w:tcPr>
          <w:p w14:paraId="342BBC3B" w14:textId="77777777" w:rsidR="00EE669D" w:rsidRPr="005D1504" w:rsidRDefault="00EE669D" w:rsidP="00EE669D">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4"/>
                <w:szCs w:val="24"/>
                <w:shd w:val="clear" w:color="auto" w:fill="FFFFFF"/>
              </w:rPr>
            </w:pPr>
            <w:r w:rsidRPr="005D1504">
              <w:rPr>
                <w:rFonts w:ascii="Calibri" w:eastAsia="Calibri" w:hAnsi="Calibri" w:cs="Calibri"/>
                <w:color w:val="000000"/>
                <w:sz w:val="24"/>
                <w:szCs w:val="24"/>
                <w:shd w:val="clear" w:color="auto" w:fill="FFFFFF"/>
              </w:rPr>
              <w:t>8</w:t>
            </w:r>
          </w:p>
        </w:tc>
        <w:tc>
          <w:tcPr>
            <w:tcW w:w="1400" w:type="dxa"/>
          </w:tcPr>
          <w:p w14:paraId="0CE0F6D5" w14:textId="77777777" w:rsidR="00EE669D" w:rsidRPr="005D1504" w:rsidRDefault="00EE669D" w:rsidP="00EE669D">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4"/>
                <w:szCs w:val="24"/>
                <w:shd w:val="clear" w:color="auto" w:fill="FFFFFF"/>
              </w:rPr>
            </w:pPr>
            <w:r w:rsidRPr="005D1504">
              <w:rPr>
                <w:rFonts w:ascii="Calibri" w:eastAsia="Calibri" w:hAnsi="Calibri" w:cs="Calibri"/>
                <w:color w:val="000000"/>
                <w:sz w:val="24"/>
                <w:szCs w:val="24"/>
                <w:shd w:val="clear" w:color="auto" w:fill="FFFFFF"/>
              </w:rPr>
              <w:t>7</w:t>
            </w:r>
          </w:p>
        </w:tc>
        <w:tc>
          <w:tcPr>
            <w:tcW w:w="1400" w:type="dxa"/>
          </w:tcPr>
          <w:p w14:paraId="2D6A033A" w14:textId="77777777" w:rsidR="00EE669D" w:rsidRPr="005D1504" w:rsidRDefault="00EE669D" w:rsidP="00EE669D">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4"/>
                <w:szCs w:val="24"/>
                <w:shd w:val="clear" w:color="auto" w:fill="FFFFFF"/>
              </w:rPr>
            </w:pPr>
          </w:p>
        </w:tc>
        <w:tc>
          <w:tcPr>
            <w:tcW w:w="1400" w:type="dxa"/>
          </w:tcPr>
          <w:p w14:paraId="570A843D" w14:textId="77777777" w:rsidR="00EE669D" w:rsidRPr="005D1504" w:rsidRDefault="00EE669D" w:rsidP="00EE669D">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4"/>
                <w:szCs w:val="24"/>
                <w:shd w:val="clear" w:color="auto" w:fill="FFFFFF"/>
              </w:rPr>
            </w:pPr>
          </w:p>
        </w:tc>
      </w:tr>
      <w:tr w:rsidR="00EE669D" w:rsidRPr="005D1504" w14:paraId="397AD913" w14:textId="77777777" w:rsidTr="00DE2655">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399" w:type="dxa"/>
          </w:tcPr>
          <w:p w14:paraId="4BA1E51D" w14:textId="77777777" w:rsidR="00EE669D" w:rsidRPr="005D1504" w:rsidRDefault="00EE669D" w:rsidP="00EE669D">
            <w:pPr>
              <w:spacing w:after="160" w:line="259" w:lineRule="auto"/>
              <w:jc w:val="both"/>
              <w:rPr>
                <w:rFonts w:ascii="Calibri" w:eastAsia="Calibri" w:hAnsi="Calibri" w:cs="Calibri"/>
                <w:color w:val="000000"/>
                <w:sz w:val="24"/>
                <w:szCs w:val="24"/>
                <w:shd w:val="clear" w:color="auto" w:fill="FFFFFF"/>
              </w:rPr>
            </w:pPr>
            <w:r w:rsidRPr="005D1504">
              <w:rPr>
                <w:rFonts w:ascii="Calibri" w:eastAsia="Calibri" w:hAnsi="Calibri" w:cs="Calibri"/>
                <w:color w:val="000000"/>
                <w:sz w:val="24"/>
                <w:szCs w:val="24"/>
                <w:shd w:val="clear" w:color="auto" w:fill="FFFFFF"/>
              </w:rPr>
              <w:t>3.</w:t>
            </w:r>
          </w:p>
        </w:tc>
        <w:tc>
          <w:tcPr>
            <w:tcW w:w="1400" w:type="dxa"/>
          </w:tcPr>
          <w:p w14:paraId="1CDF5CDC" w14:textId="77777777" w:rsidR="00EE669D" w:rsidRPr="005D1504" w:rsidRDefault="00EE669D" w:rsidP="00EE669D">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4"/>
                <w:szCs w:val="24"/>
                <w:shd w:val="clear" w:color="auto" w:fill="FFFFFF"/>
              </w:rPr>
            </w:pPr>
          </w:p>
        </w:tc>
        <w:tc>
          <w:tcPr>
            <w:tcW w:w="1400" w:type="dxa"/>
          </w:tcPr>
          <w:p w14:paraId="3FFA16CC" w14:textId="77777777" w:rsidR="00EE669D" w:rsidRPr="005D1504" w:rsidRDefault="00EE669D" w:rsidP="00EE669D">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4"/>
                <w:szCs w:val="24"/>
                <w:shd w:val="clear" w:color="auto" w:fill="FFFFFF"/>
              </w:rPr>
            </w:pPr>
          </w:p>
        </w:tc>
        <w:tc>
          <w:tcPr>
            <w:tcW w:w="1400" w:type="dxa"/>
          </w:tcPr>
          <w:p w14:paraId="784976C2" w14:textId="77777777" w:rsidR="00EE669D" w:rsidRPr="005D1504" w:rsidRDefault="00EE669D" w:rsidP="00EE669D">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4"/>
                <w:szCs w:val="24"/>
                <w:shd w:val="clear" w:color="auto" w:fill="FFFFFF"/>
              </w:rPr>
            </w:pPr>
          </w:p>
        </w:tc>
        <w:tc>
          <w:tcPr>
            <w:tcW w:w="1400" w:type="dxa"/>
          </w:tcPr>
          <w:p w14:paraId="355DEAD6" w14:textId="77777777" w:rsidR="00EE669D" w:rsidRPr="005D1504" w:rsidRDefault="00EE669D" w:rsidP="00EE669D">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4"/>
                <w:szCs w:val="24"/>
                <w:shd w:val="clear" w:color="auto" w:fill="FFFFFF"/>
              </w:rPr>
            </w:pPr>
          </w:p>
        </w:tc>
        <w:tc>
          <w:tcPr>
            <w:tcW w:w="1400" w:type="dxa"/>
          </w:tcPr>
          <w:p w14:paraId="6F06DF0B" w14:textId="77777777" w:rsidR="00EE669D" w:rsidRPr="005D1504" w:rsidRDefault="00EE669D" w:rsidP="00EE669D">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4"/>
                <w:szCs w:val="24"/>
                <w:shd w:val="clear" w:color="auto" w:fill="FFFFFF"/>
              </w:rPr>
            </w:pPr>
            <w:r w:rsidRPr="005D1504">
              <w:rPr>
                <w:rFonts w:ascii="Calibri" w:eastAsia="Calibri" w:hAnsi="Calibri" w:cs="Calibri"/>
                <w:color w:val="000000"/>
                <w:sz w:val="24"/>
                <w:szCs w:val="24"/>
                <w:shd w:val="clear" w:color="auto" w:fill="FFFFFF"/>
              </w:rPr>
              <w:t>27</w:t>
            </w:r>
          </w:p>
        </w:tc>
        <w:tc>
          <w:tcPr>
            <w:tcW w:w="1400" w:type="dxa"/>
          </w:tcPr>
          <w:p w14:paraId="75A797E3" w14:textId="77777777" w:rsidR="00EE669D" w:rsidRPr="005D1504" w:rsidRDefault="00EE669D" w:rsidP="00EE669D">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4"/>
                <w:szCs w:val="24"/>
                <w:shd w:val="clear" w:color="auto" w:fill="FFFFFF"/>
              </w:rPr>
            </w:pPr>
            <w:r w:rsidRPr="005D1504">
              <w:rPr>
                <w:rFonts w:ascii="Calibri" w:eastAsia="Calibri" w:hAnsi="Calibri" w:cs="Calibri"/>
                <w:color w:val="000000"/>
                <w:sz w:val="24"/>
                <w:szCs w:val="24"/>
                <w:shd w:val="clear" w:color="auto" w:fill="FFFFFF"/>
              </w:rPr>
              <w:t>18</w:t>
            </w:r>
          </w:p>
        </w:tc>
      </w:tr>
      <w:tr w:rsidR="00EE669D" w:rsidRPr="005D1504" w14:paraId="2A3E3D34" w14:textId="77777777" w:rsidTr="00DE2655">
        <w:trPr>
          <w:trHeight w:val="393"/>
        </w:trPr>
        <w:tc>
          <w:tcPr>
            <w:cnfStyle w:val="001000000000" w:firstRow="0" w:lastRow="0" w:firstColumn="1" w:lastColumn="0" w:oddVBand="0" w:evenVBand="0" w:oddHBand="0" w:evenHBand="0" w:firstRowFirstColumn="0" w:firstRowLastColumn="0" w:lastRowFirstColumn="0" w:lastRowLastColumn="0"/>
            <w:tcW w:w="1399" w:type="dxa"/>
          </w:tcPr>
          <w:p w14:paraId="38E68040" w14:textId="77777777" w:rsidR="00EE669D" w:rsidRPr="005D1504" w:rsidRDefault="00EE669D" w:rsidP="00EE669D">
            <w:pPr>
              <w:spacing w:after="160" w:line="259" w:lineRule="auto"/>
              <w:jc w:val="both"/>
              <w:rPr>
                <w:rFonts w:ascii="Calibri" w:eastAsia="Calibri" w:hAnsi="Calibri" w:cs="Calibri"/>
                <w:color w:val="000000"/>
                <w:sz w:val="24"/>
                <w:szCs w:val="24"/>
                <w:shd w:val="clear" w:color="auto" w:fill="FFFFFF"/>
              </w:rPr>
            </w:pPr>
            <w:r w:rsidRPr="005D1504">
              <w:rPr>
                <w:rFonts w:ascii="Calibri" w:eastAsia="Calibri" w:hAnsi="Calibri" w:cs="Calibri"/>
                <w:color w:val="000000"/>
                <w:sz w:val="24"/>
                <w:szCs w:val="24"/>
                <w:shd w:val="clear" w:color="auto" w:fill="FFFFFF"/>
              </w:rPr>
              <w:t>4.</w:t>
            </w:r>
          </w:p>
        </w:tc>
        <w:tc>
          <w:tcPr>
            <w:tcW w:w="1400" w:type="dxa"/>
          </w:tcPr>
          <w:p w14:paraId="7DD2E2A0" w14:textId="77777777" w:rsidR="00EE669D" w:rsidRPr="005D1504" w:rsidRDefault="00EE669D" w:rsidP="00EE669D">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4"/>
                <w:szCs w:val="24"/>
                <w:shd w:val="clear" w:color="auto" w:fill="FFFFFF"/>
              </w:rPr>
            </w:pPr>
            <w:r w:rsidRPr="005D1504">
              <w:rPr>
                <w:rFonts w:ascii="Calibri" w:eastAsia="Calibri" w:hAnsi="Calibri" w:cs="Calibri"/>
                <w:color w:val="000000"/>
                <w:sz w:val="24"/>
                <w:szCs w:val="24"/>
                <w:shd w:val="clear" w:color="auto" w:fill="FFFFFF"/>
              </w:rPr>
              <w:t>0</w:t>
            </w:r>
          </w:p>
        </w:tc>
        <w:tc>
          <w:tcPr>
            <w:tcW w:w="1400" w:type="dxa"/>
          </w:tcPr>
          <w:p w14:paraId="1E4D09FD" w14:textId="77777777" w:rsidR="00EE669D" w:rsidRPr="005D1504" w:rsidRDefault="00EE669D" w:rsidP="00EE669D">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4"/>
                <w:szCs w:val="24"/>
                <w:shd w:val="clear" w:color="auto" w:fill="FFFFFF"/>
              </w:rPr>
            </w:pPr>
            <w:r w:rsidRPr="005D1504">
              <w:rPr>
                <w:rFonts w:ascii="Calibri" w:eastAsia="Calibri" w:hAnsi="Calibri" w:cs="Calibri"/>
                <w:color w:val="000000"/>
                <w:sz w:val="24"/>
                <w:szCs w:val="24"/>
                <w:shd w:val="clear" w:color="auto" w:fill="FFFFFF"/>
              </w:rPr>
              <w:t>5</w:t>
            </w:r>
          </w:p>
        </w:tc>
        <w:tc>
          <w:tcPr>
            <w:tcW w:w="1400" w:type="dxa"/>
          </w:tcPr>
          <w:p w14:paraId="0C84FE1D" w14:textId="77777777" w:rsidR="00EE669D" w:rsidRPr="005D1504" w:rsidRDefault="00EE669D" w:rsidP="00EE669D">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4"/>
                <w:szCs w:val="24"/>
                <w:shd w:val="clear" w:color="auto" w:fill="FFFFFF"/>
              </w:rPr>
            </w:pPr>
            <w:r w:rsidRPr="005D1504">
              <w:rPr>
                <w:rFonts w:ascii="Calibri" w:eastAsia="Calibri" w:hAnsi="Calibri" w:cs="Calibri"/>
                <w:color w:val="000000"/>
                <w:sz w:val="24"/>
                <w:szCs w:val="24"/>
                <w:shd w:val="clear" w:color="auto" w:fill="FFFFFF"/>
              </w:rPr>
              <w:t>20</w:t>
            </w:r>
          </w:p>
        </w:tc>
        <w:tc>
          <w:tcPr>
            <w:tcW w:w="1400" w:type="dxa"/>
          </w:tcPr>
          <w:p w14:paraId="651551C9" w14:textId="77777777" w:rsidR="00EE669D" w:rsidRPr="005D1504" w:rsidRDefault="00EE669D" w:rsidP="00EE669D">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4"/>
                <w:szCs w:val="24"/>
                <w:shd w:val="clear" w:color="auto" w:fill="FFFFFF"/>
              </w:rPr>
            </w:pPr>
            <w:r w:rsidRPr="005D1504">
              <w:rPr>
                <w:rFonts w:ascii="Calibri" w:eastAsia="Calibri" w:hAnsi="Calibri" w:cs="Calibri"/>
                <w:color w:val="000000"/>
                <w:sz w:val="24"/>
                <w:szCs w:val="24"/>
                <w:shd w:val="clear" w:color="auto" w:fill="FFFFFF"/>
              </w:rPr>
              <w:t>20</w:t>
            </w:r>
          </w:p>
        </w:tc>
        <w:tc>
          <w:tcPr>
            <w:tcW w:w="1400" w:type="dxa"/>
          </w:tcPr>
          <w:p w14:paraId="7DEF6F25" w14:textId="77777777" w:rsidR="00EE669D" w:rsidRPr="005D1504" w:rsidRDefault="00EE669D" w:rsidP="00EE669D">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4"/>
                <w:szCs w:val="24"/>
                <w:shd w:val="clear" w:color="auto" w:fill="FFFFFF"/>
              </w:rPr>
            </w:pPr>
          </w:p>
        </w:tc>
        <w:tc>
          <w:tcPr>
            <w:tcW w:w="1400" w:type="dxa"/>
          </w:tcPr>
          <w:p w14:paraId="6587EA8E" w14:textId="77777777" w:rsidR="00EE669D" w:rsidRPr="005D1504" w:rsidRDefault="00EE669D" w:rsidP="00EE669D">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4"/>
                <w:szCs w:val="24"/>
                <w:shd w:val="clear" w:color="auto" w:fill="FFFFFF"/>
              </w:rPr>
            </w:pPr>
          </w:p>
        </w:tc>
      </w:tr>
      <w:tr w:rsidR="00EE669D" w:rsidRPr="005D1504" w14:paraId="31091EB5" w14:textId="77777777" w:rsidTr="00DE2655">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1399" w:type="dxa"/>
          </w:tcPr>
          <w:p w14:paraId="30BEB1C8" w14:textId="77777777" w:rsidR="00EE669D" w:rsidRPr="005D1504" w:rsidRDefault="00EE669D" w:rsidP="00EE669D">
            <w:pPr>
              <w:spacing w:after="160" w:line="259" w:lineRule="auto"/>
              <w:jc w:val="both"/>
              <w:rPr>
                <w:rFonts w:ascii="Calibri" w:eastAsia="Calibri" w:hAnsi="Calibri" w:cs="Calibri"/>
                <w:color w:val="000000"/>
                <w:sz w:val="24"/>
                <w:szCs w:val="24"/>
                <w:shd w:val="clear" w:color="auto" w:fill="FFFFFF"/>
              </w:rPr>
            </w:pPr>
            <w:r w:rsidRPr="005D1504">
              <w:rPr>
                <w:rFonts w:ascii="Calibri" w:eastAsia="Calibri" w:hAnsi="Calibri" w:cs="Calibri"/>
                <w:color w:val="000000"/>
                <w:sz w:val="24"/>
                <w:szCs w:val="24"/>
                <w:shd w:val="clear" w:color="auto" w:fill="FFFFFF"/>
              </w:rPr>
              <w:t>5.</w:t>
            </w:r>
          </w:p>
        </w:tc>
        <w:tc>
          <w:tcPr>
            <w:tcW w:w="1400" w:type="dxa"/>
          </w:tcPr>
          <w:p w14:paraId="1EB720D9" w14:textId="77777777" w:rsidR="00EE669D" w:rsidRPr="005D1504" w:rsidRDefault="00EE669D" w:rsidP="00EE669D">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4"/>
                <w:szCs w:val="24"/>
                <w:shd w:val="clear" w:color="auto" w:fill="FFFFFF"/>
              </w:rPr>
            </w:pPr>
          </w:p>
        </w:tc>
        <w:tc>
          <w:tcPr>
            <w:tcW w:w="1400" w:type="dxa"/>
          </w:tcPr>
          <w:p w14:paraId="7273DA7A" w14:textId="77777777" w:rsidR="00EE669D" w:rsidRPr="005D1504" w:rsidRDefault="00EE669D" w:rsidP="00EE669D">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4"/>
                <w:szCs w:val="24"/>
                <w:shd w:val="clear" w:color="auto" w:fill="FFFFFF"/>
              </w:rPr>
            </w:pPr>
          </w:p>
        </w:tc>
        <w:tc>
          <w:tcPr>
            <w:tcW w:w="1400" w:type="dxa"/>
          </w:tcPr>
          <w:p w14:paraId="61917C9E" w14:textId="77777777" w:rsidR="00EE669D" w:rsidRPr="005D1504" w:rsidRDefault="00EE669D" w:rsidP="00EE669D">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4"/>
                <w:szCs w:val="24"/>
                <w:shd w:val="clear" w:color="auto" w:fill="FFFFFF"/>
              </w:rPr>
            </w:pPr>
          </w:p>
        </w:tc>
        <w:tc>
          <w:tcPr>
            <w:tcW w:w="1400" w:type="dxa"/>
          </w:tcPr>
          <w:p w14:paraId="2566B4CF" w14:textId="77777777" w:rsidR="00EE669D" w:rsidRPr="005D1504" w:rsidRDefault="00EE669D" w:rsidP="00EE669D">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4"/>
                <w:szCs w:val="24"/>
                <w:shd w:val="clear" w:color="auto" w:fill="FFFFFF"/>
              </w:rPr>
            </w:pPr>
          </w:p>
        </w:tc>
        <w:tc>
          <w:tcPr>
            <w:tcW w:w="1400" w:type="dxa"/>
          </w:tcPr>
          <w:p w14:paraId="703322E4" w14:textId="77777777" w:rsidR="00EE669D" w:rsidRPr="005D1504" w:rsidRDefault="00EE669D" w:rsidP="00EE669D">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4"/>
                <w:szCs w:val="24"/>
                <w:shd w:val="clear" w:color="auto" w:fill="FFFFFF"/>
              </w:rPr>
            </w:pPr>
            <w:r w:rsidRPr="005D1504">
              <w:rPr>
                <w:rFonts w:ascii="Calibri" w:eastAsia="Calibri" w:hAnsi="Calibri" w:cs="Calibri"/>
                <w:color w:val="000000"/>
                <w:sz w:val="24"/>
                <w:szCs w:val="24"/>
                <w:shd w:val="clear" w:color="auto" w:fill="FFFFFF"/>
              </w:rPr>
              <w:t>25</w:t>
            </w:r>
          </w:p>
        </w:tc>
        <w:tc>
          <w:tcPr>
            <w:tcW w:w="1400" w:type="dxa"/>
          </w:tcPr>
          <w:p w14:paraId="74CE7FC8" w14:textId="77777777" w:rsidR="00EE669D" w:rsidRPr="005D1504" w:rsidRDefault="00EE669D" w:rsidP="00EE669D">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4"/>
                <w:szCs w:val="24"/>
                <w:shd w:val="clear" w:color="auto" w:fill="FFFFFF"/>
              </w:rPr>
            </w:pPr>
            <w:r w:rsidRPr="005D1504">
              <w:rPr>
                <w:rFonts w:ascii="Calibri" w:eastAsia="Calibri" w:hAnsi="Calibri" w:cs="Calibri"/>
                <w:color w:val="000000"/>
                <w:sz w:val="24"/>
                <w:szCs w:val="24"/>
                <w:shd w:val="clear" w:color="auto" w:fill="FFFFFF"/>
              </w:rPr>
              <w:t>20</w:t>
            </w:r>
          </w:p>
        </w:tc>
      </w:tr>
      <w:tr w:rsidR="00EE669D" w:rsidRPr="005D1504" w14:paraId="2520E147" w14:textId="77777777" w:rsidTr="00DE2655">
        <w:trPr>
          <w:trHeight w:val="393"/>
        </w:trPr>
        <w:tc>
          <w:tcPr>
            <w:cnfStyle w:val="001000000000" w:firstRow="0" w:lastRow="0" w:firstColumn="1" w:lastColumn="0" w:oddVBand="0" w:evenVBand="0" w:oddHBand="0" w:evenHBand="0" w:firstRowFirstColumn="0" w:firstRowLastColumn="0" w:lastRowFirstColumn="0" w:lastRowLastColumn="0"/>
            <w:tcW w:w="1399" w:type="dxa"/>
          </w:tcPr>
          <w:p w14:paraId="45EBD3C1" w14:textId="77777777" w:rsidR="00EE669D" w:rsidRPr="005D1504" w:rsidRDefault="00EE669D" w:rsidP="00EE669D">
            <w:pPr>
              <w:spacing w:after="160" w:line="259" w:lineRule="auto"/>
              <w:jc w:val="both"/>
              <w:rPr>
                <w:rFonts w:ascii="Calibri" w:eastAsia="Calibri" w:hAnsi="Calibri" w:cs="Calibri"/>
                <w:color w:val="000000"/>
                <w:sz w:val="24"/>
                <w:szCs w:val="24"/>
                <w:shd w:val="clear" w:color="auto" w:fill="FFFFFF"/>
              </w:rPr>
            </w:pPr>
            <w:r w:rsidRPr="005D1504">
              <w:rPr>
                <w:rFonts w:ascii="Calibri" w:eastAsia="Calibri" w:hAnsi="Calibri" w:cs="Calibri"/>
                <w:color w:val="000000"/>
                <w:sz w:val="24"/>
                <w:szCs w:val="24"/>
                <w:shd w:val="clear" w:color="auto" w:fill="FFFFFF"/>
              </w:rPr>
              <w:t>6,</w:t>
            </w:r>
          </w:p>
        </w:tc>
        <w:tc>
          <w:tcPr>
            <w:tcW w:w="1400" w:type="dxa"/>
          </w:tcPr>
          <w:p w14:paraId="03277054" w14:textId="77777777" w:rsidR="00EE669D" w:rsidRPr="005D1504" w:rsidRDefault="00EE669D" w:rsidP="00EE669D">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4"/>
                <w:szCs w:val="24"/>
                <w:shd w:val="clear" w:color="auto" w:fill="FFFFFF"/>
              </w:rPr>
            </w:pPr>
          </w:p>
        </w:tc>
        <w:tc>
          <w:tcPr>
            <w:tcW w:w="1400" w:type="dxa"/>
          </w:tcPr>
          <w:p w14:paraId="1B0CF87F" w14:textId="77777777" w:rsidR="00EE669D" w:rsidRPr="005D1504" w:rsidRDefault="00EE669D" w:rsidP="00EE669D">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4"/>
                <w:szCs w:val="24"/>
                <w:shd w:val="clear" w:color="auto" w:fill="FFFFFF"/>
              </w:rPr>
            </w:pPr>
          </w:p>
        </w:tc>
        <w:tc>
          <w:tcPr>
            <w:tcW w:w="1400" w:type="dxa"/>
          </w:tcPr>
          <w:p w14:paraId="5BA5D988" w14:textId="77777777" w:rsidR="00EE669D" w:rsidRPr="005D1504" w:rsidRDefault="00EE669D" w:rsidP="00EE669D">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4"/>
                <w:szCs w:val="24"/>
                <w:shd w:val="clear" w:color="auto" w:fill="FFFFFF"/>
              </w:rPr>
            </w:pPr>
          </w:p>
        </w:tc>
        <w:tc>
          <w:tcPr>
            <w:tcW w:w="1400" w:type="dxa"/>
          </w:tcPr>
          <w:p w14:paraId="04972C7F" w14:textId="77777777" w:rsidR="00EE669D" w:rsidRPr="005D1504" w:rsidRDefault="00EE669D" w:rsidP="00EE669D">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4"/>
                <w:szCs w:val="24"/>
                <w:shd w:val="clear" w:color="auto" w:fill="FFFFFF"/>
              </w:rPr>
            </w:pPr>
          </w:p>
        </w:tc>
        <w:tc>
          <w:tcPr>
            <w:tcW w:w="1400" w:type="dxa"/>
          </w:tcPr>
          <w:p w14:paraId="3692C1CE" w14:textId="77777777" w:rsidR="00EE669D" w:rsidRPr="005D1504" w:rsidRDefault="00EE669D" w:rsidP="00EE669D">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4"/>
                <w:szCs w:val="24"/>
                <w:shd w:val="clear" w:color="auto" w:fill="FFFFFF"/>
              </w:rPr>
            </w:pPr>
            <w:r w:rsidRPr="005D1504">
              <w:rPr>
                <w:rFonts w:ascii="Calibri" w:eastAsia="Calibri" w:hAnsi="Calibri" w:cs="Calibri"/>
                <w:color w:val="000000"/>
                <w:sz w:val="24"/>
                <w:szCs w:val="24"/>
                <w:shd w:val="clear" w:color="auto" w:fill="FFFFFF"/>
              </w:rPr>
              <w:t>38</w:t>
            </w:r>
          </w:p>
        </w:tc>
        <w:tc>
          <w:tcPr>
            <w:tcW w:w="1400" w:type="dxa"/>
          </w:tcPr>
          <w:p w14:paraId="3721C21F" w14:textId="77777777" w:rsidR="00EE669D" w:rsidRPr="005D1504" w:rsidRDefault="00EE669D" w:rsidP="00EE669D">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4"/>
                <w:szCs w:val="24"/>
                <w:shd w:val="clear" w:color="auto" w:fill="FFFFFF"/>
              </w:rPr>
            </w:pPr>
            <w:r w:rsidRPr="005D1504">
              <w:rPr>
                <w:rFonts w:ascii="Calibri" w:eastAsia="Calibri" w:hAnsi="Calibri" w:cs="Calibri"/>
                <w:color w:val="000000"/>
                <w:sz w:val="24"/>
                <w:szCs w:val="24"/>
                <w:shd w:val="clear" w:color="auto" w:fill="FFFFFF"/>
              </w:rPr>
              <w:t>7</w:t>
            </w:r>
          </w:p>
        </w:tc>
      </w:tr>
      <w:tr w:rsidR="00EE669D" w:rsidRPr="005D1504" w14:paraId="5F002CF9" w14:textId="77777777" w:rsidTr="00DE2655">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1399" w:type="dxa"/>
          </w:tcPr>
          <w:p w14:paraId="796F153D" w14:textId="77777777" w:rsidR="00EE669D" w:rsidRPr="005D1504" w:rsidRDefault="00EE669D" w:rsidP="00EE669D">
            <w:pPr>
              <w:spacing w:after="160" w:line="259" w:lineRule="auto"/>
              <w:jc w:val="both"/>
              <w:rPr>
                <w:rFonts w:ascii="Calibri" w:eastAsia="Calibri" w:hAnsi="Calibri" w:cs="Calibri"/>
                <w:color w:val="000000"/>
                <w:sz w:val="24"/>
                <w:szCs w:val="24"/>
                <w:shd w:val="clear" w:color="auto" w:fill="FFFFFF"/>
              </w:rPr>
            </w:pPr>
            <w:r w:rsidRPr="005D1504">
              <w:rPr>
                <w:rFonts w:ascii="Calibri" w:eastAsia="Calibri" w:hAnsi="Calibri" w:cs="Calibri"/>
                <w:color w:val="000000"/>
                <w:sz w:val="24"/>
                <w:szCs w:val="24"/>
                <w:shd w:val="clear" w:color="auto" w:fill="FFFFFF"/>
              </w:rPr>
              <w:t>7.</w:t>
            </w:r>
          </w:p>
        </w:tc>
        <w:tc>
          <w:tcPr>
            <w:tcW w:w="1400" w:type="dxa"/>
          </w:tcPr>
          <w:p w14:paraId="358ECB0F" w14:textId="77777777" w:rsidR="00EE669D" w:rsidRPr="005D1504" w:rsidRDefault="00EE669D" w:rsidP="00EE669D">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4"/>
                <w:szCs w:val="24"/>
                <w:shd w:val="clear" w:color="auto" w:fill="FFFFFF"/>
              </w:rPr>
            </w:pPr>
          </w:p>
        </w:tc>
        <w:tc>
          <w:tcPr>
            <w:tcW w:w="1400" w:type="dxa"/>
          </w:tcPr>
          <w:p w14:paraId="4210C8B4" w14:textId="77777777" w:rsidR="00EE669D" w:rsidRPr="005D1504" w:rsidRDefault="00EE669D" w:rsidP="00EE669D">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4"/>
                <w:szCs w:val="24"/>
                <w:shd w:val="clear" w:color="auto" w:fill="FFFFFF"/>
              </w:rPr>
            </w:pPr>
          </w:p>
        </w:tc>
        <w:tc>
          <w:tcPr>
            <w:tcW w:w="1400" w:type="dxa"/>
          </w:tcPr>
          <w:p w14:paraId="18F07B75" w14:textId="77777777" w:rsidR="00EE669D" w:rsidRPr="005D1504" w:rsidRDefault="00EE669D" w:rsidP="00EE669D">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4"/>
                <w:szCs w:val="24"/>
                <w:shd w:val="clear" w:color="auto" w:fill="FFFFFF"/>
              </w:rPr>
            </w:pPr>
          </w:p>
        </w:tc>
        <w:tc>
          <w:tcPr>
            <w:tcW w:w="1400" w:type="dxa"/>
          </w:tcPr>
          <w:p w14:paraId="5CBCF7B7" w14:textId="77777777" w:rsidR="00EE669D" w:rsidRPr="005D1504" w:rsidRDefault="00EE669D" w:rsidP="00EE669D">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4"/>
                <w:szCs w:val="24"/>
                <w:shd w:val="clear" w:color="auto" w:fill="FFFFFF"/>
              </w:rPr>
            </w:pPr>
          </w:p>
        </w:tc>
        <w:tc>
          <w:tcPr>
            <w:tcW w:w="1400" w:type="dxa"/>
          </w:tcPr>
          <w:p w14:paraId="58781ADE" w14:textId="77777777" w:rsidR="00EE669D" w:rsidRPr="005D1504" w:rsidRDefault="00EE669D" w:rsidP="00EE669D">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4"/>
                <w:szCs w:val="24"/>
                <w:shd w:val="clear" w:color="auto" w:fill="FFFFFF"/>
              </w:rPr>
            </w:pPr>
            <w:r w:rsidRPr="005D1504">
              <w:rPr>
                <w:rFonts w:ascii="Calibri" w:eastAsia="Calibri" w:hAnsi="Calibri" w:cs="Calibri"/>
                <w:color w:val="000000"/>
                <w:sz w:val="24"/>
                <w:szCs w:val="24"/>
                <w:shd w:val="clear" w:color="auto" w:fill="FFFFFF"/>
              </w:rPr>
              <w:t>41</w:t>
            </w:r>
          </w:p>
        </w:tc>
        <w:tc>
          <w:tcPr>
            <w:tcW w:w="1400" w:type="dxa"/>
          </w:tcPr>
          <w:p w14:paraId="12ABAC5D" w14:textId="77777777" w:rsidR="00EE669D" w:rsidRPr="005D1504" w:rsidRDefault="00EE669D" w:rsidP="00EE669D">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4"/>
                <w:szCs w:val="24"/>
                <w:shd w:val="clear" w:color="auto" w:fill="FFFFFF"/>
              </w:rPr>
            </w:pPr>
            <w:r w:rsidRPr="005D1504">
              <w:rPr>
                <w:rFonts w:ascii="Calibri" w:eastAsia="Calibri" w:hAnsi="Calibri" w:cs="Calibri"/>
                <w:color w:val="000000"/>
                <w:sz w:val="24"/>
                <w:szCs w:val="24"/>
                <w:shd w:val="clear" w:color="auto" w:fill="FFFFFF"/>
              </w:rPr>
              <w:t>4</w:t>
            </w:r>
          </w:p>
        </w:tc>
      </w:tr>
      <w:tr w:rsidR="00EE669D" w:rsidRPr="005D1504" w14:paraId="33D5F1CE" w14:textId="77777777" w:rsidTr="00DE2655">
        <w:trPr>
          <w:trHeight w:val="393"/>
        </w:trPr>
        <w:tc>
          <w:tcPr>
            <w:cnfStyle w:val="001000000000" w:firstRow="0" w:lastRow="0" w:firstColumn="1" w:lastColumn="0" w:oddVBand="0" w:evenVBand="0" w:oddHBand="0" w:evenHBand="0" w:firstRowFirstColumn="0" w:firstRowLastColumn="0" w:lastRowFirstColumn="0" w:lastRowLastColumn="0"/>
            <w:tcW w:w="1399" w:type="dxa"/>
          </w:tcPr>
          <w:p w14:paraId="24CA2759" w14:textId="77777777" w:rsidR="00EE669D" w:rsidRPr="005D1504" w:rsidRDefault="00EE669D" w:rsidP="00EE669D">
            <w:pPr>
              <w:spacing w:after="160" w:line="259" w:lineRule="auto"/>
              <w:jc w:val="both"/>
              <w:rPr>
                <w:rFonts w:ascii="Calibri" w:eastAsia="Calibri" w:hAnsi="Calibri" w:cs="Calibri"/>
                <w:color w:val="000000"/>
                <w:sz w:val="24"/>
                <w:szCs w:val="24"/>
                <w:shd w:val="clear" w:color="auto" w:fill="FFFFFF"/>
              </w:rPr>
            </w:pPr>
            <w:r w:rsidRPr="005D1504">
              <w:rPr>
                <w:rFonts w:ascii="Calibri" w:eastAsia="Calibri" w:hAnsi="Calibri" w:cs="Calibri"/>
                <w:color w:val="000000"/>
                <w:sz w:val="24"/>
                <w:szCs w:val="24"/>
                <w:shd w:val="clear" w:color="auto" w:fill="FFFFFF"/>
              </w:rPr>
              <w:t>8.</w:t>
            </w:r>
          </w:p>
        </w:tc>
        <w:tc>
          <w:tcPr>
            <w:tcW w:w="1400" w:type="dxa"/>
          </w:tcPr>
          <w:p w14:paraId="7A544178" w14:textId="77777777" w:rsidR="00EE669D" w:rsidRPr="005D1504" w:rsidRDefault="00EE669D" w:rsidP="00EE669D">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4"/>
                <w:szCs w:val="24"/>
                <w:shd w:val="clear" w:color="auto" w:fill="FFFFFF"/>
              </w:rPr>
            </w:pPr>
          </w:p>
        </w:tc>
        <w:tc>
          <w:tcPr>
            <w:tcW w:w="1400" w:type="dxa"/>
          </w:tcPr>
          <w:p w14:paraId="0D608505" w14:textId="77777777" w:rsidR="00EE669D" w:rsidRPr="005D1504" w:rsidRDefault="00EE669D" w:rsidP="00EE669D">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4"/>
                <w:szCs w:val="24"/>
                <w:shd w:val="clear" w:color="auto" w:fill="FFFFFF"/>
              </w:rPr>
            </w:pPr>
          </w:p>
        </w:tc>
        <w:tc>
          <w:tcPr>
            <w:tcW w:w="1400" w:type="dxa"/>
          </w:tcPr>
          <w:p w14:paraId="4ADBBDFF" w14:textId="77777777" w:rsidR="00EE669D" w:rsidRPr="005D1504" w:rsidRDefault="00EE669D" w:rsidP="00EE669D">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4"/>
                <w:szCs w:val="24"/>
                <w:shd w:val="clear" w:color="auto" w:fill="FFFFFF"/>
              </w:rPr>
            </w:pPr>
          </w:p>
        </w:tc>
        <w:tc>
          <w:tcPr>
            <w:tcW w:w="1400" w:type="dxa"/>
          </w:tcPr>
          <w:p w14:paraId="6B14CDC7" w14:textId="77777777" w:rsidR="00EE669D" w:rsidRPr="005D1504" w:rsidRDefault="00EE669D" w:rsidP="00EE669D">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4"/>
                <w:szCs w:val="24"/>
                <w:shd w:val="clear" w:color="auto" w:fill="FFFFFF"/>
              </w:rPr>
            </w:pPr>
          </w:p>
        </w:tc>
        <w:tc>
          <w:tcPr>
            <w:tcW w:w="1400" w:type="dxa"/>
          </w:tcPr>
          <w:p w14:paraId="18274BF3" w14:textId="77777777" w:rsidR="00EE669D" w:rsidRPr="005D1504" w:rsidRDefault="00EE669D" w:rsidP="00EE669D">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4"/>
                <w:szCs w:val="24"/>
                <w:shd w:val="clear" w:color="auto" w:fill="FFFFFF"/>
              </w:rPr>
            </w:pPr>
            <w:r w:rsidRPr="005D1504">
              <w:rPr>
                <w:rFonts w:ascii="Calibri" w:eastAsia="Calibri" w:hAnsi="Calibri" w:cs="Calibri"/>
                <w:color w:val="000000"/>
                <w:sz w:val="24"/>
                <w:szCs w:val="24"/>
                <w:shd w:val="clear" w:color="auto" w:fill="FFFFFF"/>
              </w:rPr>
              <w:t>31</w:t>
            </w:r>
          </w:p>
        </w:tc>
        <w:tc>
          <w:tcPr>
            <w:tcW w:w="1400" w:type="dxa"/>
          </w:tcPr>
          <w:p w14:paraId="3699581C" w14:textId="77777777" w:rsidR="00EE669D" w:rsidRPr="005D1504" w:rsidRDefault="00EE669D" w:rsidP="00EE669D">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4"/>
                <w:szCs w:val="24"/>
                <w:shd w:val="clear" w:color="auto" w:fill="FFFFFF"/>
              </w:rPr>
            </w:pPr>
            <w:r w:rsidRPr="005D1504">
              <w:rPr>
                <w:rFonts w:ascii="Calibri" w:eastAsia="Calibri" w:hAnsi="Calibri" w:cs="Calibri"/>
                <w:color w:val="000000"/>
                <w:sz w:val="24"/>
                <w:szCs w:val="24"/>
                <w:shd w:val="clear" w:color="auto" w:fill="FFFFFF"/>
              </w:rPr>
              <w:t>14</w:t>
            </w:r>
          </w:p>
        </w:tc>
      </w:tr>
      <w:tr w:rsidR="00EE669D" w:rsidRPr="005D1504" w14:paraId="3CE2B170" w14:textId="77777777" w:rsidTr="00DE2655">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399" w:type="dxa"/>
          </w:tcPr>
          <w:p w14:paraId="31AA3830" w14:textId="77777777" w:rsidR="00EE669D" w:rsidRPr="005D1504" w:rsidRDefault="00EE669D" w:rsidP="00EE669D">
            <w:pPr>
              <w:spacing w:after="160" w:line="259" w:lineRule="auto"/>
              <w:jc w:val="both"/>
              <w:rPr>
                <w:rFonts w:ascii="Calibri" w:eastAsia="Calibri" w:hAnsi="Calibri" w:cs="Calibri"/>
                <w:color w:val="000000"/>
                <w:sz w:val="24"/>
                <w:szCs w:val="24"/>
                <w:shd w:val="clear" w:color="auto" w:fill="FFFFFF"/>
              </w:rPr>
            </w:pPr>
            <w:r w:rsidRPr="005D1504">
              <w:rPr>
                <w:rFonts w:ascii="Calibri" w:eastAsia="Calibri" w:hAnsi="Calibri" w:cs="Calibri"/>
                <w:color w:val="000000"/>
                <w:sz w:val="24"/>
                <w:szCs w:val="24"/>
                <w:shd w:val="clear" w:color="auto" w:fill="FFFFFF"/>
              </w:rPr>
              <w:t>9.</w:t>
            </w:r>
          </w:p>
        </w:tc>
        <w:tc>
          <w:tcPr>
            <w:tcW w:w="1400" w:type="dxa"/>
          </w:tcPr>
          <w:p w14:paraId="6A3A66CC" w14:textId="77777777" w:rsidR="00EE669D" w:rsidRPr="005D1504" w:rsidRDefault="00EE669D" w:rsidP="00EE669D">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4"/>
                <w:szCs w:val="24"/>
                <w:shd w:val="clear" w:color="auto" w:fill="FFFFFF"/>
              </w:rPr>
            </w:pPr>
            <w:r w:rsidRPr="005D1504">
              <w:rPr>
                <w:rFonts w:ascii="Calibri" w:eastAsia="Calibri" w:hAnsi="Calibri" w:cs="Calibri"/>
                <w:color w:val="000000"/>
                <w:sz w:val="24"/>
                <w:szCs w:val="24"/>
                <w:shd w:val="clear" w:color="auto" w:fill="FFFFFF"/>
              </w:rPr>
              <w:t>2</w:t>
            </w:r>
          </w:p>
        </w:tc>
        <w:tc>
          <w:tcPr>
            <w:tcW w:w="1400" w:type="dxa"/>
          </w:tcPr>
          <w:p w14:paraId="5D868663" w14:textId="77777777" w:rsidR="00EE669D" w:rsidRPr="005D1504" w:rsidRDefault="00EE669D" w:rsidP="00EE669D">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4"/>
                <w:szCs w:val="24"/>
                <w:shd w:val="clear" w:color="auto" w:fill="FFFFFF"/>
              </w:rPr>
            </w:pPr>
            <w:r w:rsidRPr="005D1504">
              <w:rPr>
                <w:rFonts w:ascii="Calibri" w:eastAsia="Calibri" w:hAnsi="Calibri" w:cs="Calibri"/>
                <w:color w:val="000000"/>
                <w:sz w:val="24"/>
                <w:szCs w:val="24"/>
                <w:shd w:val="clear" w:color="auto" w:fill="FFFFFF"/>
              </w:rPr>
              <w:t>9</w:t>
            </w:r>
          </w:p>
        </w:tc>
        <w:tc>
          <w:tcPr>
            <w:tcW w:w="1400" w:type="dxa"/>
          </w:tcPr>
          <w:p w14:paraId="0CDE5B7C" w14:textId="77777777" w:rsidR="00EE669D" w:rsidRPr="005D1504" w:rsidRDefault="00EE669D" w:rsidP="00EE669D">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4"/>
                <w:szCs w:val="24"/>
                <w:shd w:val="clear" w:color="auto" w:fill="FFFFFF"/>
              </w:rPr>
            </w:pPr>
            <w:r w:rsidRPr="005D1504">
              <w:rPr>
                <w:rFonts w:ascii="Calibri" w:eastAsia="Calibri" w:hAnsi="Calibri" w:cs="Calibri"/>
                <w:color w:val="000000"/>
                <w:sz w:val="24"/>
                <w:szCs w:val="24"/>
                <w:shd w:val="clear" w:color="auto" w:fill="FFFFFF"/>
              </w:rPr>
              <w:t>18</w:t>
            </w:r>
          </w:p>
        </w:tc>
        <w:tc>
          <w:tcPr>
            <w:tcW w:w="1400" w:type="dxa"/>
          </w:tcPr>
          <w:p w14:paraId="49685D84" w14:textId="77777777" w:rsidR="00EE669D" w:rsidRPr="005D1504" w:rsidRDefault="00EE669D" w:rsidP="00EE669D">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4"/>
                <w:szCs w:val="24"/>
                <w:shd w:val="clear" w:color="auto" w:fill="FFFFFF"/>
              </w:rPr>
            </w:pPr>
            <w:r w:rsidRPr="005D1504">
              <w:rPr>
                <w:rFonts w:ascii="Calibri" w:eastAsia="Calibri" w:hAnsi="Calibri" w:cs="Calibri"/>
                <w:color w:val="000000"/>
                <w:sz w:val="24"/>
                <w:szCs w:val="24"/>
                <w:shd w:val="clear" w:color="auto" w:fill="FFFFFF"/>
              </w:rPr>
              <w:t>16</w:t>
            </w:r>
          </w:p>
        </w:tc>
        <w:tc>
          <w:tcPr>
            <w:tcW w:w="1400" w:type="dxa"/>
          </w:tcPr>
          <w:p w14:paraId="43D87701" w14:textId="77777777" w:rsidR="00EE669D" w:rsidRPr="005D1504" w:rsidRDefault="00EE669D" w:rsidP="00EE669D">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4"/>
                <w:szCs w:val="24"/>
                <w:shd w:val="clear" w:color="auto" w:fill="FFFFFF"/>
              </w:rPr>
            </w:pPr>
          </w:p>
        </w:tc>
        <w:tc>
          <w:tcPr>
            <w:tcW w:w="1400" w:type="dxa"/>
          </w:tcPr>
          <w:p w14:paraId="625A4A56" w14:textId="77777777" w:rsidR="00EE669D" w:rsidRPr="005D1504" w:rsidRDefault="00EE669D" w:rsidP="00EE669D">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4"/>
                <w:szCs w:val="24"/>
                <w:shd w:val="clear" w:color="auto" w:fill="FFFFFF"/>
              </w:rPr>
            </w:pPr>
          </w:p>
        </w:tc>
      </w:tr>
      <w:tr w:rsidR="00EE669D" w:rsidRPr="005D1504" w14:paraId="18FF752D" w14:textId="77777777" w:rsidTr="00DE2655">
        <w:trPr>
          <w:trHeight w:val="413"/>
        </w:trPr>
        <w:tc>
          <w:tcPr>
            <w:cnfStyle w:val="001000000000" w:firstRow="0" w:lastRow="0" w:firstColumn="1" w:lastColumn="0" w:oddVBand="0" w:evenVBand="0" w:oddHBand="0" w:evenHBand="0" w:firstRowFirstColumn="0" w:firstRowLastColumn="0" w:lastRowFirstColumn="0" w:lastRowLastColumn="0"/>
            <w:tcW w:w="1399" w:type="dxa"/>
          </w:tcPr>
          <w:p w14:paraId="5FBDFA9D" w14:textId="77777777" w:rsidR="00EE669D" w:rsidRPr="005D1504" w:rsidRDefault="00EE669D" w:rsidP="00EE669D">
            <w:pPr>
              <w:spacing w:after="160" w:line="259" w:lineRule="auto"/>
              <w:jc w:val="both"/>
              <w:rPr>
                <w:rFonts w:ascii="Calibri" w:eastAsia="Calibri" w:hAnsi="Calibri" w:cs="Calibri"/>
                <w:color w:val="000000"/>
                <w:sz w:val="24"/>
                <w:szCs w:val="24"/>
                <w:shd w:val="clear" w:color="auto" w:fill="FFFFFF"/>
              </w:rPr>
            </w:pPr>
            <w:r w:rsidRPr="005D1504">
              <w:rPr>
                <w:rFonts w:ascii="Calibri" w:eastAsia="Calibri" w:hAnsi="Calibri" w:cs="Calibri"/>
                <w:color w:val="000000"/>
                <w:sz w:val="24"/>
                <w:szCs w:val="24"/>
                <w:shd w:val="clear" w:color="auto" w:fill="FFFFFF"/>
              </w:rPr>
              <w:t>10.</w:t>
            </w:r>
          </w:p>
        </w:tc>
        <w:tc>
          <w:tcPr>
            <w:tcW w:w="1400" w:type="dxa"/>
          </w:tcPr>
          <w:p w14:paraId="16444C94" w14:textId="77777777" w:rsidR="00EE669D" w:rsidRPr="005D1504" w:rsidRDefault="00EE669D" w:rsidP="00EE669D">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4"/>
                <w:szCs w:val="24"/>
                <w:shd w:val="clear" w:color="auto" w:fill="FFFFFF"/>
              </w:rPr>
            </w:pPr>
          </w:p>
        </w:tc>
        <w:tc>
          <w:tcPr>
            <w:tcW w:w="1400" w:type="dxa"/>
          </w:tcPr>
          <w:p w14:paraId="553A80B0" w14:textId="77777777" w:rsidR="00EE669D" w:rsidRPr="005D1504" w:rsidRDefault="00EE669D" w:rsidP="00EE669D">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4"/>
                <w:szCs w:val="24"/>
                <w:shd w:val="clear" w:color="auto" w:fill="FFFFFF"/>
              </w:rPr>
            </w:pPr>
          </w:p>
        </w:tc>
        <w:tc>
          <w:tcPr>
            <w:tcW w:w="1400" w:type="dxa"/>
          </w:tcPr>
          <w:p w14:paraId="4067BF3F" w14:textId="77777777" w:rsidR="00EE669D" w:rsidRPr="005D1504" w:rsidRDefault="00EE669D" w:rsidP="00EE669D">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4"/>
                <w:szCs w:val="24"/>
                <w:shd w:val="clear" w:color="auto" w:fill="FFFFFF"/>
              </w:rPr>
            </w:pPr>
          </w:p>
        </w:tc>
        <w:tc>
          <w:tcPr>
            <w:tcW w:w="1400" w:type="dxa"/>
          </w:tcPr>
          <w:p w14:paraId="6720AF86" w14:textId="77777777" w:rsidR="00EE669D" w:rsidRPr="005D1504" w:rsidRDefault="00EE669D" w:rsidP="00EE669D">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4"/>
                <w:szCs w:val="24"/>
                <w:shd w:val="clear" w:color="auto" w:fill="FFFFFF"/>
              </w:rPr>
            </w:pPr>
          </w:p>
        </w:tc>
        <w:tc>
          <w:tcPr>
            <w:tcW w:w="1400" w:type="dxa"/>
          </w:tcPr>
          <w:p w14:paraId="6BFA8723" w14:textId="77777777" w:rsidR="00EE669D" w:rsidRPr="005D1504" w:rsidRDefault="00EE669D" w:rsidP="00EE669D">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4"/>
                <w:szCs w:val="24"/>
                <w:shd w:val="clear" w:color="auto" w:fill="FFFFFF"/>
              </w:rPr>
            </w:pPr>
            <w:r w:rsidRPr="005D1504">
              <w:rPr>
                <w:rFonts w:ascii="Calibri" w:eastAsia="Calibri" w:hAnsi="Calibri" w:cs="Calibri"/>
                <w:color w:val="000000"/>
                <w:sz w:val="24"/>
                <w:szCs w:val="24"/>
                <w:shd w:val="clear" w:color="auto" w:fill="FFFFFF"/>
              </w:rPr>
              <w:t>24</w:t>
            </w:r>
          </w:p>
        </w:tc>
        <w:tc>
          <w:tcPr>
            <w:tcW w:w="1400" w:type="dxa"/>
          </w:tcPr>
          <w:p w14:paraId="051F334B" w14:textId="77777777" w:rsidR="00EE669D" w:rsidRPr="005D1504" w:rsidRDefault="00EE669D" w:rsidP="00EE669D">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4"/>
                <w:szCs w:val="24"/>
                <w:shd w:val="clear" w:color="auto" w:fill="FFFFFF"/>
              </w:rPr>
            </w:pPr>
            <w:r w:rsidRPr="005D1504">
              <w:rPr>
                <w:rFonts w:ascii="Calibri" w:eastAsia="Calibri" w:hAnsi="Calibri" w:cs="Calibri"/>
                <w:color w:val="000000"/>
                <w:sz w:val="24"/>
                <w:szCs w:val="24"/>
                <w:shd w:val="clear" w:color="auto" w:fill="FFFFFF"/>
              </w:rPr>
              <w:t>21</w:t>
            </w:r>
          </w:p>
        </w:tc>
      </w:tr>
    </w:tbl>
    <w:p w14:paraId="5C7A11D8" w14:textId="77777777" w:rsidR="00FE0A03" w:rsidRDefault="00FE0A03" w:rsidP="00EE669D">
      <w:pPr>
        <w:jc w:val="both"/>
        <w:rPr>
          <w:rFonts w:ascii="Calibri" w:eastAsia="Calibri" w:hAnsi="Calibri" w:cs="Calibri"/>
          <w:b/>
          <w:color w:val="000000"/>
          <w:sz w:val="24"/>
          <w:szCs w:val="24"/>
          <w:shd w:val="clear" w:color="auto" w:fill="FFFFFF"/>
        </w:rPr>
      </w:pPr>
    </w:p>
    <w:p w14:paraId="7F23080E" w14:textId="77777777" w:rsidR="00DE2655" w:rsidRDefault="00DE2655" w:rsidP="00EE669D">
      <w:pPr>
        <w:jc w:val="both"/>
        <w:rPr>
          <w:rFonts w:ascii="Calibri" w:eastAsia="Calibri" w:hAnsi="Calibri" w:cs="Calibri"/>
          <w:b/>
          <w:color w:val="000000"/>
          <w:sz w:val="24"/>
          <w:szCs w:val="24"/>
          <w:shd w:val="clear" w:color="auto" w:fill="FFFFFF"/>
        </w:rPr>
      </w:pPr>
    </w:p>
    <w:p w14:paraId="6258B08E" w14:textId="77777777" w:rsidR="00625031" w:rsidRDefault="00625031" w:rsidP="00EE669D">
      <w:pPr>
        <w:jc w:val="both"/>
        <w:rPr>
          <w:rFonts w:ascii="Calibri" w:eastAsia="Calibri" w:hAnsi="Calibri" w:cs="Calibri"/>
          <w:b/>
          <w:color w:val="000000"/>
          <w:sz w:val="24"/>
          <w:szCs w:val="24"/>
          <w:shd w:val="clear" w:color="auto" w:fill="FFFFFF"/>
        </w:rPr>
      </w:pPr>
    </w:p>
    <w:p w14:paraId="7F7A1684" w14:textId="77777777" w:rsidR="00625031" w:rsidRPr="005D1504" w:rsidRDefault="00625031" w:rsidP="00EE669D">
      <w:pPr>
        <w:jc w:val="both"/>
        <w:rPr>
          <w:rFonts w:ascii="Calibri" w:eastAsia="Calibri" w:hAnsi="Calibri" w:cs="Calibri"/>
          <w:b/>
          <w:color w:val="000000"/>
          <w:sz w:val="24"/>
          <w:szCs w:val="24"/>
          <w:shd w:val="clear" w:color="auto" w:fill="FFFFFF"/>
        </w:rPr>
      </w:pPr>
    </w:p>
    <w:p w14:paraId="1C53E131" w14:textId="1D10590B" w:rsidR="00EE669D" w:rsidRDefault="00EE669D" w:rsidP="00EE669D">
      <w:pPr>
        <w:pStyle w:val="Odlomakpopisa"/>
        <w:numPr>
          <w:ilvl w:val="1"/>
          <w:numId w:val="1"/>
        </w:numPr>
        <w:jc w:val="both"/>
        <w:rPr>
          <w:rFonts w:ascii="Calibri" w:eastAsia="Calibri" w:hAnsi="Calibri" w:cs="Calibri"/>
          <w:b/>
          <w:color w:val="000000"/>
          <w:sz w:val="28"/>
          <w:szCs w:val="24"/>
          <w:shd w:val="clear" w:color="auto" w:fill="FFFFFF"/>
        </w:rPr>
      </w:pPr>
      <w:r w:rsidRPr="005D1504">
        <w:rPr>
          <w:rFonts w:ascii="Calibri" w:eastAsia="Calibri" w:hAnsi="Calibri" w:cs="Calibri"/>
          <w:b/>
          <w:color w:val="000000"/>
          <w:sz w:val="28"/>
          <w:szCs w:val="24"/>
          <w:shd w:val="clear" w:color="auto" w:fill="FFFFFF"/>
        </w:rPr>
        <w:lastRenderedPageBreak/>
        <w:t>GRAPHICAL REPRESENTATION</w:t>
      </w:r>
      <w:r w:rsidR="00D70CD7" w:rsidRPr="005D1504">
        <w:rPr>
          <w:rFonts w:ascii="Calibri" w:eastAsia="Calibri" w:hAnsi="Calibri" w:cs="Calibri"/>
          <w:b/>
          <w:color w:val="000000"/>
          <w:sz w:val="28"/>
          <w:szCs w:val="24"/>
          <w:shd w:val="clear" w:color="auto" w:fill="FFFFFF"/>
        </w:rPr>
        <w:t xml:space="preserve"> OF </w:t>
      </w:r>
      <w:r w:rsidR="004603EB">
        <w:rPr>
          <w:rFonts w:ascii="Calibri" w:eastAsia="Calibri" w:hAnsi="Calibri" w:cs="Calibri"/>
          <w:b/>
          <w:color w:val="000000"/>
          <w:sz w:val="28"/>
          <w:szCs w:val="24"/>
          <w:shd w:val="clear" w:color="auto" w:fill="FFFFFF"/>
        </w:rPr>
        <w:t xml:space="preserve">A </w:t>
      </w:r>
      <w:r w:rsidR="00D70CD7" w:rsidRPr="005D1504">
        <w:rPr>
          <w:rFonts w:ascii="Calibri" w:eastAsia="Calibri" w:hAnsi="Calibri" w:cs="Calibri"/>
          <w:b/>
          <w:color w:val="000000"/>
          <w:sz w:val="28"/>
          <w:szCs w:val="24"/>
          <w:shd w:val="clear" w:color="auto" w:fill="FFFFFF"/>
        </w:rPr>
        <w:t>QUESTIONNAIRE</w:t>
      </w:r>
    </w:p>
    <w:p w14:paraId="7CA5357C" w14:textId="77777777" w:rsidR="00DE2655" w:rsidRPr="00DE2655" w:rsidRDefault="00DE2655" w:rsidP="00DE2655">
      <w:pPr>
        <w:jc w:val="both"/>
        <w:rPr>
          <w:rFonts w:ascii="Calibri" w:eastAsia="Calibri" w:hAnsi="Calibri" w:cs="Calibri"/>
          <w:b/>
          <w:color w:val="000000"/>
          <w:sz w:val="28"/>
          <w:szCs w:val="24"/>
          <w:shd w:val="clear" w:color="auto" w:fill="FFFFFF"/>
        </w:rPr>
      </w:pPr>
    </w:p>
    <w:p w14:paraId="24EE3FE0" w14:textId="03965739" w:rsidR="00EE669D" w:rsidRPr="00DE2655" w:rsidRDefault="00EE669D" w:rsidP="00DE2655">
      <w:pPr>
        <w:jc w:val="both"/>
        <w:rPr>
          <w:rFonts w:ascii="Calibri" w:eastAsia="Calibri" w:hAnsi="Calibri" w:cs="Calibri"/>
          <w:color w:val="000000"/>
          <w:sz w:val="24"/>
          <w:szCs w:val="24"/>
          <w:shd w:val="clear" w:color="auto" w:fill="FFFFFF"/>
        </w:rPr>
      </w:pPr>
      <w:r w:rsidRPr="005D1504">
        <w:rPr>
          <w:rFonts w:ascii="Calibri" w:eastAsia="Calibri" w:hAnsi="Calibri" w:cs="Calibri"/>
          <w:noProof/>
          <w:color w:val="000000"/>
          <w:sz w:val="24"/>
          <w:szCs w:val="24"/>
          <w:shd w:val="clear" w:color="auto" w:fill="FFFFFF"/>
          <w:lang w:val="hr-HR" w:eastAsia="hr-HR"/>
        </w:rPr>
        <w:drawing>
          <wp:inline distT="0" distB="0" distL="0" distR="0" wp14:anchorId="0D352C84" wp14:editId="4BF97FF8">
            <wp:extent cx="2733675" cy="165845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2743830" cy="1664613"/>
                    </a:xfrm>
                    <a:prstGeom prst="rect">
                      <a:avLst/>
                    </a:prstGeom>
                    <a:noFill/>
                    <a:ln w="9525">
                      <a:noFill/>
                      <a:miter lim="800000"/>
                      <a:headEnd/>
                      <a:tailEnd/>
                    </a:ln>
                  </pic:spPr>
                </pic:pic>
              </a:graphicData>
            </a:graphic>
          </wp:inline>
        </w:drawing>
      </w:r>
      <w:r w:rsidRPr="005D1504">
        <w:rPr>
          <w:rFonts w:ascii="Calibri" w:eastAsia="Calibri" w:hAnsi="Calibri" w:cs="Calibri"/>
          <w:noProof/>
          <w:color w:val="000000"/>
          <w:sz w:val="24"/>
          <w:szCs w:val="24"/>
          <w:shd w:val="clear" w:color="auto" w:fill="FFFFFF"/>
          <w:lang w:val="hr-HR" w:eastAsia="hr-HR"/>
        </w:rPr>
        <w:drawing>
          <wp:inline distT="0" distB="0" distL="0" distR="0" wp14:anchorId="3DAF39E4" wp14:editId="064CAFC8">
            <wp:extent cx="2893266" cy="1663328"/>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srcRect/>
                    <a:stretch>
                      <a:fillRect/>
                    </a:stretch>
                  </pic:blipFill>
                  <pic:spPr bwMode="auto">
                    <a:xfrm>
                      <a:off x="0" y="0"/>
                      <a:ext cx="2905138" cy="1670153"/>
                    </a:xfrm>
                    <a:prstGeom prst="rect">
                      <a:avLst/>
                    </a:prstGeom>
                    <a:noFill/>
                    <a:ln w="9525">
                      <a:noFill/>
                      <a:miter lim="800000"/>
                      <a:headEnd/>
                      <a:tailEnd/>
                    </a:ln>
                  </pic:spPr>
                </pic:pic>
              </a:graphicData>
            </a:graphic>
          </wp:inline>
        </w:drawing>
      </w:r>
      <w:r w:rsidR="00DE2655" w:rsidRPr="005D1504">
        <w:rPr>
          <w:rFonts w:ascii="Calibri" w:eastAsia="Calibri" w:hAnsi="Calibri" w:cs="Calibri"/>
          <w:b/>
          <w:noProof/>
          <w:color w:val="000000"/>
          <w:sz w:val="24"/>
          <w:szCs w:val="24"/>
          <w:shd w:val="clear" w:color="auto" w:fill="FFFFFF"/>
          <w:lang w:val="hr-HR" w:eastAsia="hr-HR"/>
        </w:rPr>
        <w:drawing>
          <wp:inline distT="0" distB="0" distL="0" distR="0" wp14:anchorId="61E111F5" wp14:editId="10894192">
            <wp:extent cx="2793049" cy="1752600"/>
            <wp:effectExtent l="0" t="0" r="7620" b="0"/>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srcRect/>
                    <a:stretch>
                      <a:fillRect/>
                    </a:stretch>
                  </pic:blipFill>
                  <pic:spPr bwMode="auto">
                    <a:xfrm>
                      <a:off x="0" y="0"/>
                      <a:ext cx="2794726" cy="1753652"/>
                    </a:xfrm>
                    <a:prstGeom prst="rect">
                      <a:avLst/>
                    </a:prstGeom>
                    <a:noFill/>
                    <a:ln w="9525">
                      <a:noFill/>
                      <a:miter lim="800000"/>
                      <a:headEnd/>
                      <a:tailEnd/>
                    </a:ln>
                  </pic:spPr>
                </pic:pic>
              </a:graphicData>
            </a:graphic>
          </wp:inline>
        </w:drawing>
      </w:r>
      <w:r w:rsidR="00DE2655" w:rsidRPr="005D1504">
        <w:rPr>
          <w:rFonts w:ascii="Calibri" w:eastAsia="Calibri" w:hAnsi="Calibri" w:cs="Calibri"/>
          <w:noProof/>
          <w:color w:val="000000"/>
          <w:sz w:val="24"/>
          <w:szCs w:val="24"/>
          <w:shd w:val="clear" w:color="auto" w:fill="FFFFFF"/>
          <w:lang w:val="hr-HR" w:eastAsia="hr-HR"/>
        </w:rPr>
        <w:drawing>
          <wp:inline distT="0" distB="0" distL="0" distR="0" wp14:anchorId="399CD36A" wp14:editId="0525D7EE">
            <wp:extent cx="2745644" cy="1714500"/>
            <wp:effectExtent l="0" t="0" r="0" b="0"/>
            <wp:docPr id="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srcRect/>
                    <a:stretch>
                      <a:fillRect/>
                    </a:stretch>
                  </pic:blipFill>
                  <pic:spPr bwMode="auto">
                    <a:xfrm>
                      <a:off x="0" y="0"/>
                      <a:ext cx="2751001" cy="1717845"/>
                    </a:xfrm>
                    <a:prstGeom prst="rect">
                      <a:avLst/>
                    </a:prstGeom>
                    <a:noFill/>
                    <a:ln w="9525">
                      <a:noFill/>
                      <a:miter lim="800000"/>
                      <a:headEnd/>
                      <a:tailEnd/>
                    </a:ln>
                  </pic:spPr>
                </pic:pic>
              </a:graphicData>
            </a:graphic>
          </wp:inline>
        </w:drawing>
      </w:r>
    </w:p>
    <w:p w14:paraId="7DB3A2CB" w14:textId="2835EC32" w:rsidR="00EE669D" w:rsidRPr="005D1504" w:rsidRDefault="00EE669D" w:rsidP="00EE669D">
      <w:pPr>
        <w:jc w:val="both"/>
        <w:rPr>
          <w:rFonts w:ascii="Calibri" w:eastAsia="Calibri" w:hAnsi="Calibri" w:cs="Calibri"/>
          <w:b/>
          <w:color w:val="000000"/>
          <w:sz w:val="24"/>
          <w:szCs w:val="24"/>
          <w:shd w:val="clear" w:color="auto" w:fill="FFFFFF"/>
        </w:rPr>
      </w:pPr>
      <w:r w:rsidRPr="005D1504">
        <w:rPr>
          <w:rFonts w:ascii="Calibri" w:eastAsia="Calibri" w:hAnsi="Calibri" w:cs="Calibri"/>
          <w:noProof/>
          <w:color w:val="000000"/>
          <w:sz w:val="24"/>
          <w:szCs w:val="24"/>
          <w:shd w:val="clear" w:color="auto" w:fill="FFFFFF"/>
          <w:lang w:val="hr-HR" w:eastAsia="hr-HR"/>
        </w:rPr>
        <w:drawing>
          <wp:inline distT="0" distB="0" distL="0" distR="0" wp14:anchorId="533CECAA" wp14:editId="37B311E8">
            <wp:extent cx="2780304" cy="1800225"/>
            <wp:effectExtent l="0" t="0" r="1270" b="0"/>
            <wp:docPr id="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cstate="print"/>
                    <a:srcRect/>
                    <a:stretch>
                      <a:fillRect/>
                    </a:stretch>
                  </pic:blipFill>
                  <pic:spPr bwMode="auto">
                    <a:xfrm>
                      <a:off x="0" y="0"/>
                      <a:ext cx="2784289" cy="1802805"/>
                    </a:xfrm>
                    <a:prstGeom prst="rect">
                      <a:avLst/>
                    </a:prstGeom>
                    <a:noFill/>
                    <a:ln w="9525">
                      <a:noFill/>
                      <a:miter lim="800000"/>
                      <a:headEnd/>
                      <a:tailEnd/>
                    </a:ln>
                  </pic:spPr>
                </pic:pic>
              </a:graphicData>
            </a:graphic>
          </wp:inline>
        </w:drawing>
      </w:r>
      <w:r w:rsidRPr="005D1504">
        <w:rPr>
          <w:rFonts w:ascii="Calibri" w:eastAsia="Calibri" w:hAnsi="Calibri" w:cs="Calibri"/>
          <w:b/>
          <w:noProof/>
          <w:color w:val="000000"/>
          <w:sz w:val="24"/>
          <w:szCs w:val="24"/>
          <w:shd w:val="clear" w:color="auto" w:fill="FFFFFF"/>
          <w:lang w:val="hr-HR" w:eastAsia="hr-HR"/>
        </w:rPr>
        <w:drawing>
          <wp:inline distT="0" distB="0" distL="0" distR="0" wp14:anchorId="0FF20396" wp14:editId="528053A7">
            <wp:extent cx="2787782" cy="1808679"/>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srcRect/>
                    <a:stretch>
                      <a:fillRect/>
                    </a:stretch>
                  </pic:blipFill>
                  <pic:spPr bwMode="auto">
                    <a:xfrm>
                      <a:off x="0" y="0"/>
                      <a:ext cx="2790586" cy="1810498"/>
                    </a:xfrm>
                    <a:prstGeom prst="rect">
                      <a:avLst/>
                    </a:prstGeom>
                    <a:noFill/>
                    <a:ln w="9525">
                      <a:noFill/>
                      <a:miter lim="800000"/>
                      <a:headEnd/>
                      <a:tailEnd/>
                    </a:ln>
                  </pic:spPr>
                </pic:pic>
              </a:graphicData>
            </a:graphic>
          </wp:inline>
        </w:drawing>
      </w:r>
    </w:p>
    <w:p w14:paraId="6F793995" w14:textId="6D53B762" w:rsidR="00EE669D" w:rsidRPr="005D1504" w:rsidRDefault="00EE669D" w:rsidP="00EE669D">
      <w:pPr>
        <w:jc w:val="both"/>
        <w:rPr>
          <w:rFonts w:ascii="Calibri" w:eastAsia="Calibri" w:hAnsi="Calibri" w:cs="Calibri"/>
          <w:b/>
          <w:color w:val="000000"/>
          <w:sz w:val="24"/>
          <w:szCs w:val="24"/>
          <w:shd w:val="clear" w:color="auto" w:fill="FFFFFF"/>
        </w:rPr>
      </w:pPr>
      <w:r w:rsidRPr="005D1504">
        <w:rPr>
          <w:rFonts w:ascii="Calibri" w:eastAsia="Calibri" w:hAnsi="Calibri" w:cs="Calibri"/>
          <w:b/>
          <w:noProof/>
          <w:color w:val="000000"/>
          <w:sz w:val="24"/>
          <w:szCs w:val="24"/>
          <w:shd w:val="clear" w:color="auto" w:fill="FFFFFF"/>
          <w:lang w:val="hr-HR" w:eastAsia="hr-HR"/>
        </w:rPr>
        <w:drawing>
          <wp:inline distT="0" distB="0" distL="0" distR="0" wp14:anchorId="2016166C" wp14:editId="0A66DE2B">
            <wp:extent cx="2914650" cy="1810671"/>
            <wp:effectExtent l="0" t="0" r="0" b="0"/>
            <wp:docPr id="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cstate="print"/>
                    <a:srcRect/>
                    <a:stretch>
                      <a:fillRect/>
                    </a:stretch>
                  </pic:blipFill>
                  <pic:spPr bwMode="auto">
                    <a:xfrm>
                      <a:off x="0" y="0"/>
                      <a:ext cx="2918958" cy="1813347"/>
                    </a:xfrm>
                    <a:prstGeom prst="rect">
                      <a:avLst/>
                    </a:prstGeom>
                    <a:noFill/>
                    <a:ln w="9525">
                      <a:noFill/>
                      <a:miter lim="800000"/>
                      <a:headEnd/>
                      <a:tailEnd/>
                    </a:ln>
                  </pic:spPr>
                </pic:pic>
              </a:graphicData>
            </a:graphic>
          </wp:inline>
        </w:drawing>
      </w:r>
      <w:r w:rsidR="004A7178">
        <w:rPr>
          <w:rFonts w:ascii="Calibri" w:eastAsia="Calibri" w:hAnsi="Calibri" w:cs="Calibri"/>
          <w:b/>
          <w:noProof/>
          <w:color w:val="000000"/>
          <w:sz w:val="24"/>
          <w:szCs w:val="24"/>
          <w:shd w:val="clear" w:color="auto" w:fill="FFFFFF"/>
          <w:lang w:val="hr-HR" w:eastAsia="hr-HR"/>
        </w:rPr>
        <w:drawing>
          <wp:inline distT="0" distB="0" distL="0" distR="0" wp14:anchorId="7FDB2A93" wp14:editId="0DFECBC3">
            <wp:extent cx="2605860" cy="1781504"/>
            <wp:effectExtent l="0" t="0" r="444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8314" cy="1783181"/>
                    </a:xfrm>
                    <a:prstGeom prst="rect">
                      <a:avLst/>
                    </a:prstGeom>
                    <a:noFill/>
                    <a:ln>
                      <a:noFill/>
                    </a:ln>
                  </pic:spPr>
                </pic:pic>
              </a:graphicData>
            </a:graphic>
          </wp:inline>
        </w:drawing>
      </w:r>
    </w:p>
    <w:p w14:paraId="18A30271" w14:textId="77777777" w:rsidR="00EE669D" w:rsidRPr="005D1504" w:rsidRDefault="00EE669D" w:rsidP="00EE669D">
      <w:pPr>
        <w:jc w:val="both"/>
        <w:rPr>
          <w:rFonts w:ascii="Calibri" w:eastAsia="Calibri" w:hAnsi="Calibri" w:cs="Calibri"/>
          <w:b/>
          <w:color w:val="000000"/>
          <w:sz w:val="24"/>
          <w:szCs w:val="24"/>
          <w:shd w:val="clear" w:color="auto" w:fill="FFFFFF"/>
        </w:rPr>
      </w:pPr>
    </w:p>
    <w:p w14:paraId="40A15F86" w14:textId="77777777" w:rsidR="00EE669D" w:rsidRPr="005D1504" w:rsidRDefault="00EE669D" w:rsidP="00EE669D">
      <w:pPr>
        <w:jc w:val="both"/>
        <w:rPr>
          <w:rFonts w:ascii="Calibri" w:eastAsia="Calibri" w:hAnsi="Calibri" w:cs="Calibri"/>
          <w:b/>
          <w:color w:val="000000"/>
          <w:sz w:val="24"/>
          <w:szCs w:val="24"/>
          <w:shd w:val="clear" w:color="auto" w:fill="FFFFFF"/>
        </w:rPr>
      </w:pPr>
      <w:r w:rsidRPr="005D1504">
        <w:rPr>
          <w:rFonts w:ascii="Calibri" w:eastAsia="Calibri" w:hAnsi="Calibri" w:cs="Calibri"/>
          <w:b/>
          <w:noProof/>
          <w:color w:val="000000"/>
          <w:sz w:val="24"/>
          <w:szCs w:val="24"/>
          <w:shd w:val="clear" w:color="auto" w:fill="FFFFFF"/>
          <w:lang w:val="hr-HR" w:eastAsia="hr-HR"/>
        </w:rPr>
        <w:lastRenderedPageBreak/>
        <w:drawing>
          <wp:inline distT="0" distB="0" distL="0" distR="0" wp14:anchorId="379D2843" wp14:editId="231E62BD">
            <wp:extent cx="2853211" cy="1800225"/>
            <wp:effectExtent l="0" t="0" r="444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cstate="print"/>
                    <a:srcRect/>
                    <a:stretch>
                      <a:fillRect/>
                    </a:stretch>
                  </pic:blipFill>
                  <pic:spPr bwMode="auto">
                    <a:xfrm>
                      <a:off x="0" y="0"/>
                      <a:ext cx="2854736" cy="1801187"/>
                    </a:xfrm>
                    <a:prstGeom prst="rect">
                      <a:avLst/>
                    </a:prstGeom>
                    <a:noFill/>
                    <a:ln w="9525">
                      <a:noFill/>
                      <a:miter lim="800000"/>
                      <a:headEnd/>
                      <a:tailEnd/>
                    </a:ln>
                  </pic:spPr>
                </pic:pic>
              </a:graphicData>
            </a:graphic>
          </wp:inline>
        </w:drawing>
      </w:r>
      <w:r w:rsidRPr="005D1504">
        <w:rPr>
          <w:rFonts w:ascii="Calibri" w:eastAsia="Calibri" w:hAnsi="Calibri" w:cs="Calibri"/>
          <w:b/>
          <w:noProof/>
          <w:color w:val="000000"/>
          <w:sz w:val="24"/>
          <w:szCs w:val="24"/>
          <w:shd w:val="clear" w:color="auto" w:fill="FFFFFF"/>
          <w:lang w:val="hr-HR" w:eastAsia="hr-HR"/>
        </w:rPr>
        <w:drawing>
          <wp:inline distT="0" distB="0" distL="0" distR="0" wp14:anchorId="5FBEC2AD" wp14:editId="343F54C5">
            <wp:extent cx="2898153" cy="162123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cstate="print"/>
                    <a:srcRect/>
                    <a:stretch>
                      <a:fillRect/>
                    </a:stretch>
                  </pic:blipFill>
                  <pic:spPr bwMode="auto">
                    <a:xfrm>
                      <a:off x="0" y="0"/>
                      <a:ext cx="2897932" cy="1621111"/>
                    </a:xfrm>
                    <a:prstGeom prst="rect">
                      <a:avLst/>
                    </a:prstGeom>
                    <a:noFill/>
                    <a:ln w="9525">
                      <a:noFill/>
                      <a:miter lim="800000"/>
                      <a:headEnd/>
                      <a:tailEnd/>
                    </a:ln>
                  </pic:spPr>
                </pic:pic>
              </a:graphicData>
            </a:graphic>
          </wp:inline>
        </w:drawing>
      </w:r>
    </w:p>
    <w:p w14:paraId="09DA738C" w14:textId="78CBCBB2" w:rsidR="00EE669D" w:rsidRPr="005D1504" w:rsidRDefault="004A7178" w:rsidP="00EE669D">
      <w:pPr>
        <w:jc w:val="both"/>
        <w:rPr>
          <w:rFonts w:ascii="Calibri" w:eastAsia="Calibri" w:hAnsi="Calibri" w:cs="Calibri"/>
          <w:b/>
          <w:color w:val="000000"/>
          <w:sz w:val="24"/>
          <w:szCs w:val="24"/>
          <w:shd w:val="clear" w:color="auto" w:fill="FFFFFF"/>
        </w:rPr>
      </w:pPr>
      <w:r>
        <w:rPr>
          <w:rFonts w:ascii="Calibri" w:eastAsia="Calibri" w:hAnsi="Calibri" w:cs="Calibri"/>
          <w:b/>
          <w:noProof/>
          <w:color w:val="000000"/>
          <w:sz w:val="24"/>
          <w:szCs w:val="24"/>
          <w:shd w:val="clear" w:color="auto" w:fill="FFFFFF"/>
          <w:lang w:val="hr-HR" w:eastAsia="hr-HR"/>
        </w:rPr>
        <w:drawing>
          <wp:inline distT="0" distB="0" distL="0" distR="0" wp14:anchorId="0B5791D8" wp14:editId="02DF6653">
            <wp:extent cx="2493818" cy="1904772"/>
            <wp:effectExtent l="0" t="0" r="190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10309" cy="1917368"/>
                    </a:xfrm>
                    <a:prstGeom prst="rect">
                      <a:avLst/>
                    </a:prstGeom>
                    <a:noFill/>
                    <a:ln>
                      <a:noFill/>
                    </a:ln>
                  </pic:spPr>
                </pic:pic>
              </a:graphicData>
            </a:graphic>
          </wp:inline>
        </w:drawing>
      </w:r>
      <w:r w:rsidR="006766D3">
        <w:rPr>
          <w:rFonts w:ascii="Calibri" w:eastAsia="Calibri" w:hAnsi="Calibri" w:cs="Calibri"/>
          <w:b/>
          <w:noProof/>
          <w:color w:val="000000"/>
          <w:sz w:val="24"/>
          <w:szCs w:val="24"/>
          <w:shd w:val="clear" w:color="auto" w:fill="FFFFFF"/>
          <w:lang w:val="hr-HR" w:eastAsia="hr-HR"/>
        </w:rPr>
        <w:t xml:space="preserve">     </w:t>
      </w:r>
      <w:r w:rsidR="00EE669D" w:rsidRPr="005D1504">
        <w:rPr>
          <w:rFonts w:ascii="Calibri" w:eastAsia="Calibri" w:hAnsi="Calibri" w:cs="Calibri"/>
          <w:b/>
          <w:noProof/>
          <w:color w:val="000000"/>
          <w:sz w:val="24"/>
          <w:szCs w:val="24"/>
          <w:shd w:val="clear" w:color="auto" w:fill="FFFFFF"/>
          <w:lang w:val="hr-HR" w:eastAsia="hr-HR"/>
        </w:rPr>
        <w:drawing>
          <wp:inline distT="0" distB="0" distL="0" distR="0" wp14:anchorId="4AE6F574" wp14:editId="0244C896">
            <wp:extent cx="3087584" cy="1943522"/>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 cstate="print"/>
                    <a:srcRect/>
                    <a:stretch>
                      <a:fillRect/>
                    </a:stretch>
                  </pic:blipFill>
                  <pic:spPr bwMode="auto">
                    <a:xfrm>
                      <a:off x="0" y="0"/>
                      <a:ext cx="3104348" cy="1954074"/>
                    </a:xfrm>
                    <a:prstGeom prst="rect">
                      <a:avLst/>
                    </a:prstGeom>
                    <a:noFill/>
                    <a:ln w="9525">
                      <a:noFill/>
                      <a:miter lim="800000"/>
                      <a:headEnd/>
                      <a:tailEnd/>
                    </a:ln>
                  </pic:spPr>
                </pic:pic>
              </a:graphicData>
            </a:graphic>
          </wp:inline>
        </w:drawing>
      </w:r>
    </w:p>
    <w:p w14:paraId="1C8F6980" w14:textId="77777777" w:rsidR="00EE669D" w:rsidRPr="005D1504" w:rsidRDefault="00EE669D" w:rsidP="00EE669D">
      <w:pPr>
        <w:jc w:val="both"/>
        <w:rPr>
          <w:rFonts w:ascii="Calibri" w:eastAsia="Calibri" w:hAnsi="Calibri" w:cs="Calibri"/>
          <w:b/>
          <w:color w:val="000000"/>
          <w:sz w:val="24"/>
          <w:szCs w:val="24"/>
          <w:shd w:val="clear" w:color="auto" w:fill="FFFFFF"/>
        </w:rPr>
      </w:pPr>
    </w:p>
    <w:p w14:paraId="41FDCD82" w14:textId="77777777" w:rsidR="00625031" w:rsidRDefault="00625031" w:rsidP="00EE669D">
      <w:pPr>
        <w:jc w:val="both"/>
        <w:rPr>
          <w:rFonts w:ascii="Calibri" w:eastAsia="Calibri" w:hAnsi="Calibri" w:cs="Calibri"/>
          <w:color w:val="000000"/>
          <w:sz w:val="24"/>
          <w:szCs w:val="24"/>
          <w:shd w:val="clear" w:color="auto" w:fill="FFFFFF"/>
        </w:rPr>
      </w:pPr>
    </w:p>
    <w:p w14:paraId="44CF0A59" w14:textId="14BBC6A2" w:rsidR="00EE669D" w:rsidRPr="005D1504" w:rsidRDefault="00EE669D" w:rsidP="00EE669D">
      <w:pPr>
        <w:jc w:val="both"/>
        <w:rPr>
          <w:rFonts w:ascii="Calibri" w:eastAsia="Calibri" w:hAnsi="Calibri" w:cs="Calibri"/>
          <w:color w:val="000000"/>
          <w:sz w:val="24"/>
          <w:szCs w:val="24"/>
          <w:shd w:val="clear" w:color="auto" w:fill="FFFFFF"/>
        </w:rPr>
      </w:pPr>
      <w:r w:rsidRPr="005D1504">
        <w:rPr>
          <w:rFonts w:ascii="Calibri" w:eastAsia="Calibri" w:hAnsi="Calibri" w:cs="Calibri"/>
          <w:color w:val="000000"/>
          <w:sz w:val="24"/>
          <w:szCs w:val="24"/>
          <w:shd w:val="clear" w:color="auto" w:fill="FFFFFF"/>
        </w:rPr>
        <w:t xml:space="preserve">During the survey we turned more to young people because we think that our future </w:t>
      </w:r>
      <w:r w:rsidR="004603EB">
        <w:rPr>
          <w:rFonts w:ascii="Calibri" w:eastAsia="Calibri" w:hAnsi="Calibri" w:cs="Calibri"/>
          <w:color w:val="000000"/>
          <w:sz w:val="24"/>
          <w:szCs w:val="24"/>
          <w:shd w:val="clear" w:color="auto" w:fill="FFFFFF"/>
        </w:rPr>
        <w:t>lies with</w:t>
      </w:r>
      <w:r w:rsidRPr="005D1504">
        <w:rPr>
          <w:rFonts w:ascii="Calibri" w:eastAsia="Calibri" w:hAnsi="Calibri" w:cs="Calibri"/>
          <w:color w:val="000000"/>
          <w:sz w:val="24"/>
          <w:szCs w:val="24"/>
          <w:shd w:val="clear" w:color="auto" w:fill="FFFFFF"/>
        </w:rPr>
        <w:t xml:space="preserve"> them.</w:t>
      </w:r>
    </w:p>
    <w:p w14:paraId="55CCD0AC" w14:textId="17879C86" w:rsidR="00EE669D" w:rsidRPr="005D1504" w:rsidRDefault="00EE669D" w:rsidP="00EE669D">
      <w:pPr>
        <w:jc w:val="both"/>
        <w:rPr>
          <w:rFonts w:ascii="Calibri" w:eastAsia="Calibri" w:hAnsi="Calibri" w:cs="Calibri"/>
          <w:color w:val="000000"/>
          <w:sz w:val="24"/>
          <w:szCs w:val="24"/>
          <w:shd w:val="clear" w:color="auto" w:fill="FFFFFF"/>
        </w:rPr>
      </w:pPr>
      <w:r w:rsidRPr="005D1504">
        <w:rPr>
          <w:rFonts w:ascii="Calibri" w:eastAsia="Calibri" w:hAnsi="Calibri" w:cs="Calibri"/>
          <w:color w:val="000000"/>
          <w:sz w:val="24"/>
          <w:szCs w:val="24"/>
          <w:shd w:val="clear" w:color="auto" w:fill="FFFFFF"/>
        </w:rPr>
        <w:t>Most people like yogu</w:t>
      </w:r>
      <w:r w:rsidR="004603EB">
        <w:rPr>
          <w:rFonts w:ascii="Calibri" w:eastAsia="Calibri" w:hAnsi="Calibri" w:cs="Calibri"/>
          <w:color w:val="000000"/>
          <w:sz w:val="24"/>
          <w:szCs w:val="24"/>
          <w:shd w:val="clear" w:color="auto" w:fill="FFFFFF"/>
        </w:rPr>
        <w:t xml:space="preserve">rt </w:t>
      </w:r>
      <w:r w:rsidR="004603EB" w:rsidRPr="005D1504">
        <w:rPr>
          <w:rFonts w:ascii="Calibri" w:eastAsia="Calibri" w:hAnsi="Calibri" w:cs="Calibri"/>
          <w:color w:val="000000"/>
          <w:sz w:val="24"/>
          <w:szCs w:val="24"/>
          <w:shd w:val="clear" w:color="auto" w:fill="FFFFFF"/>
        </w:rPr>
        <w:t>and most eat it at least once per week</w:t>
      </w:r>
      <w:r w:rsidR="004603EB">
        <w:rPr>
          <w:rFonts w:ascii="Calibri" w:eastAsia="Calibri" w:hAnsi="Calibri" w:cs="Calibri"/>
          <w:color w:val="000000"/>
          <w:sz w:val="24"/>
          <w:szCs w:val="24"/>
          <w:shd w:val="clear" w:color="auto" w:fill="FFFFFF"/>
        </w:rPr>
        <w:t>, which is a good prospect for our product</w:t>
      </w:r>
      <w:r w:rsidRPr="005D1504">
        <w:rPr>
          <w:rFonts w:ascii="Calibri" w:eastAsia="Calibri" w:hAnsi="Calibri" w:cs="Calibri"/>
          <w:color w:val="000000"/>
          <w:sz w:val="24"/>
          <w:szCs w:val="24"/>
          <w:shd w:val="clear" w:color="auto" w:fill="FFFFFF"/>
        </w:rPr>
        <w:t>.</w:t>
      </w:r>
    </w:p>
    <w:p w14:paraId="2D6E363F" w14:textId="6F79F260" w:rsidR="00EE669D" w:rsidRPr="005D1504" w:rsidRDefault="004603EB" w:rsidP="00EE669D">
      <w:pPr>
        <w:jc w:val="both"/>
        <w:rPr>
          <w:rFonts w:ascii="Calibri" w:eastAsia="Calibri" w:hAnsi="Calibri" w:cs="Calibri"/>
          <w:color w:val="000000"/>
          <w:sz w:val="24"/>
          <w:szCs w:val="24"/>
          <w:shd w:val="clear" w:color="auto" w:fill="FFFFFF"/>
        </w:rPr>
      </w:pPr>
      <w:r>
        <w:rPr>
          <w:rFonts w:ascii="Calibri" w:eastAsia="Calibri" w:hAnsi="Calibri" w:cs="Calibri"/>
          <w:color w:val="000000"/>
          <w:sz w:val="24"/>
          <w:szCs w:val="24"/>
          <w:shd w:val="clear" w:color="auto" w:fill="FFFFFF"/>
        </w:rPr>
        <w:t>O</w:t>
      </w:r>
      <w:r w:rsidRPr="005D1504">
        <w:rPr>
          <w:rFonts w:ascii="Calibri" w:eastAsia="Calibri" w:hAnsi="Calibri" w:cs="Calibri"/>
          <w:color w:val="000000"/>
          <w:sz w:val="24"/>
          <w:szCs w:val="24"/>
          <w:shd w:val="clear" w:color="auto" w:fill="FFFFFF"/>
        </w:rPr>
        <w:t xml:space="preserve">nly 10% more people </w:t>
      </w:r>
      <w:r>
        <w:rPr>
          <w:rFonts w:ascii="Calibri" w:eastAsia="Calibri" w:hAnsi="Calibri" w:cs="Calibri"/>
          <w:color w:val="000000"/>
          <w:sz w:val="24"/>
          <w:szCs w:val="24"/>
          <w:shd w:val="clear" w:color="auto" w:fill="FFFFFF"/>
        </w:rPr>
        <w:t>love</w:t>
      </w:r>
      <w:r w:rsidRPr="005D1504">
        <w:rPr>
          <w:rFonts w:ascii="Calibri" w:eastAsia="Calibri" w:hAnsi="Calibri" w:cs="Calibri"/>
          <w:color w:val="000000"/>
          <w:sz w:val="24"/>
          <w:szCs w:val="24"/>
          <w:shd w:val="clear" w:color="auto" w:fill="FFFFFF"/>
        </w:rPr>
        <w:t xml:space="preserve"> </w:t>
      </w:r>
      <w:r w:rsidR="00EE669D" w:rsidRPr="005D1504">
        <w:rPr>
          <w:rFonts w:ascii="Calibri" w:eastAsia="Calibri" w:hAnsi="Calibri" w:cs="Calibri"/>
          <w:color w:val="000000"/>
          <w:sz w:val="24"/>
          <w:szCs w:val="24"/>
          <w:shd w:val="clear" w:color="auto" w:fill="FFFFFF"/>
        </w:rPr>
        <w:t xml:space="preserve">Chestnut puree and consume it rarely so we will try to raise the consumption of this product </w:t>
      </w:r>
      <w:r>
        <w:rPr>
          <w:rFonts w:ascii="Calibri" w:eastAsia="Calibri" w:hAnsi="Calibri" w:cs="Calibri"/>
          <w:color w:val="000000"/>
          <w:sz w:val="24"/>
          <w:szCs w:val="24"/>
          <w:shd w:val="clear" w:color="auto" w:fill="FFFFFF"/>
        </w:rPr>
        <w:t>to the consumption of</w:t>
      </w:r>
      <w:r w:rsidR="00EE669D" w:rsidRPr="005D1504">
        <w:rPr>
          <w:rFonts w:ascii="Calibri" w:eastAsia="Calibri" w:hAnsi="Calibri" w:cs="Calibri"/>
          <w:color w:val="000000"/>
          <w:sz w:val="24"/>
          <w:szCs w:val="24"/>
          <w:shd w:val="clear" w:color="auto" w:fill="FFFFFF"/>
        </w:rPr>
        <w:t xml:space="preserve"> 86% of people.</w:t>
      </w:r>
    </w:p>
    <w:p w14:paraId="7823C79B" w14:textId="5A604726" w:rsidR="00EE669D" w:rsidRPr="005D1504" w:rsidRDefault="004603EB" w:rsidP="00EE669D">
      <w:pPr>
        <w:jc w:val="both"/>
        <w:rPr>
          <w:rFonts w:ascii="Calibri" w:eastAsia="Calibri" w:hAnsi="Calibri" w:cs="Calibri"/>
          <w:color w:val="000000"/>
          <w:sz w:val="24"/>
          <w:szCs w:val="24"/>
          <w:shd w:val="clear" w:color="auto" w:fill="FFFFFF"/>
        </w:rPr>
      </w:pPr>
      <w:r>
        <w:rPr>
          <w:rFonts w:ascii="Calibri" w:eastAsia="Calibri" w:hAnsi="Calibri" w:cs="Calibri"/>
          <w:color w:val="000000"/>
          <w:sz w:val="24"/>
          <w:szCs w:val="24"/>
          <w:shd w:val="clear" w:color="auto" w:fill="FFFFFF"/>
        </w:rPr>
        <w:t>We were not s</w:t>
      </w:r>
      <w:r w:rsidR="00EE669D" w:rsidRPr="005D1504">
        <w:rPr>
          <w:rFonts w:ascii="Calibri" w:eastAsia="Calibri" w:hAnsi="Calibri" w:cs="Calibri"/>
          <w:color w:val="000000"/>
          <w:sz w:val="24"/>
          <w:szCs w:val="24"/>
          <w:shd w:val="clear" w:color="auto" w:fill="FFFFFF"/>
        </w:rPr>
        <w:t xml:space="preserve">ure if people would </w:t>
      </w:r>
      <w:r>
        <w:rPr>
          <w:rFonts w:ascii="Calibri" w:eastAsia="Calibri" w:hAnsi="Calibri" w:cs="Calibri"/>
          <w:color w:val="000000"/>
          <w:sz w:val="24"/>
          <w:szCs w:val="24"/>
          <w:shd w:val="clear" w:color="auto" w:fill="FFFFFF"/>
        </w:rPr>
        <w:t>fancy</w:t>
      </w:r>
      <w:r w:rsidR="00EE669D" w:rsidRPr="005D1504">
        <w:rPr>
          <w:rFonts w:ascii="Calibri" w:eastAsia="Calibri" w:hAnsi="Calibri" w:cs="Calibri"/>
          <w:color w:val="000000"/>
          <w:sz w:val="24"/>
          <w:szCs w:val="24"/>
          <w:shd w:val="clear" w:color="auto" w:fill="FFFFFF"/>
        </w:rPr>
        <w:t xml:space="preserve"> the name *YOHOCHEST* for our product so we asked them and most people liked it.</w:t>
      </w:r>
    </w:p>
    <w:p w14:paraId="29B9C60D" w14:textId="4362542D" w:rsidR="00DE2655" w:rsidRPr="005D1504" w:rsidRDefault="00EE669D" w:rsidP="00EE669D">
      <w:pPr>
        <w:jc w:val="both"/>
        <w:rPr>
          <w:rFonts w:ascii="Calibri" w:eastAsia="Calibri" w:hAnsi="Calibri" w:cs="Calibri"/>
          <w:color w:val="000000"/>
          <w:sz w:val="24"/>
          <w:szCs w:val="24"/>
          <w:shd w:val="clear" w:color="auto" w:fill="FFFFFF"/>
        </w:rPr>
      </w:pPr>
      <w:r w:rsidRPr="005D1504">
        <w:rPr>
          <w:rFonts w:ascii="Calibri" w:eastAsia="Calibri" w:hAnsi="Calibri" w:cs="Calibri"/>
          <w:color w:val="000000"/>
          <w:sz w:val="24"/>
          <w:szCs w:val="24"/>
          <w:shd w:val="clear" w:color="auto" w:fill="FFFFFF"/>
        </w:rPr>
        <w:t xml:space="preserve">It is believed that the product would be successful, people would buy it at least once per month and probably have a big competition but </w:t>
      </w:r>
      <w:r w:rsidR="004603EB">
        <w:rPr>
          <w:rFonts w:ascii="Calibri" w:eastAsia="Calibri" w:hAnsi="Calibri" w:cs="Calibri"/>
          <w:color w:val="000000"/>
          <w:sz w:val="24"/>
          <w:szCs w:val="24"/>
          <w:shd w:val="clear" w:color="auto" w:fill="FFFFFF"/>
        </w:rPr>
        <w:t xml:space="preserve">with </w:t>
      </w:r>
      <w:r w:rsidRPr="005D1504">
        <w:rPr>
          <w:rFonts w:ascii="Calibri" w:eastAsia="Calibri" w:hAnsi="Calibri" w:cs="Calibri"/>
          <w:color w:val="000000"/>
          <w:sz w:val="24"/>
          <w:szCs w:val="24"/>
          <w:shd w:val="clear" w:color="auto" w:fill="FFFFFF"/>
        </w:rPr>
        <w:t>good r</w:t>
      </w:r>
      <w:r w:rsidR="004603EB">
        <w:rPr>
          <w:rFonts w:ascii="Calibri" w:eastAsia="Calibri" w:hAnsi="Calibri" w:cs="Calibri"/>
          <w:color w:val="000000"/>
          <w:sz w:val="24"/>
          <w:szCs w:val="24"/>
          <w:shd w:val="clear" w:color="auto" w:fill="FFFFFF"/>
        </w:rPr>
        <w:t xml:space="preserve">aw materials and advertisements would make our product competitive in the market </w:t>
      </w:r>
    </w:p>
    <w:p w14:paraId="4FD32F38" w14:textId="77777777" w:rsidR="00FE0A03" w:rsidRDefault="00FE0A03" w:rsidP="00EE669D">
      <w:pPr>
        <w:jc w:val="both"/>
        <w:rPr>
          <w:rFonts w:ascii="Calibri" w:eastAsia="Calibri" w:hAnsi="Calibri" w:cs="Calibri"/>
          <w:color w:val="000000"/>
          <w:sz w:val="24"/>
          <w:szCs w:val="24"/>
          <w:shd w:val="clear" w:color="auto" w:fill="FFFFFF"/>
        </w:rPr>
      </w:pPr>
    </w:p>
    <w:p w14:paraId="2E442BC6" w14:textId="77777777" w:rsidR="00DE2655" w:rsidRDefault="00DE2655" w:rsidP="00EE669D">
      <w:pPr>
        <w:jc w:val="both"/>
        <w:rPr>
          <w:rFonts w:ascii="Calibri" w:eastAsia="Calibri" w:hAnsi="Calibri" w:cs="Calibri"/>
          <w:color w:val="000000"/>
          <w:sz w:val="24"/>
          <w:szCs w:val="24"/>
          <w:shd w:val="clear" w:color="auto" w:fill="FFFFFF"/>
        </w:rPr>
      </w:pPr>
    </w:p>
    <w:p w14:paraId="69DFC7D0" w14:textId="77777777" w:rsidR="00625031" w:rsidRDefault="00625031" w:rsidP="00EE669D">
      <w:pPr>
        <w:jc w:val="both"/>
        <w:rPr>
          <w:rFonts w:ascii="Calibri" w:eastAsia="Calibri" w:hAnsi="Calibri" w:cs="Calibri"/>
          <w:color w:val="000000"/>
          <w:sz w:val="24"/>
          <w:szCs w:val="24"/>
          <w:shd w:val="clear" w:color="auto" w:fill="FFFFFF"/>
        </w:rPr>
      </w:pPr>
    </w:p>
    <w:p w14:paraId="5792AC77" w14:textId="77777777" w:rsidR="00425EFD" w:rsidRDefault="00425EFD" w:rsidP="00EE669D">
      <w:pPr>
        <w:jc w:val="both"/>
        <w:rPr>
          <w:rFonts w:ascii="Calibri" w:eastAsia="Calibri" w:hAnsi="Calibri" w:cs="Calibri"/>
          <w:color w:val="000000"/>
          <w:sz w:val="24"/>
          <w:szCs w:val="24"/>
          <w:shd w:val="clear" w:color="auto" w:fill="FFFFFF"/>
        </w:rPr>
      </w:pPr>
    </w:p>
    <w:p w14:paraId="40C1D64F" w14:textId="77777777" w:rsidR="00625031" w:rsidRPr="005D1504" w:rsidRDefault="00625031" w:rsidP="00EE669D">
      <w:pPr>
        <w:jc w:val="both"/>
        <w:rPr>
          <w:rFonts w:ascii="Calibri" w:eastAsia="Calibri" w:hAnsi="Calibri" w:cs="Calibri"/>
          <w:color w:val="000000"/>
          <w:sz w:val="24"/>
          <w:szCs w:val="24"/>
          <w:shd w:val="clear" w:color="auto" w:fill="FFFFFF"/>
        </w:rPr>
      </w:pPr>
    </w:p>
    <w:p w14:paraId="73C749E9" w14:textId="77777777" w:rsidR="00EE669D" w:rsidRPr="005D1504" w:rsidRDefault="00EE669D" w:rsidP="00EE669D">
      <w:pPr>
        <w:pStyle w:val="Odlomakpopisa"/>
        <w:numPr>
          <w:ilvl w:val="0"/>
          <w:numId w:val="1"/>
        </w:numPr>
        <w:jc w:val="both"/>
        <w:rPr>
          <w:rFonts w:ascii="Calibri" w:eastAsia="Calibri" w:hAnsi="Calibri" w:cs="Calibri"/>
          <w:b/>
          <w:color w:val="000000"/>
          <w:sz w:val="32"/>
          <w:szCs w:val="24"/>
          <w:shd w:val="clear" w:color="auto" w:fill="FFFFFF"/>
        </w:rPr>
      </w:pPr>
      <w:r w:rsidRPr="005D1504">
        <w:rPr>
          <w:rFonts w:ascii="Calibri" w:eastAsia="Calibri" w:hAnsi="Calibri" w:cs="Calibri"/>
          <w:b/>
          <w:color w:val="000000"/>
          <w:sz w:val="32"/>
          <w:szCs w:val="24"/>
          <w:shd w:val="clear" w:color="auto" w:fill="FFFFFF"/>
        </w:rPr>
        <w:lastRenderedPageBreak/>
        <w:t>SWOT ANALYSIS</w:t>
      </w:r>
    </w:p>
    <w:p w14:paraId="3F6B764B" w14:textId="12A90DA9" w:rsidR="00EE669D" w:rsidRPr="005D1504" w:rsidRDefault="00843CD3" w:rsidP="00D44D81">
      <w:pPr>
        <w:ind w:firstLine="567"/>
        <w:jc w:val="both"/>
        <w:rPr>
          <w:rFonts w:ascii="Calibri" w:eastAsia="Calibri" w:hAnsi="Calibri" w:cs="Calibri"/>
          <w:color w:val="000000"/>
          <w:sz w:val="24"/>
          <w:szCs w:val="24"/>
          <w:shd w:val="clear" w:color="auto" w:fill="FFFFFF"/>
        </w:rPr>
      </w:pPr>
      <w:r>
        <w:rPr>
          <w:rFonts w:ascii="Calibri" w:eastAsia="Calibri" w:hAnsi="Calibri" w:cs="Calibri"/>
          <w:color w:val="000000"/>
          <w:sz w:val="24"/>
          <w:szCs w:val="24"/>
          <w:shd w:val="clear" w:color="auto" w:fill="FFFFFF"/>
        </w:rPr>
        <w:t>Swot analysis presents</w:t>
      </w:r>
      <w:r w:rsidR="00EE669D" w:rsidRPr="005D1504">
        <w:rPr>
          <w:rFonts w:ascii="Calibri" w:eastAsia="Calibri" w:hAnsi="Calibri" w:cs="Calibri"/>
          <w:color w:val="000000"/>
          <w:sz w:val="24"/>
          <w:szCs w:val="24"/>
          <w:shd w:val="clear" w:color="auto" w:fill="FFFFFF"/>
        </w:rPr>
        <w:t xml:space="preserve"> an important link in the analytical process of each project as it provides information about the organization and the project team.  This analytical method is often applied due to its simplicity that enables good strategic planning of proje</w:t>
      </w:r>
      <w:r w:rsidR="00E012CC">
        <w:rPr>
          <w:rFonts w:ascii="Calibri" w:eastAsia="Calibri" w:hAnsi="Calibri" w:cs="Calibri"/>
          <w:color w:val="000000"/>
          <w:sz w:val="24"/>
          <w:szCs w:val="24"/>
          <w:shd w:val="clear" w:color="auto" w:fill="FFFFFF"/>
        </w:rPr>
        <w:t>ct development and organization</w:t>
      </w:r>
      <w:r w:rsidR="00EE669D" w:rsidRPr="005D1504">
        <w:rPr>
          <w:rFonts w:ascii="Calibri" w:eastAsia="Calibri" w:hAnsi="Calibri" w:cs="Calibri"/>
          <w:color w:val="000000"/>
          <w:sz w:val="24"/>
          <w:szCs w:val="24"/>
          <w:shd w:val="clear" w:color="auto" w:fill="FFFFFF"/>
        </w:rPr>
        <w:t xml:space="preserve"> themselves.</w:t>
      </w:r>
    </w:p>
    <w:p w14:paraId="18A5DE76" w14:textId="77777777" w:rsidR="00EE669D" w:rsidRPr="005D1504" w:rsidRDefault="00EE669D" w:rsidP="00D44D81">
      <w:pPr>
        <w:ind w:firstLine="567"/>
        <w:jc w:val="both"/>
        <w:rPr>
          <w:rFonts w:ascii="Calibri" w:eastAsia="Calibri" w:hAnsi="Calibri" w:cs="Calibri"/>
          <w:color w:val="000000"/>
          <w:sz w:val="24"/>
          <w:szCs w:val="24"/>
          <w:shd w:val="clear" w:color="auto" w:fill="FFFFFF"/>
        </w:rPr>
      </w:pPr>
      <w:r w:rsidRPr="005D1504">
        <w:rPr>
          <w:rFonts w:ascii="Calibri" w:eastAsia="Calibri" w:hAnsi="Calibri" w:cs="Calibri"/>
          <w:color w:val="000000"/>
          <w:sz w:val="24"/>
          <w:szCs w:val="24"/>
          <w:shd w:val="clear" w:color="auto" w:fill="FFFFFF"/>
        </w:rPr>
        <w:t>SWOT analysis is characterized by two perspectives: organizational, conditioned in present and past time, and the prospects of the environment focused on the future. The name itself is the acronym of English phrases.</w:t>
      </w:r>
    </w:p>
    <w:p w14:paraId="2E5405B9" w14:textId="228B73AC" w:rsidR="00EE669D" w:rsidRPr="005D1504" w:rsidRDefault="00EE669D" w:rsidP="00EE669D">
      <w:pPr>
        <w:jc w:val="both"/>
        <w:rPr>
          <w:rFonts w:ascii="Calibri" w:eastAsia="Calibri" w:hAnsi="Calibri" w:cs="Calibri"/>
          <w:color w:val="000000"/>
          <w:sz w:val="24"/>
          <w:szCs w:val="24"/>
          <w:shd w:val="clear" w:color="auto" w:fill="FFFFFF"/>
        </w:rPr>
      </w:pPr>
      <w:r w:rsidRPr="005D1504">
        <w:rPr>
          <w:rFonts w:ascii="Calibri" w:eastAsia="Calibri" w:hAnsi="Calibri" w:cs="Calibri"/>
          <w:b/>
          <w:color w:val="000000"/>
          <w:sz w:val="24"/>
          <w:szCs w:val="24"/>
          <w:shd w:val="clear" w:color="auto" w:fill="FFFFFF"/>
        </w:rPr>
        <w:t xml:space="preserve">       </w:t>
      </w:r>
      <w:r w:rsidR="00843CD3" w:rsidRPr="005D1504">
        <w:rPr>
          <w:rFonts w:ascii="Calibri" w:eastAsia="Calibri" w:hAnsi="Calibri" w:cs="Calibri"/>
          <w:b/>
          <w:color w:val="000000"/>
          <w:sz w:val="24"/>
          <w:szCs w:val="24"/>
          <w:shd w:val="clear" w:color="auto" w:fill="FFFFFF"/>
        </w:rPr>
        <w:t>S</w:t>
      </w:r>
      <w:r w:rsidR="00843CD3" w:rsidRPr="005D1504">
        <w:rPr>
          <w:rFonts w:ascii="Calibri" w:eastAsia="Calibri" w:hAnsi="Calibri" w:cs="Calibri"/>
          <w:color w:val="000000"/>
          <w:sz w:val="24"/>
          <w:szCs w:val="24"/>
          <w:shd w:val="clear" w:color="auto" w:fill="FFFFFF"/>
        </w:rPr>
        <w:t>trengths</w:t>
      </w:r>
      <w:r w:rsidRPr="005D1504">
        <w:rPr>
          <w:rFonts w:ascii="Calibri" w:eastAsia="Calibri" w:hAnsi="Calibri" w:cs="Calibri"/>
          <w:color w:val="000000"/>
          <w:sz w:val="24"/>
          <w:szCs w:val="24"/>
          <w:shd w:val="clear" w:color="auto" w:fill="FFFFFF"/>
        </w:rPr>
        <w:t xml:space="preserve"> </w:t>
      </w:r>
    </w:p>
    <w:p w14:paraId="686C4E2A" w14:textId="77777777" w:rsidR="00EE669D" w:rsidRPr="005D1504" w:rsidRDefault="00EE669D" w:rsidP="00EE669D">
      <w:pPr>
        <w:jc w:val="both"/>
        <w:rPr>
          <w:rFonts w:ascii="Calibri" w:eastAsia="Calibri" w:hAnsi="Calibri" w:cs="Calibri"/>
          <w:color w:val="000000"/>
          <w:sz w:val="24"/>
          <w:szCs w:val="24"/>
          <w:shd w:val="clear" w:color="auto" w:fill="FFFFFF"/>
        </w:rPr>
      </w:pPr>
      <w:r w:rsidRPr="005D1504">
        <w:rPr>
          <w:rFonts w:ascii="Calibri" w:eastAsia="Calibri" w:hAnsi="Calibri" w:cs="Calibri"/>
          <w:color w:val="000000"/>
          <w:sz w:val="24"/>
          <w:szCs w:val="24"/>
          <w:shd w:val="clear" w:color="auto" w:fill="FFFFFF"/>
        </w:rPr>
        <w:t xml:space="preserve">       </w:t>
      </w:r>
      <w:r w:rsidRPr="005D1504">
        <w:rPr>
          <w:rFonts w:ascii="Calibri" w:eastAsia="Calibri" w:hAnsi="Calibri" w:cs="Calibri"/>
          <w:b/>
          <w:color w:val="000000"/>
          <w:sz w:val="24"/>
          <w:szCs w:val="24"/>
          <w:shd w:val="clear" w:color="auto" w:fill="FFFFFF"/>
        </w:rPr>
        <w:t>W</w:t>
      </w:r>
      <w:r w:rsidRPr="005D1504">
        <w:rPr>
          <w:rFonts w:ascii="Calibri" w:eastAsia="Calibri" w:hAnsi="Calibri" w:cs="Calibri"/>
          <w:color w:val="000000"/>
          <w:sz w:val="24"/>
          <w:szCs w:val="24"/>
          <w:shd w:val="clear" w:color="auto" w:fill="FFFFFF"/>
        </w:rPr>
        <w:t>eaknesses</w:t>
      </w:r>
    </w:p>
    <w:p w14:paraId="1DFF97CC" w14:textId="77777777" w:rsidR="00EE669D" w:rsidRPr="005D1504" w:rsidRDefault="00EE669D" w:rsidP="00EE669D">
      <w:pPr>
        <w:jc w:val="both"/>
        <w:rPr>
          <w:rFonts w:ascii="Calibri" w:eastAsia="Calibri" w:hAnsi="Calibri" w:cs="Calibri"/>
          <w:color w:val="000000"/>
          <w:sz w:val="24"/>
          <w:szCs w:val="24"/>
          <w:shd w:val="clear" w:color="auto" w:fill="FFFFFF"/>
        </w:rPr>
      </w:pPr>
      <w:r w:rsidRPr="005D1504">
        <w:rPr>
          <w:rFonts w:ascii="Calibri" w:eastAsia="Calibri" w:hAnsi="Calibri" w:cs="Calibri"/>
          <w:color w:val="000000"/>
          <w:sz w:val="24"/>
          <w:szCs w:val="24"/>
          <w:shd w:val="clear" w:color="auto" w:fill="FFFFFF"/>
        </w:rPr>
        <w:t xml:space="preserve">       </w:t>
      </w:r>
      <w:r w:rsidRPr="005D1504">
        <w:rPr>
          <w:rFonts w:ascii="Calibri" w:eastAsia="Calibri" w:hAnsi="Calibri" w:cs="Calibri"/>
          <w:b/>
          <w:color w:val="000000"/>
          <w:sz w:val="24"/>
          <w:szCs w:val="24"/>
          <w:shd w:val="clear" w:color="auto" w:fill="FFFFFF"/>
        </w:rPr>
        <w:t>O</w:t>
      </w:r>
      <w:r w:rsidRPr="005D1504">
        <w:rPr>
          <w:rFonts w:ascii="Calibri" w:eastAsia="Calibri" w:hAnsi="Calibri" w:cs="Calibri"/>
          <w:color w:val="000000"/>
          <w:sz w:val="24"/>
          <w:szCs w:val="24"/>
          <w:shd w:val="clear" w:color="auto" w:fill="FFFFFF"/>
        </w:rPr>
        <w:t xml:space="preserve">pportunities </w:t>
      </w:r>
    </w:p>
    <w:p w14:paraId="716F2E38" w14:textId="77777777" w:rsidR="00EE669D" w:rsidRPr="005D1504" w:rsidRDefault="00EE669D" w:rsidP="00EE669D">
      <w:pPr>
        <w:jc w:val="both"/>
        <w:rPr>
          <w:rFonts w:ascii="Calibri" w:eastAsia="Calibri" w:hAnsi="Calibri" w:cs="Calibri"/>
          <w:color w:val="000000"/>
          <w:sz w:val="24"/>
          <w:szCs w:val="24"/>
          <w:shd w:val="clear" w:color="auto" w:fill="FFFFFF"/>
        </w:rPr>
      </w:pPr>
      <w:r w:rsidRPr="005D1504">
        <w:rPr>
          <w:rFonts w:ascii="Calibri" w:eastAsia="Calibri" w:hAnsi="Calibri" w:cs="Calibri"/>
          <w:color w:val="000000"/>
          <w:sz w:val="24"/>
          <w:szCs w:val="24"/>
          <w:shd w:val="clear" w:color="auto" w:fill="FFFFFF"/>
        </w:rPr>
        <w:t xml:space="preserve">       </w:t>
      </w:r>
      <w:r w:rsidRPr="005D1504">
        <w:rPr>
          <w:rFonts w:ascii="Calibri" w:eastAsia="Calibri" w:hAnsi="Calibri" w:cs="Calibri"/>
          <w:b/>
          <w:color w:val="000000"/>
          <w:sz w:val="24"/>
          <w:szCs w:val="24"/>
          <w:shd w:val="clear" w:color="auto" w:fill="FFFFFF"/>
        </w:rPr>
        <w:t>T</w:t>
      </w:r>
      <w:r w:rsidRPr="005D1504">
        <w:rPr>
          <w:rFonts w:ascii="Calibri" w:eastAsia="Calibri" w:hAnsi="Calibri" w:cs="Calibri"/>
          <w:color w:val="000000"/>
          <w:sz w:val="24"/>
          <w:szCs w:val="24"/>
          <w:shd w:val="clear" w:color="auto" w:fill="FFFFFF"/>
        </w:rPr>
        <w:t>hreats</w:t>
      </w:r>
    </w:p>
    <w:p w14:paraId="514D14A0" w14:textId="77777777" w:rsidR="00EE669D" w:rsidRPr="005D1504" w:rsidRDefault="00EE669D" w:rsidP="00EE669D">
      <w:pPr>
        <w:jc w:val="both"/>
        <w:rPr>
          <w:rFonts w:ascii="Calibri" w:eastAsia="Calibri" w:hAnsi="Calibri" w:cs="Calibri"/>
          <w:color w:val="000000"/>
          <w:sz w:val="24"/>
          <w:szCs w:val="24"/>
          <w:u w:val="single"/>
          <w:shd w:val="clear" w:color="auto" w:fill="FFFFFF"/>
        </w:rPr>
      </w:pPr>
      <w:r w:rsidRPr="005D1504">
        <w:rPr>
          <w:rFonts w:ascii="Calibri" w:eastAsia="Calibri" w:hAnsi="Calibri" w:cs="Calibri"/>
          <w:color w:val="000000"/>
          <w:sz w:val="24"/>
          <w:szCs w:val="24"/>
          <w:u w:val="single"/>
          <w:shd w:val="clear" w:color="auto" w:fill="FFFFFF"/>
        </w:rPr>
        <w:t>Benefits of SWOT analysis</w:t>
      </w:r>
    </w:p>
    <w:p w14:paraId="151D28C0" w14:textId="48FF541A" w:rsidR="00EE669D" w:rsidRPr="005D1504" w:rsidRDefault="00EE669D" w:rsidP="00D44D81">
      <w:pPr>
        <w:ind w:firstLine="567"/>
        <w:jc w:val="both"/>
        <w:rPr>
          <w:rFonts w:ascii="Calibri" w:eastAsia="Calibri" w:hAnsi="Calibri" w:cs="Calibri"/>
          <w:color w:val="000000"/>
          <w:sz w:val="24"/>
          <w:szCs w:val="24"/>
          <w:shd w:val="clear" w:color="auto" w:fill="FFFFFF"/>
        </w:rPr>
      </w:pPr>
      <w:r w:rsidRPr="005D1504">
        <w:rPr>
          <w:rFonts w:ascii="Calibri" w:eastAsia="Calibri" w:hAnsi="Calibri" w:cs="Calibri"/>
          <w:color w:val="000000"/>
          <w:sz w:val="24"/>
          <w:szCs w:val="24"/>
          <w:shd w:val="clear" w:color="auto" w:fill="FFFFFF"/>
        </w:rPr>
        <w:t>The key element of the formulation option is to harmonize organizational strengths and weaknesses with the opportunities and threats that exist on the market. When properly u</w:t>
      </w:r>
      <w:r w:rsidR="00E012CC">
        <w:rPr>
          <w:rFonts w:ascii="Calibri" w:eastAsia="Calibri" w:hAnsi="Calibri" w:cs="Calibri"/>
          <w:color w:val="000000"/>
          <w:sz w:val="24"/>
          <w:szCs w:val="24"/>
          <w:shd w:val="clear" w:color="auto" w:fill="FFFFFF"/>
        </w:rPr>
        <w:t>sed, SWOT analysis can provide</w:t>
      </w:r>
      <w:r w:rsidRPr="005D1504">
        <w:rPr>
          <w:rFonts w:ascii="Calibri" w:eastAsia="Calibri" w:hAnsi="Calibri" w:cs="Calibri"/>
          <w:color w:val="000000"/>
          <w:sz w:val="24"/>
          <w:szCs w:val="24"/>
          <w:shd w:val="clear" w:color="auto" w:fill="FFFFFF"/>
        </w:rPr>
        <w:t xml:space="preserve"> good basis for formulating the strategy. SWOT analysis is widely recognized in marketing and management literature as a systematic way to achieve the goal.</w:t>
      </w:r>
    </w:p>
    <w:p w14:paraId="1AB11370" w14:textId="77777777" w:rsidR="00EE669D" w:rsidRPr="005D1504" w:rsidRDefault="00EE669D" w:rsidP="00EE669D">
      <w:pPr>
        <w:jc w:val="both"/>
        <w:rPr>
          <w:rFonts w:ascii="Calibri" w:eastAsia="Calibri" w:hAnsi="Calibri" w:cs="Calibri"/>
          <w:color w:val="000000"/>
          <w:sz w:val="24"/>
          <w:szCs w:val="24"/>
          <w:u w:val="single"/>
          <w:shd w:val="clear" w:color="auto" w:fill="FFFFFF"/>
        </w:rPr>
      </w:pPr>
      <w:r w:rsidRPr="005D1504">
        <w:rPr>
          <w:rFonts w:ascii="Calibri" w:eastAsia="Calibri" w:hAnsi="Calibri" w:cs="Calibri"/>
          <w:color w:val="000000"/>
          <w:sz w:val="24"/>
          <w:szCs w:val="24"/>
          <w:u w:val="single"/>
          <w:shd w:val="clear" w:color="auto" w:fill="FFFFFF"/>
        </w:rPr>
        <w:t>Disadvantages of SWOT analysis</w:t>
      </w:r>
    </w:p>
    <w:p w14:paraId="00D5B302" w14:textId="0DFC4EDB" w:rsidR="00EE669D" w:rsidRPr="005D1504" w:rsidRDefault="00EE669D" w:rsidP="00625031">
      <w:pPr>
        <w:ind w:firstLine="567"/>
        <w:jc w:val="both"/>
        <w:rPr>
          <w:rFonts w:ascii="Calibri" w:eastAsia="Calibri" w:hAnsi="Calibri" w:cs="Calibri"/>
          <w:color w:val="000000"/>
          <w:sz w:val="24"/>
          <w:szCs w:val="24"/>
          <w:shd w:val="clear" w:color="auto" w:fill="FFFFFF"/>
        </w:rPr>
      </w:pPr>
      <w:r w:rsidRPr="005D1504">
        <w:rPr>
          <w:rFonts w:ascii="Calibri" w:eastAsia="Calibri" w:hAnsi="Calibri" w:cs="Calibri"/>
          <w:color w:val="000000"/>
          <w:sz w:val="24"/>
          <w:szCs w:val="24"/>
          <w:shd w:val="clear" w:color="auto" w:fill="FFFFFF"/>
        </w:rPr>
        <w:t>According to Mintzberg (1994) SWOT is a little effective method because it is rooted in the current perception of the organization. In practice, this is often an activity that is not being implemented well. After identifying all important points, it is not known what to do with the generated data. Regarding the use of information generated to implement strategies, the SWO</w:t>
      </w:r>
      <w:r w:rsidR="00625031">
        <w:rPr>
          <w:rFonts w:ascii="Calibri" w:eastAsia="Calibri" w:hAnsi="Calibri" w:cs="Calibri"/>
          <w:color w:val="000000"/>
          <w:sz w:val="24"/>
          <w:szCs w:val="24"/>
          <w:shd w:val="clear" w:color="auto" w:fill="FFFFFF"/>
        </w:rPr>
        <w:t>T analysis is not prescriptive.</w:t>
      </w:r>
    </w:p>
    <w:p w14:paraId="214113B8" w14:textId="7D29AFFB" w:rsidR="00EE669D" w:rsidRPr="005D1504" w:rsidRDefault="00625031" w:rsidP="00625031">
      <w:pPr>
        <w:jc w:val="center"/>
        <w:rPr>
          <w:rFonts w:ascii="Calibri" w:eastAsia="Calibri" w:hAnsi="Calibri" w:cs="Calibri"/>
          <w:color w:val="000000"/>
          <w:sz w:val="24"/>
          <w:szCs w:val="24"/>
          <w:shd w:val="clear" w:color="auto" w:fill="FFFFFF"/>
        </w:rPr>
      </w:pPr>
      <w:r>
        <w:rPr>
          <w:rFonts w:ascii="Calibri" w:eastAsia="Calibri" w:hAnsi="Calibri" w:cs="Calibri"/>
          <w:noProof/>
          <w:color w:val="000000"/>
          <w:sz w:val="24"/>
          <w:szCs w:val="24"/>
          <w:shd w:val="clear" w:color="auto" w:fill="FFFFFF"/>
          <w:lang w:val="hr-HR" w:eastAsia="hr-HR"/>
        </w:rPr>
        <w:drawing>
          <wp:inline distT="0" distB="0" distL="0" distR="0" wp14:anchorId="10F838AF" wp14:editId="33E615CE">
            <wp:extent cx="2478505" cy="249677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95221" cy="2513618"/>
                    </a:xfrm>
                    <a:prstGeom prst="rect">
                      <a:avLst/>
                    </a:prstGeom>
                    <a:noFill/>
                    <a:ln>
                      <a:noFill/>
                    </a:ln>
                  </pic:spPr>
                </pic:pic>
              </a:graphicData>
            </a:graphic>
          </wp:inline>
        </w:drawing>
      </w:r>
      <w:r w:rsidR="00EE669D" w:rsidRPr="005D1504">
        <w:rPr>
          <w:rFonts w:ascii="Calibri" w:eastAsia="Calibri" w:hAnsi="Calibri" w:cs="Calibri"/>
          <w:color w:val="000000"/>
          <w:sz w:val="24"/>
          <w:szCs w:val="24"/>
          <w:shd w:val="clear" w:color="auto" w:fill="FFFFFF"/>
        </w:rPr>
        <w:br w:type="page"/>
      </w:r>
    </w:p>
    <w:p w14:paraId="589E31F7" w14:textId="36AAEF21" w:rsidR="00EE669D" w:rsidRPr="005D1504" w:rsidRDefault="00EE669D" w:rsidP="001F6E6E">
      <w:pPr>
        <w:pStyle w:val="Odlomakpopisa"/>
        <w:numPr>
          <w:ilvl w:val="1"/>
          <w:numId w:val="1"/>
        </w:numPr>
        <w:jc w:val="both"/>
        <w:rPr>
          <w:rFonts w:ascii="Calibri" w:eastAsia="Calibri" w:hAnsi="Calibri" w:cs="Calibri"/>
          <w:b/>
          <w:color w:val="000000"/>
          <w:sz w:val="28"/>
          <w:szCs w:val="24"/>
          <w:shd w:val="clear" w:color="auto" w:fill="FFFFFF"/>
        </w:rPr>
      </w:pPr>
      <w:r w:rsidRPr="005D1504">
        <w:rPr>
          <w:rFonts w:ascii="Calibri" w:eastAsia="Calibri" w:hAnsi="Calibri" w:cs="Calibri"/>
          <w:b/>
          <w:color w:val="000000"/>
          <w:sz w:val="28"/>
          <w:szCs w:val="24"/>
          <w:shd w:val="clear" w:color="auto" w:fill="FFFFFF"/>
        </w:rPr>
        <w:lastRenderedPageBreak/>
        <w:t>IDENTIFICATION OF STRENGT</w:t>
      </w:r>
      <w:r w:rsidR="00E012CC">
        <w:rPr>
          <w:rFonts w:ascii="Calibri" w:eastAsia="Calibri" w:hAnsi="Calibri" w:cs="Calibri"/>
          <w:b/>
          <w:color w:val="000000"/>
          <w:sz w:val="28"/>
          <w:szCs w:val="24"/>
          <w:shd w:val="clear" w:color="auto" w:fill="FFFFFF"/>
        </w:rPr>
        <w:t>H</w:t>
      </w:r>
      <w:r w:rsidRPr="005D1504">
        <w:rPr>
          <w:rFonts w:ascii="Calibri" w:eastAsia="Calibri" w:hAnsi="Calibri" w:cs="Calibri"/>
          <w:b/>
          <w:color w:val="000000"/>
          <w:sz w:val="28"/>
          <w:szCs w:val="24"/>
          <w:shd w:val="clear" w:color="auto" w:fill="FFFFFF"/>
        </w:rPr>
        <w:t>S, WE</w:t>
      </w:r>
      <w:r w:rsidR="00E012CC">
        <w:rPr>
          <w:rFonts w:ascii="Calibri" w:eastAsia="Calibri" w:hAnsi="Calibri" w:cs="Calibri"/>
          <w:b/>
          <w:color w:val="000000"/>
          <w:sz w:val="28"/>
          <w:szCs w:val="24"/>
          <w:shd w:val="clear" w:color="auto" w:fill="FFFFFF"/>
        </w:rPr>
        <w:t>AKNESSES, OPPORTUNITIES &amp; THREAT</w:t>
      </w:r>
      <w:r w:rsidRPr="005D1504">
        <w:rPr>
          <w:rFonts w:ascii="Calibri" w:eastAsia="Calibri" w:hAnsi="Calibri" w:cs="Calibri"/>
          <w:b/>
          <w:color w:val="000000"/>
          <w:sz w:val="28"/>
          <w:szCs w:val="24"/>
          <w:shd w:val="clear" w:color="auto" w:fill="FFFFFF"/>
        </w:rPr>
        <w:t xml:space="preserve">S </w:t>
      </w:r>
    </w:p>
    <w:p w14:paraId="47EFB7F2" w14:textId="77777777" w:rsidR="00EE669D" w:rsidRPr="005D1504" w:rsidRDefault="00EE669D" w:rsidP="00EE669D">
      <w:pPr>
        <w:jc w:val="both"/>
        <w:rPr>
          <w:rFonts w:ascii="Calibri" w:eastAsia="Calibri" w:hAnsi="Calibri" w:cs="Calibri"/>
          <w:color w:val="000000"/>
          <w:sz w:val="24"/>
          <w:szCs w:val="24"/>
          <w:shd w:val="clear" w:color="auto" w:fill="FFFFFF"/>
        </w:rPr>
      </w:pPr>
    </w:p>
    <w:p w14:paraId="52708D97" w14:textId="009F9F89" w:rsidR="00EE669D" w:rsidRPr="005D1504" w:rsidRDefault="00EE669D" w:rsidP="00EE669D">
      <w:pPr>
        <w:jc w:val="both"/>
        <w:rPr>
          <w:rFonts w:ascii="Calibri" w:eastAsia="Calibri" w:hAnsi="Calibri" w:cs="Calibri"/>
          <w:b/>
          <w:color w:val="000000"/>
          <w:sz w:val="24"/>
          <w:szCs w:val="24"/>
          <w:shd w:val="clear" w:color="auto" w:fill="FFFFFF"/>
        </w:rPr>
      </w:pPr>
      <w:r w:rsidRPr="005D1504">
        <w:rPr>
          <w:rFonts w:ascii="Calibri" w:eastAsia="Calibri" w:hAnsi="Calibri" w:cs="Calibri"/>
          <w:b/>
          <w:color w:val="000000"/>
          <w:sz w:val="24"/>
          <w:szCs w:val="24"/>
          <w:shd w:val="clear" w:color="auto" w:fill="FFFFFF"/>
        </w:rPr>
        <w:t>STRENG</w:t>
      </w:r>
      <w:r w:rsidR="00E012CC">
        <w:rPr>
          <w:rFonts w:ascii="Calibri" w:eastAsia="Calibri" w:hAnsi="Calibri" w:cs="Calibri"/>
          <w:b/>
          <w:color w:val="000000"/>
          <w:sz w:val="24"/>
          <w:szCs w:val="24"/>
          <w:shd w:val="clear" w:color="auto" w:fill="FFFFFF"/>
        </w:rPr>
        <w:t xml:space="preserve">THS  &amp;  </w:t>
      </w:r>
      <w:r w:rsidRPr="005D1504">
        <w:rPr>
          <w:rFonts w:ascii="Calibri" w:eastAsia="Calibri" w:hAnsi="Calibri" w:cs="Calibri"/>
          <w:b/>
          <w:color w:val="000000"/>
          <w:sz w:val="24"/>
          <w:szCs w:val="24"/>
          <w:shd w:val="clear" w:color="auto" w:fill="FFFFFF"/>
        </w:rPr>
        <w:t xml:space="preserve">WEAKNESSES </w:t>
      </w:r>
    </w:p>
    <w:p w14:paraId="42F4A90E" w14:textId="77777777" w:rsidR="00EE669D" w:rsidRPr="005D1504" w:rsidRDefault="00EE669D" w:rsidP="00EE669D">
      <w:pPr>
        <w:numPr>
          <w:ilvl w:val="0"/>
          <w:numId w:val="3"/>
        </w:numPr>
        <w:jc w:val="both"/>
        <w:rPr>
          <w:rFonts w:ascii="Calibri" w:eastAsia="Calibri" w:hAnsi="Calibri" w:cs="Calibri"/>
          <w:color w:val="000000"/>
          <w:sz w:val="24"/>
          <w:szCs w:val="24"/>
          <w:shd w:val="clear" w:color="auto" w:fill="FFFFFF"/>
        </w:rPr>
      </w:pPr>
      <w:r w:rsidRPr="005D1504">
        <w:rPr>
          <w:rFonts w:ascii="Calibri" w:eastAsia="Calibri" w:hAnsi="Calibri" w:cs="Calibri"/>
          <w:color w:val="000000"/>
          <w:sz w:val="24"/>
          <w:szCs w:val="24"/>
          <w:shd w:val="clear" w:color="auto" w:fill="FFFFFF"/>
        </w:rPr>
        <w:t>the strengths of companies are identified in the form of what the company possesses and potentially leads to increased competitiveness and must be based on facts.</w:t>
      </w:r>
    </w:p>
    <w:p w14:paraId="715F5128" w14:textId="3128E4ED" w:rsidR="00D44D81" w:rsidRPr="00E012CC" w:rsidRDefault="00EE669D" w:rsidP="00E012CC">
      <w:pPr>
        <w:numPr>
          <w:ilvl w:val="0"/>
          <w:numId w:val="3"/>
        </w:numPr>
        <w:jc w:val="both"/>
        <w:rPr>
          <w:rFonts w:ascii="Calibri" w:eastAsia="Calibri" w:hAnsi="Calibri" w:cs="Calibri"/>
          <w:color w:val="000000"/>
          <w:sz w:val="24"/>
          <w:szCs w:val="24"/>
          <w:shd w:val="clear" w:color="auto" w:fill="FFFFFF"/>
        </w:rPr>
      </w:pPr>
      <w:r w:rsidRPr="005D1504">
        <w:rPr>
          <w:rFonts w:ascii="Calibri" w:eastAsia="Calibri" w:hAnsi="Calibri" w:cs="Calibri"/>
          <w:color w:val="000000"/>
          <w:sz w:val="24"/>
          <w:szCs w:val="24"/>
          <w:shd w:val="clear" w:color="auto" w:fill="FFFFFF"/>
        </w:rPr>
        <w:t>Strengths and weaknesses are tangible (equipment, buildings, etc.) and inexhaustible (organizational culture, strategies, etc.) of the company's resources, SWOT analysis does not contain all the features of the company, but only those that relate to the</w:t>
      </w:r>
      <w:r w:rsidR="00E012CC">
        <w:rPr>
          <w:rFonts w:ascii="Calibri" w:eastAsia="Calibri" w:hAnsi="Calibri" w:cs="Calibri"/>
          <w:color w:val="000000"/>
          <w:sz w:val="24"/>
          <w:szCs w:val="24"/>
          <w:shd w:val="clear" w:color="auto" w:fill="FFFFFF"/>
        </w:rPr>
        <w:t xml:space="preserve"> </w:t>
      </w:r>
      <w:r w:rsidRPr="00E012CC">
        <w:rPr>
          <w:rFonts w:ascii="Calibri" w:eastAsia="Calibri" w:hAnsi="Calibri" w:cs="Calibri"/>
          <w:color w:val="000000"/>
          <w:sz w:val="24"/>
          <w:szCs w:val="24"/>
          <w:shd w:val="clear" w:color="auto" w:fill="FFFFFF"/>
        </w:rPr>
        <w:t>key success factors.</w:t>
      </w:r>
    </w:p>
    <w:p w14:paraId="70B95148" w14:textId="0B875DD3" w:rsidR="00EE669D" w:rsidRPr="005D1504" w:rsidRDefault="00E012CC" w:rsidP="00D44D81">
      <w:pPr>
        <w:jc w:val="both"/>
        <w:rPr>
          <w:rFonts w:ascii="Calibri" w:eastAsia="Calibri" w:hAnsi="Calibri" w:cs="Calibri"/>
          <w:color w:val="000000"/>
          <w:sz w:val="24"/>
          <w:szCs w:val="24"/>
          <w:shd w:val="clear" w:color="auto" w:fill="FFFFFF"/>
        </w:rPr>
      </w:pPr>
      <w:r>
        <w:rPr>
          <w:rFonts w:ascii="Calibri" w:eastAsia="Calibri" w:hAnsi="Calibri" w:cs="Calibri"/>
          <w:b/>
          <w:color w:val="000000"/>
          <w:sz w:val="24"/>
          <w:szCs w:val="24"/>
          <w:shd w:val="clear" w:color="auto" w:fill="FFFFFF"/>
        </w:rPr>
        <w:t xml:space="preserve">OPPORTUNITIES   &amp;   </w:t>
      </w:r>
      <w:r w:rsidR="00EE669D" w:rsidRPr="005D1504">
        <w:rPr>
          <w:rFonts w:ascii="Calibri" w:eastAsia="Calibri" w:hAnsi="Calibri" w:cs="Calibri"/>
          <w:b/>
          <w:color w:val="000000"/>
          <w:sz w:val="24"/>
          <w:szCs w:val="24"/>
          <w:shd w:val="clear" w:color="auto" w:fill="FFFFFF"/>
        </w:rPr>
        <w:t xml:space="preserve">THREATS </w:t>
      </w:r>
    </w:p>
    <w:p w14:paraId="10702AC6" w14:textId="77777777" w:rsidR="00EE669D" w:rsidRPr="005D1504" w:rsidRDefault="00EE669D" w:rsidP="00EE669D">
      <w:pPr>
        <w:numPr>
          <w:ilvl w:val="0"/>
          <w:numId w:val="3"/>
        </w:numPr>
        <w:jc w:val="both"/>
        <w:rPr>
          <w:rFonts w:ascii="Calibri" w:eastAsia="Calibri" w:hAnsi="Calibri" w:cs="Calibri"/>
          <w:color w:val="000000"/>
          <w:sz w:val="24"/>
          <w:szCs w:val="24"/>
          <w:shd w:val="clear" w:color="auto" w:fill="FFFFFF"/>
        </w:rPr>
      </w:pPr>
      <w:r w:rsidRPr="005D1504">
        <w:rPr>
          <w:rFonts w:ascii="Calibri" w:eastAsia="Calibri" w:hAnsi="Calibri" w:cs="Calibri"/>
          <w:color w:val="000000"/>
          <w:sz w:val="24"/>
          <w:szCs w:val="24"/>
          <w:shd w:val="clear" w:color="auto" w:fill="FFFFFF"/>
        </w:rPr>
        <w:t>They are developed as a consequence of the global environment (legal, political, technical-technological, economic, social and societal influences)</w:t>
      </w:r>
    </w:p>
    <w:p w14:paraId="3A25ABE5" w14:textId="7FCD95A1" w:rsidR="00EE669D" w:rsidRPr="005D1504" w:rsidRDefault="00EE669D" w:rsidP="00EE669D">
      <w:pPr>
        <w:numPr>
          <w:ilvl w:val="0"/>
          <w:numId w:val="3"/>
        </w:numPr>
        <w:jc w:val="both"/>
        <w:rPr>
          <w:rFonts w:ascii="Calibri" w:eastAsia="Calibri" w:hAnsi="Calibri" w:cs="Calibri"/>
          <w:color w:val="000000"/>
          <w:sz w:val="24"/>
          <w:szCs w:val="24"/>
          <w:shd w:val="clear" w:color="auto" w:fill="FFFFFF"/>
        </w:rPr>
      </w:pPr>
      <w:r w:rsidRPr="005D1504">
        <w:rPr>
          <w:rFonts w:ascii="Calibri" w:eastAsia="Calibri" w:hAnsi="Calibri" w:cs="Calibri"/>
          <w:color w:val="000000"/>
          <w:sz w:val="24"/>
          <w:szCs w:val="24"/>
          <w:shd w:val="clear" w:color="auto" w:fill="FFFFFF"/>
        </w:rPr>
        <w:t xml:space="preserve">Threats are all situations that are </w:t>
      </w:r>
      <w:r w:rsidR="00E012CC" w:rsidRPr="005D1504">
        <w:rPr>
          <w:rFonts w:ascii="Calibri" w:eastAsia="Calibri" w:hAnsi="Calibri" w:cs="Calibri"/>
          <w:color w:val="000000"/>
          <w:sz w:val="24"/>
          <w:szCs w:val="24"/>
          <w:shd w:val="clear" w:color="auto" w:fill="FFFFFF"/>
        </w:rPr>
        <w:t>unfavourable</w:t>
      </w:r>
      <w:r w:rsidRPr="005D1504">
        <w:rPr>
          <w:rFonts w:ascii="Calibri" w:eastAsia="Calibri" w:hAnsi="Calibri" w:cs="Calibri"/>
          <w:color w:val="000000"/>
          <w:sz w:val="24"/>
          <w:szCs w:val="24"/>
          <w:shd w:val="clear" w:color="auto" w:fill="FFFFFF"/>
        </w:rPr>
        <w:t xml:space="preserve"> for the enterprise and which can endanger and slow down the achievement of org</w:t>
      </w:r>
      <w:r w:rsidR="00E012CC">
        <w:rPr>
          <w:rFonts w:ascii="Calibri" w:eastAsia="Calibri" w:hAnsi="Calibri" w:cs="Calibri"/>
          <w:color w:val="000000"/>
          <w:sz w:val="24"/>
          <w:szCs w:val="24"/>
          <w:shd w:val="clear" w:color="auto" w:fill="FFFFFF"/>
        </w:rPr>
        <w:t xml:space="preserve">anizational goals and endanger </w:t>
      </w:r>
      <w:r w:rsidRPr="005D1504">
        <w:rPr>
          <w:rFonts w:ascii="Calibri" w:eastAsia="Calibri" w:hAnsi="Calibri" w:cs="Calibri"/>
          <w:color w:val="000000"/>
          <w:sz w:val="24"/>
          <w:szCs w:val="24"/>
          <w:shd w:val="clear" w:color="auto" w:fill="FFFFFF"/>
        </w:rPr>
        <w:t>t</w:t>
      </w:r>
      <w:r w:rsidR="00FB7BA5">
        <w:rPr>
          <w:rFonts w:ascii="Calibri" w:eastAsia="Calibri" w:hAnsi="Calibri" w:cs="Calibri"/>
          <w:color w:val="000000"/>
          <w:sz w:val="24"/>
          <w:szCs w:val="24"/>
          <w:shd w:val="clear" w:color="auto" w:fill="FFFFFF"/>
        </w:rPr>
        <w:t>he future of the enterprise, wheareas</w:t>
      </w:r>
      <w:r w:rsidRPr="005D1504">
        <w:rPr>
          <w:rFonts w:ascii="Calibri" w:eastAsia="Calibri" w:hAnsi="Calibri" w:cs="Calibri"/>
          <w:color w:val="000000"/>
          <w:sz w:val="24"/>
          <w:szCs w:val="24"/>
          <w:shd w:val="clear" w:color="auto" w:fill="FFFFFF"/>
        </w:rPr>
        <w:t xml:space="preserve"> opportunities are the main </w:t>
      </w:r>
      <w:r w:rsidR="00E012CC" w:rsidRPr="005D1504">
        <w:rPr>
          <w:rFonts w:ascii="Calibri" w:eastAsia="Calibri" w:hAnsi="Calibri" w:cs="Calibri"/>
          <w:color w:val="000000"/>
          <w:sz w:val="24"/>
          <w:szCs w:val="24"/>
          <w:shd w:val="clear" w:color="auto" w:fill="FFFFFF"/>
        </w:rPr>
        <w:t>favourable</w:t>
      </w:r>
      <w:r w:rsidRPr="005D1504">
        <w:rPr>
          <w:rFonts w:ascii="Calibri" w:eastAsia="Calibri" w:hAnsi="Calibri" w:cs="Calibri"/>
          <w:color w:val="000000"/>
          <w:sz w:val="24"/>
          <w:szCs w:val="24"/>
          <w:shd w:val="clear" w:color="auto" w:fill="FFFFFF"/>
        </w:rPr>
        <w:t xml:space="preserve"> situations in the business environment. The purpose of the analysis is to force the manager to anticipate important events that could affect the company</w:t>
      </w:r>
    </w:p>
    <w:tbl>
      <w:tblPr>
        <w:tblStyle w:val="Reetkatablice"/>
        <w:tblpPr w:leftFromText="180" w:rightFromText="180" w:vertAnchor="text" w:horzAnchor="margin" w:tblpXSpec="center" w:tblpY="322"/>
        <w:tblW w:w="8672" w:type="dxa"/>
        <w:tblLook w:val="04A0" w:firstRow="1" w:lastRow="0" w:firstColumn="1" w:lastColumn="0" w:noHBand="0" w:noVBand="1"/>
      </w:tblPr>
      <w:tblGrid>
        <w:gridCol w:w="4336"/>
        <w:gridCol w:w="4336"/>
      </w:tblGrid>
      <w:tr w:rsidR="00EE669D" w:rsidRPr="005D1504" w14:paraId="24678676" w14:textId="77777777" w:rsidTr="00CC21D5">
        <w:trPr>
          <w:trHeight w:val="1979"/>
        </w:trPr>
        <w:tc>
          <w:tcPr>
            <w:tcW w:w="4336" w:type="dxa"/>
            <w:tcBorders>
              <w:bottom w:val="single" w:sz="4" w:space="0" w:color="auto"/>
            </w:tcBorders>
          </w:tcPr>
          <w:p w14:paraId="52405259" w14:textId="32DA0C64" w:rsidR="00EE669D" w:rsidRPr="005D1504" w:rsidRDefault="00EE669D" w:rsidP="00D44D81">
            <w:pPr>
              <w:spacing w:after="160" w:line="259" w:lineRule="auto"/>
              <w:jc w:val="center"/>
              <w:rPr>
                <w:rFonts w:ascii="Calibri" w:eastAsia="Calibri" w:hAnsi="Calibri" w:cs="Calibri"/>
                <w:b/>
                <w:color w:val="000000"/>
                <w:sz w:val="24"/>
                <w:szCs w:val="24"/>
                <w:u w:val="single"/>
                <w:shd w:val="clear" w:color="auto" w:fill="FFFFFF"/>
              </w:rPr>
            </w:pPr>
            <w:r w:rsidRPr="005D1504">
              <w:rPr>
                <w:rFonts w:ascii="Calibri" w:eastAsia="Calibri" w:hAnsi="Calibri" w:cs="Calibri"/>
                <w:b/>
                <w:color w:val="000000"/>
                <w:sz w:val="24"/>
                <w:szCs w:val="24"/>
                <w:u w:val="single"/>
                <w:shd w:val="clear" w:color="auto" w:fill="FFFFFF"/>
              </w:rPr>
              <w:t>STRENG</w:t>
            </w:r>
            <w:r w:rsidR="00FB7BA5">
              <w:rPr>
                <w:rFonts w:ascii="Calibri" w:eastAsia="Calibri" w:hAnsi="Calibri" w:cs="Calibri"/>
                <w:b/>
                <w:color w:val="000000"/>
                <w:sz w:val="24"/>
                <w:szCs w:val="24"/>
                <w:u w:val="single"/>
                <w:shd w:val="clear" w:color="auto" w:fill="FFFFFF"/>
              </w:rPr>
              <w:t>TH</w:t>
            </w:r>
            <w:r w:rsidRPr="005D1504">
              <w:rPr>
                <w:rFonts w:ascii="Calibri" w:eastAsia="Calibri" w:hAnsi="Calibri" w:cs="Calibri"/>
                <w:b/>
                <w:color w:val="000000"/>
                <w:sz w:val="24"/>
                <w:szCs w:val="24"/>
                <w:u w:val="single"/>
                <w:shd w:val="clear" w:color="auto" w:fill="FFFFFF"/>
              </w:rPr>
              <w:t>S</w:t>
            </w:r>
          </w:p>
          <w:p w14:paraId="08A3F83A" w14:textId="77777777" w:rsidR="00EE669D" w:rsidRPr="005D1504" w:rsidRDefault="00EE669D" w:rsidP="00397869">
            <w:pPr>
              <w:spacing w:after="160" w:line="259" w:lineRule="auto"/>
              <w:jc w:val="both"/>
              <w:rPr>
                <w:rFonts w:ascii="Calibri" w:eastAsia="Calibri" w:hAnsi="Calibri" w:cs="Calibri"/>
                <w:color w:val="000000"/>
                <w:sz w:val="24"/>
                <w:szCs w:val="24"/>
                <w:shd w:val="clear" w:color="auto" w:fill="FFFFFF"/>
              </w:rPr>
            </w:pPr>
            <w:r w:rsidRPr="005D1504">
              <w:rPr>
                <w:rFonts w:ascii="Calibri" w:eastAsia="Calibri" w:hAnsi="Calibri" w:cs="Calibri"/>
                <w:b/>
                <w:color w:val="000000"/>
                <w:sz w:val="24"/>
                <w:szCs w:val="24"/>
                <w:shd w:val="clear" w:color="auto" w:fill="FFFFFF"/>
              </w:rPr>
              <w:t>S</w:t>
            </w:r>
            <w:r w:rsidRPr="005D1504">
              <w:rPr>
                <w:rFonts w:ascii="Calibri" w:eastAsia="Calibri" w:hAnsi="Calibri" w:cs="Calibri"/>
                <w:b/>
                <w:color w:val="000000"/>
                <w:sz w:val="24"/>
                <w:szCs w:val="24"/>
                <w:shd w:val="clear" w:color="auto" w:fill="FFFFFF"/>
                <w:vertAlign w:val="subscript"/>
              </w:rPr>
              <w:t>1</w:t>
            </w:r>
            <w:r w:rsidRPr="005D1504">
              <w:rPr>
                <w:rFonts w:ascii="Calibri" w:eastAsia="Calibri" w:hAnsi="Calibri" w:cs="Calibri"/>
                <w:b/>
                <w:color w:val="000000"/>
                <w:sz w:val="24"/>
                <w:szCs w:val="24"/>
                <w:shd w:val="clear" w:color="auto" w:fill="FFFFFF"/>
              </w:rPr>
              <w:t>-</w:t>
            </w:r>
            <w:r w:rsidRPr="005D1504">
              <w:rPr>
                <w:rFonts w:ascii="Calibri" w:eastAsia="Calibri" w:hAnsi="Calibri" w:cs="Calibri"/>
                <w:color w:val="000000"/>
                <w:sz w:val="24"/>
                <w:szCs w:val="24"/>
                <w:shd w:val="clear" w:color="auto" w:fill="FFFFFF"/>
              </w:rPr>
              <w:t xml:space="preserve"> high nutritional composition</w:t>
            </w:r>
          </w:p>
          <w:p w14:paraId="15767F06" w14:textId="77777777" w:rsidR="00EE669D" w:rsidRPr="005D1504" w:rsidRDefault="00EE669D" w:rsidP="00397869">
            <w:pPr>
              <w:spacing w:after="160" w:line="259" w:lineRule="auto"/>
              <w:jc w:val="both"/>
              <w:rPr>
                <w:rFonts w:ascii="Calibri" w:eastAsia="Calibri" w:hAnsi="Calibri" w:cs="Calibri"/>
                <w:color w:val="000000"/>
                <w:sz w:val="24"/>
                <w:szCs w:val="24"/>
                <w:shd w:val="clear" w:color="auto" w:fill="FFFFFF"/>
              </w:rPr>
            </w:pPr>
            <w:r w:rsidRPr="005D1504">
              <w:rPr>
                <w:rFonts w:ascii="Calibri" w:eastAsia="Calibri" w:hAnsi="Calibri" w:cs="Calibri"/>
                <w:b/>
                <w:color w:val="000000"/>
                <w:sz w:val="24"/>
                <w:szCs w:val="24"/>
                <w:shd w:val="clear" w:color="auto" w:fill="FFFFFF"/>
              </w:rPr>
              <w:t>S</w:t>
            </w:r>
            <w:r w:rsidRPr="005D1504">
              <w:rPr>
                <w:rFonts w:ascii="Calibri" w:eastAsia="Calibri" w:hAnsi="Calibri" w:cs="Calibri"/>
                <w:b/>
                <w:color w:val="000000"/>
                <w:sz w:val="24"/>
                <w:szCs w:val="24"/>
                <w:shd w:val="clear" w:color="auto" w:fill="FFFFFF"/>
                <w:vertAlign w:val="subscript"/>
              </w:rPr>
              <w:t>2</w:t>
            </w:r>
            <w:r w:rsidRPr="005D1504">
              <w:rPr>
                <w:rFonts w:ascii="Calibri" w:eastAsia="Calibri" w:hAnsi="Calibri" w:cs="Calibri"/>
                <w:b/>
                <w:color w:val="000000"/>
                <w:sz w:val="24"/>
                <w:szCs w:val="24"/>
                <w:shd w:val="clear" w:color="auto" w:fill="FFFFFF"/>
              </w:rPr>
              <w:t xml:space="preserve">- </w:t>
            </w:r>
            <w:r w:rsidRPr="005D1504">
              <w:rPr>
                <w:rFonts w:ascii="Calibri" w:eastAsia="Calibri" w:hAnsi="Calibri" w:cs="Calibri"/>
                <w:color w:val="000000"/>
                <w:sz w:val="24"/>
                <w:szCs w:val="24"/>
                <w:shd w:val="clear" w:color="auto" w:fill="FFFFFF"/>
              </w:rPr>
              <w:t xml:space="preserve">product quality </w:t>
            </w:r>
          </w:p>
          <w:p w14:paraId="7DF3B443" w14:textId="77777777" w:rsidR="00EE669D" w:rsidRPr="005D1504" w:rsidRDefault="00EE669D" w:rsidP="00397869">
            <w:pPr>
              <w:spacing w:after="160" w:line="259" w:lineRule="auto"/>
              <w:jc w:val="both"/>
              <w:rPr>
                <w:rFonts w:ascii="Calibri" w:eastAsia="Calibri" w:hAnsi="Calibri" w:cs="Calibri"/>
                <w:color w:val="000000"/>
                <w:sz w:val="24"/>
                <w:szCs w:val="24"/>
                <w:shd w:val="clear" w:color="auto" w:fill="FFFFFF"/>
              </w:rPr>
            </w:pPr>
            <w:r w:rsidRPr="005D1504">
              <w:rPr>
                <w:rFonts w:ascii="Calibri" w:eastAsia="Calibri" w:hAnsi="Calibri" w:cs="Calibri"/>
                <w:b/>
                <w:color w:val="000000"/>
                <w:sz w:val="24"/>
                <w:szCs w:val="24"/>
                <w:shd w:val="clear" w:color="auto" w:fill="FFFFFF"/>
              </w:rPr>
              <w:t>S</w:t>
            </w:r>
            <w:r w:rsidRPr="005D1504">
              <w:rPr>
                <w:rFonts w:ascii="Calibri" w:eastAsia="Calibri" w:hAnsi="Calibri" w:cs="Calibri"/>
                <w:b/>
                <w:color w:val="000000"/>
                <w:sz w:val="24"/>
                <w:szCs w:val="24"/>
                <w:shd w:val="clear" w:color="auto" w:fill="FFFFFF"/>
                <w:vertAlign w:val="subscript"/>
              </w:rPr>
              <w:t>3</w:t>
            </w:r>
            <w:r w:rsidRPr="005D1504">
              <w:rPr>
                <w:rFonts w:ascii="Calibri" w:eastAsia="Calibri" w:hAnsi="Calibri" w:cs="Calibri"/>
                <w:b/>
                <w:color w:val="000000"/>
                <w:sz w:val="24"/>
                <w:szCs w:val="24"/>
                <w:shd w:val="clear" w:color="auto" w:fill="FFFFFF"/>
              </w:rPr>
              <w:t xml:space="preserve">- </w:t>
            </w:r>
            <w:r w:rsidRPr="005D1504">
              <w:rPr>
                <w:rFonts w:ascii="Calibri" w:eastAsia="Calibri" w:hAnsi="Calibri" w:cs="Calibri"/>
                <w:color w:val="000000"/>
                <w:sz w:val="24"/>
                <w:szCs w:val="24"/>
                <w:shd w:val="clear" w:color="auto" w:fill="FFFFFF"/>
              </w:rPr>
              <w:t xml:space="preserve"> originality </w:t>
            </w:r>
          </w:p>
        </w:tc>
        <w:tc>
          <w:tcPr>
            <w:tcW w:w="4336" w:type="dxa"/>
          </w:tcPr>
          <w:p w14:paraId="09575931" w14:textId="77777777" w:rsidR="00EE669D" w:rsidRPr="005D1504" w:rsidRDefault="00EE669D" w:rsidP="00D44D81">
            <w:pPr>
              <w:spacing w:after="160" w:line="259" w:lineRule="auto"/>
              <w:jc w:val="center"/>
              <w:rPr>
                <w:rFonts w:ascii="Calibri" w:eastAsia="Calibri" w:hAnsi="Calibri" w:cs="Calibri"/>
                <w:b/>
                <w:color w:val="000000"/>
                <w:sz w:val="24"/>
                <w:szCs w:val="24"/>
                <w:u w:val="single"/>
                <w:shd w:val="clear" w:color="auto" w:fill="FFFFFF"/>
              </w:rPr>
            </w:pPr>
            <w:r w:rsidRPr="005D1504">
              <w:rPr>
                <w:rFonts w:ascii="Calibri" w:eastAsia="Calibri" w:hAnsi="Calibri" w:cs="Calibri"/>
                <w:b/>
                <w:color w:val="000000"/>
                <w:sz w:val="24"/>
                <w:szCs w:val="24"/>
                <w:u w:val="single"/>
                <w:shd w:val="clear" w:color="auto" w:fill="FFFFFF"/>
              </w:rPr>
              <w:t>WEAKNESSES</w:t>
            </w:r>
          </w:p>
          <w:p w14:paraId="7705612C" w14:textId="77777777" w:rsidR="00EE669D" w:rsidRPr="005D1504" w:rsidRDefault="00EE669D" w:rsidP="00397869">
            <w:pPr>
              <w:spacing w:after="160" w:line="259" w:lineRule="auto"/>
              <w:jc w:val="both"/>
              <w:rPr>
                <w:rFonts w:ascii="Calibri" w:eastAsia="Calibri" w:hAnsi="Calibri" w:cs="Calibri"/>
                <w:color w:val="000000"/>
                <w:sz w:val="24"/>
                <w:szCs w:val="24"/>
                <w:shd w:val="clear" w:color="auto" w:fill="FFFFFF"/>
              </w:rPr>
            </w:pPr>
            <w:r w:rsidRPr="005D1504">
              <w:rPr>
                <w:rFonts w:ascii="Calibri" w:eastAsia="Calibri" w:hAnsi="Calibri" w:cs="Calibri"/>
                <w:b/>
                <w:color w:val="000000"/>
                <w:sz w:val="24"/>
                <w:szCs w:val="24"/>
                <w:shd w:val="clear" w:color="auto" w:fill="FFFFFF"/>
              </w:rPr>
              <w:t>W</w:t>
            </w:r>
            <w:r w:rsidRPr="005D1504">
              <w:rPr>
                <w:rFonts w:ascii="Calibri" w:eastAsia="Calibri" w:hAnsi="Calibri" w:cs="Calibri"/>
                <w:b/>
                <w:color w:val="000000"/>
                <w:sz w:val="24"/>
                <w:szCs w:val="24"/>
                <w:shd w:val="clear" w:color="auto" w:fill="FFFFFF"/>
                <w:vertAlign w:val="subscript"/>
              </w:rPr>
              <w:t>1</w:t>
            </w:r>
            <w:r w:rsidRPr="005D1504">
              <w:rPr>
                <w:rFonts w:ascii="Calibri" w:eastAsia="Calibri" w:hAnsi="Calibri" w:cs="Calibri"/>
                <w:b/>
                <w:color w:val="000000"/>
                <w:sz w:val="24"/>
                <w:szCs w:val="24"/>
                <w:shd w:val="clear" w:color="auto" w:fill="FFFFFF"/>
              </w:rPr>
              <w:t xml:space="preserve"> </w:t>
            </w:r>
            <w:r w:rsidRPr="005D1504">
              <w:rPr>
                <w:rFonts w:ascii="Calibri" w:eastAsia="Calibri" w:hAnsi="Calibri" w:cs="Calibri"/>
                <w:color w:val="000000"/>
                <w:sz w:val="24"/>
                <w:szCs w:val="24"/>
                <w:shd w:val="clear" w:color="auto" w:fill="FFFFFF"/>
              </w:rPr>
              <w:t>- weak financial situation</w:t>
            </w:r>
          </w:p>
          <w:p w14:paraId="246DD3EA" w14:textId="77777777" w:rsidR="00EE669D" w:rsidRPr="005D1504" w:rsidRDefault="00EE669D" w:rsidP="00397869">
            <w:pPr>
              <w:spacing w:after="160" w:line="259" w:lineRule="auto"/>
              <w:jc w:val="both"/>
              <w:rPr>
                <w:rFonts w:ascii="Calibri" w:eastAsia="Calibri" w:hAnsi="Calibri" w:cs="Calibri"/>
                <w:color w:val="000000"/>
                <w:sz w:val="24"/>
                <w:szCs w:val="24"/>
                <w:shd w:val="clear" w:color="auto" w:fill="FFFFFF"/>
              </w:rPr>
            </w:pPr>
            <w:r w:rsidRPr="005D1504">
              <w:rPr>
                <w:rFonts w:ascii="Calibri" w:eastAsia="Calibri" w:hAnsi="Calibri" w:cs="Calibri"/>
                <w:b/>
                <w:color w:val="000000"/>
                <w:sz w:val="24"/>
                <w:szCs w:val="24"/>
                <w:shd w:val="clear" w:color="auto" w:fill="FFFFFF"/>
              </w:rPr>
              <w:t>W</w:t>
            </w:r>
            <w:r w:rsidRPr="005D1504">
              <w:rPr>
                <w:rFonts w:ascii="Calibri" w:eastAsia="Calibri" w:hAnsi="Calibri" w:cs="Calibri"/>
                <w:b/>
                <w:color w:val="000000"/>
                <w:sz w:val="24"/>
                <w:szCs w:val="24"/>
                <w:shd w:val="clear" w:color="auto" w:fill="FFFFFF"/>
                <w:vertAlign w:val="subscript"/>
              </w:rPr>
              <w:t>2</w:t>
            </w:r>
            <w:r w:rsidRPr="005D1504">
              <w:rPr>
                <w:rFonts w:ascii="Calibri" w:eastAsia="Calibri" w:hAnsi="Calibri" w:cs="Calibri"/>
                <w:b/>
                <w:color w:val="000000"/>
                <w:sz w:val="24"/>
                <w:szCs w:val="24"/>
                <w:shd w:val="clear" w:color="auto" w:fill="FFFFFF"/>
              </w:rPr>
              <w:t xml:space="preserve"> </w:t>
            </w:r>
            <w:r w:rsidRPr="005D1504">
              <w:rPr>
                <w:rFonts w:ascii="Calibri" w:eastAsia="Calibri" w:hAnsi="Calibri" w:cs="Calibri"/>
                <w:color w:val="000000"/>
                <w:sz w:val="24"/>
                <w:szCs w:val="24"/>
                <w:shd w:val="clear" w:color="auto" w:fill="FFFFFF"/>
              </w:rPr>
              <w:t>-short shelf life</w:t>
            </w:r>
          </w:p>
        </w:tc>
      </w:tr>
      <w:tr w:rsidR="00EE669D" w:rsidRPr="005D1504" w14:paraId="20DAFB5F" w14:textId="77777777" w:rsidTr="00D44D81">
        <w:trPr>
          <w:trHeight w:val="1965"/>
        </w:trPr>
        <w:tc>
          <w:tcPr>
            <w:tcW w:w="4336" w:type="dxa"/>
            <w:tcBorders>
              <w:top w:val="single" w:sz="4" w:space="0" w:color="auto"/>
            </w:tcBorders>
          </w:tcPr>
          <w:p w14:paraId="329E172A" w14:textId="77777777" w:rsidR="00EE669D" w:rsidRPr="005D1504" w:rsidRDefault="00EE669D" w:rsidP="00D44D81">
            <w:pPr>
              <w:spacing w:after="160" w:line="259" w:lineRule="auto"/>
              <w:jc w:val="center"/>
              <w:rPr>
                <w:rFonts w:ascii="Calibri" w:eastAsia="Calibri" w:hAnsi="Calibri" w:cs="Calibri"/>
                <w:b/>
                <w:color w:val="000000"/>
                <w:sz w:val="24"/>
                <w:szCs w:val="24"/>
                <w:u w:val="single"/>
                <w:shd w:val="clear" w:color="auto" w:fill="FFFFFF"/>
              </w:rPr>
            </w:pPr>
            <w:r w:rsidRPr="005D1504">
              <w:rPr>
                <w:rFonts w:ascii="Calibri" w:eastAsia="Calibri" w:hAnsi="Calibri" w:cs="Calibri"/>
                <w:b/>
                <w:color w:val="000000"/>
                <w:sz w:val="24"/>
                <w:szCs w:val="24"/>
                <w:u w:val="single"/>
                <w:shd w:val="clear" w:color="auto" w:fill="FFFFFF"/>
              </w:rPr>
              <w:t>OPPORTUNITIES</w:t>
            </w:r>
          </w:p>
          <w:p w14:paraId="75EB65DE" w14:textId="77777777" w:rsidR="00EE669D" w:rsidRPr="005D1504" w:rsidRDefault="00EE669D" w:rsidP="00397869">
            <w:pPr>
              <w:spacing w:after="160" w:line="259" w:lineRule="auto"/>
              <w:jc w:val="both"/>
              <w:rPr>
                <w:rFonts w:ascii="Calibri" w:eastAsia="Calibri" w:hAnsi="Calibri" w:cs="Calibri"/>
                <w:color w:val="000000"/>
                <w:sz w:val="24"/>
                <w:szCs w:val="24"/>
                <w:shd w:val="clear" w:color="auto" w:fill="FFFFFF"/>
              </w:rPr>
            </w:pPr>
            <w:r w:rsidRPr="005D1504">
              <w:rPr>
                <w:rFonts w:ascii="Calibri" w:eastAsia="Calibri" w:hAnsi="Calibri" w:cs="Calibri"/>
                <w:b/>
                <w:color w:val="000000"/>
                <w:sz w:val="24"/>
                <w:szCs w:val="24"/>
                <w:shd w:val="clear" w:color="auto" w:fill="FFFFFF"/>
              </w:rPr>
              <w:t>0</w:t>
            </w:r>
            <w:r w:rsidRPr="005D1504">
              <w:rPr>
                <w:rFonts w:ascii="Calibri" w:eastAsia="Calibri" w:hAnsi="Calibri" w:cs="Calibri"/>
                <w:b/>
                <w:color w:val="000000"/>
                <w:sz w:val="24"/>
                <w:szCs w:val="24"/>
                <w:shd w:val="clear" w:color="auto" w:fill="FFFFFF"/>
                <w:vertAlign w:val="subscript"/>
              </w:rPr>
              <w:t xml:space="preserve">1 </w:t>
            </w:r>
            <w:r w:rsidRPr="005D1504">
              <w:rPr>
                <w:rFonts w:ascii="Calibri" w:eastAsia="Calibri" w:hAnsi="Calibri" w:cs="Calibri"/>
                <w:color w:val="000000"/>
                <w:sz w:val="24"/>
                <w:szCs w:val="24"/>
                <w:shd w:val="clear" w:color="auto" w:fill="FFFFFF"/>
                <w:vertAlign w:val="subscript"/>
              </w:rPr>
              <w:t>-</w:t>
            </w:r>
            <w:r w:rsidRPr="005D1504">
              <w:rPr>
                <w:rFonts w:ascii="Calibri" w:eastAsia="Calibri" w:hAnsi="Calibri" w:cs="Calibri"/>
                <w:color w:val="000000"/>
                <w:sz w:val="24"/>
                <w:szCs w:val="24"/>
                <w:shd w:val="clear" w:color="auto" w:fill="FFFFFF"/>
              </w:rPr>
              <w:t xml:space="preserve"> increase in demand for the product</w:t>
            </w:r>
          </w:p>
          <w:p w14:paraId="62AFFE04" w14:textId="77777777" w:rsidR="00EE669D" w:rsidRPr="005D1504" w:rsidRDefault="00EE669D" w:rsidP="00397869">
            <w:pPr>
              <w:spacing w:after="160" w:line="259" w:lineRule="auto"/>
              <w:jc w:val="both"/>
              <w:rPr>
                <w:rFonts w:ascii="Calibri" w:eastAsia="Calibri" w:hAnsi="Calibri" w:cs="Calibri"/>
                <w:color w:val="000000"/>
                <w:sz w:val="24"/>
                <w:szCs w:val="24"/>
                <w:shd w:val="clear" w:color="auto" w:fill="FFFFFF"/>
              </w:rPr>
            </w:pPr>
            <w:r w:rsidRPr="005D1504">
              <w:rPr>
                <w:rFonts w:ascii="Calibri" w:eastAsia="Calibri" w:hAnsi="Calibri" w:cs="Calibri"/>
                <w:b/>
                <w:color w:val="000000"/>
                <w:sz w:val="24"/>
                <w:szCs w:val="24"/>
                <w:shd w:val="clear" w:color="auto" w:fill="FFFFFF"/>
              </w:rPr>
              <w:t>0</w:t>
            </w:r>
            <w:r w:rsidRPr="005D1504">
              <w:rPr>
                <w:rFonts w:ascii="Calibri" w:eastAsia="Calibri" w:hAnsi="Calibri" w:cs="Calibri"/>
                <w:b/>
                <w:color w:val="000000"/>
                <w:sz w:val="24"/>
                <w:szCs w:val="24"/>
                <w:shd w:val="clear" w:color="auto" w:fill="FFFFFF"/>
                <w:vertAlign w:val="subscript"/>
              </w:rPr>
              <w:t>2</w:t>
            </w:r>
            <w:r w:rsidRPr="005D1504">
              <w:rPr>
                <w:rFonts w:ascii="Calibri" w:eastAsia="Calibri" w:hAnsi="Calibri" w:cs="Calibri"/>
                <w:b/>
                <w:color w:val="000000"/>
                <w:sz w:val="24"/>
                <w:szCs w:val="24"/>
                <w:shd w:val="clear" w:color="auto" w:fill="FFFFFF"/>
              </w:rPr>
              <w:t xml:space="preserve"> </w:t>
            </w:r>
            <w:r w:rsidRPr="005D1504">
              <w:rPr>
                <w:rFonts w:ascii="Calibri" w:eastAsia="Calibri" w:hAnsi="Calibri" w:cs="Calibri"/>
                <w:color w:val="000000"/>
                <w:sz w:val="24"/>
                <w:szCs w:val="24"/>
                <w:shd w:val="clear" w:color="auto" w:fill="FFFFFF"/>
              </w:rPr>
              <w:t>-  new ways of packaging</w:t>
            </w:r>
          </w:p>
          <w:p w14:paraId="14B0CFC6" w14:textId="7E32F65F" w:rsidR="00EE669D" w:rsidRPr="005D1504" w:rsidRDefault="00EE669D" w:rsidP="00397869">
            <w:pPr>
              <w:spacing w:after="160" w:line="259" w:lineRule="auto"/>
              <w:jc w:val="both"/>
              <w:rPr>
                <w:rFonts w:ascii="Calibri" w:eastAsia="Calibri" w:hAnsi="Calibri" w:cs="Calibri"/>
                <w:color w:val="000000"/>
                <w:sz w:val="24"/>
                <w:szCs w:val="24"/>
                <w:shd w:val="clear" w:color="auto" w:fill="FFFFFF"/>
              </w:rPr>
            </w:pPr>
            <w:r w:rsidRPr="005D1504">
              <w:rPr>
                <w:rFonts w:ascii="Calibri" w:eastAsia="Calibri" w:hAnsi="Calibri" w:cs="Calibri"/>
                <w:b/>
                <w:color w:val="000000"/>
                <w:sz w:val="24"/>
                <w:szCs w:val="24"/>
                <w:shd w:val="clear" w:color="auto" w:fill="FFFFFF"/>
              </w:rPr>
              <w:t>0</w:t>
            </w:r>
            <w:r w:rsidRPr="005D1504">
              <w:rPr>
                <w:rFonts w:ascii="Calibri" w:eastAsia="Calibri" w:hAnsi="Calibri" w:cs="Calibri"/>
                <w:b/>
                <w:color w:val="000000"/>
                <w:sz w:val="24"/>
                <w:szCs w:val="24"/>
                <w:shd w:val="clear" w:color="auto" w:fill="FFFFFF"/>
                <w:vertAlign w:val="subscript"/>
              </w:rPr>
              <w:t>3</w:t>
            </w:r>
            <w:r w:rsidRPr="005D1504">
              <w:rPr>
                <w:rFonts w:ascii="Calibri" w:eastAsia="Calibri" w:hAnsi="Calibri" w:cs="Calibri"/>
                <w:b/>
                <w:color w:val="000000"/>
                <w:sz w:val="24"/>
                <w:szCs w:val="24"/>
                <w:shd w:val="clear" w:color="auto" w:fill="FFFFFF"/>
              </w:rPr>
              <w:t xml:space="preserve"> </w:t>
            </w:r>
            <w:r w:rsidRPr="005D1504">
              <w:rPr>
                <w:rFonts w:ascii="Calibri" w:eastAsia="Calibri" w:hAnsi="Calibri" w:cs="Calibri"/>
                <w:color w:val="000000"/>
                <w:sz w:val="24"/>
                <w:szCs w:val="24"/>
                <w:shd w:val="clear" w:color="auto" w:fill="FFFFFF"/>
              </w:rPr>
              <w:t xml:space="preserve">- </w:t>
            </w:r>
            <w:r w:rsidR="00FB7BA5" w:rsidRPr="005D1504">
              <w:rPr>
                <w:rFonts w:ascii="Calibri" w:eastAsia="Calibri" w:hAnsi="Calibri" w:cs="Calibri"/>
                <w:color w:val="000000"/>
                <w:sz w:val="24"/>
                <w:szCs w:val="24"/>
                <w:shd w:val="clear" w:color="auto" w:fill="FFFFFF"/>
              </w:rPr>
              <w:t>favourable</w:t>
            </w:r>
            <w:r w:rsidRPr="005D1504">
              <w:rPr>
                <w:rFonts w:ascii="Calibri" w:eastAsia="Calibri" w:hAnsi="Calibri" w:cs="Calibri"/>
                <w:color w:val="000000"/>
                <w:sz w:val="24"/>
                <w:szCs w:val="24"/>
                <w:shd w:val="clear" w:color="auto" w:fill="FFFFFF"/>
              </w:rPr>
              <w:t xml:space="preserve"> market trends</w:t>
            </w:r>
          </w:p>
        </w:tc>
        <w:tc>
          <w:tcPr>
            <w:tcW w:w="4336" w:type="dxa"/>
          </w:tcPr>
          <w:p w14:paraId="5E1F9D1E" w14:textId="77777777" w:rsidR="00EE669D" w:rsidRPr="005D1504" w:rsidRDefault="00EE669D" w:rsidP="00D44D81">
            <w:pPr>
              <w:spacing w:after="160" w:line="259" w:lineRule="auto"/>
              <w:jc w:val="center"/>
              <w:rPr>
                <w:rFonts w:ascii="Calibri" w:eastAsia="Calibri" w:hAnsi="Calibri" w:cs="Calibri"/>
                <w:b/>
                <w:color w:val="000000"/>
                <w:sz w:val="24"/>
                <w:szCs w:val="24"/>
                <w:u w:val="single"/>
                <w:shd w:val="clear" w:color="auto" w:fill="FFFFFF"/>
              </w:rPr>
            </w:pPr>
            <w:r w:rsidRPr="005D1504">
              <w:rPr>
                <w:rFonts w:ascii="Calibri" w:eastAsia="Calibri" w:hAnsi="Calibri" w:cs="Calibri"/>
                <w:b/>
                <w:color w:val="000000"/>
                <w:sz w:val="24"/>
                <w:szCs w:val="24"/>
                <w:u w:val="single"/>
                <w:shd w:val="clear" w:color="auto" w:fill="FFFFFF"/>
              </w:rPr>
              <w:t>THREATS</w:t>
            </w:r>
          </w:p>
          <w:p w14:paraId="7DDB7EF5" w14:textId="35F6C49A" w:rsidR="00EE669D" w:rsidRPr="005D1504" w:rsidRDefault="00EE669D" w:rsidP="00397869">
            <w:pPr>
              <w:spacing w:after="160" w:line="259" w:lineRule="auto"/>
              <w:jc w:val="both"/>
              <w:rPr>
                <w:rFonts w:ascii="Calibri" w:eastAsia="Calibri" w:hAnsi="Calibri" w:cs="Calibri"/>
                <w:color w:val="000000"/>
                <w:sz w:val="24"/>
                <w:szCs w:val="24"/>
                <w:shd w:val="clear" w:color="auto" w:fill="FFFFFF"/>
              </w:rPr>
            </w:pPr>
            <w:r w:rsidRPr="005D1504">
              <w:rPr>
                <w:rFonts w:ascii="Calibri" w:eastAsia="Calibri" w:hAnsi="Calibri" w:cs="Calibri"/>
                <w:b/>
                <w:color w:val="000000"/>
                <w:sz w:val="24"/>
                <w:szCs w:val="24"/>
                <w:shd w:val="clear" w:color="auto" w:fill="FFFFFF"/>
              </w:rPr>
              <w:t>T</w:t>
            </w:r>
            <w:r w:rsidRPr="005D1504">
              <w:rPr>
                <w:rFonts w:ascii="Calibri" w:eastAsia="Calibri" w:hAnsi="Calibri" w:cs="Calibri"/>
                <w:b/>
                <w:color w:val="000000"/>
                <w:sz w:val="24"/>
                <w:szCs w:val="24"/>
                <w:shd w:val="clear" w:color="auto" w:fill="FFFFFF"/>
                <w:vertAlign w:val="subscript"/>
              </w:rPr>
              <w:t>1</w:t>
            </w:r>
            <w:r w:rsidRPr="005D1504">
              <w:rPr>
                <w:rFonts w:ascii="Calibri" w:eastAsia="Calibri" w:hAnsi="Calibri" w:cs="Calibri"/>
                <w:b/>
                <w:color w:val="000000"/>
                <w:sz w:val="24"/>
                <w:szCs w:val="24"/>
                <w:shd w:val="clear" w:color="auto" w:fill="FFFFFF"/>
              </w:rPr>
              <w:t xml:space="preserve">  </w:t>
            </w:r>
            <w:r w:rsidRPr="005D1504">
              <w:rPr>
                <w:rFonts w:ascii="Calibri" w:eastAsia="Calibri" w:hAnsi="Calibri" w:cs="Calibri"/>
                <w:color w:val="000000"/>
                <w:sz w:val="24"/>
                <w:szCs w:val="24"/>
                <w:shd w:val="clear" w:color="auto" w:fill="FFFFFF"/>
              </w:rPr>
              <w:t xml:space="preserve">- </w:t>
            </w:r>
            <w:r w:rsidR="00FB7BA5" w:rsidRPr="005D1504">
              <w:rPr>
                <w:rFonts w:ascii="Calibri" w:eastAsia="Calibri" w:hAnsi="Calibri" w:cs="Calibri"/>
                <w:color w:val="000000"/>
                <w:sz w:val="24"/>
                <w:szCs w:val="24"/>
                <w:shd w:val="clear" w:color="auto" w:fill="FFFFFF"/>
              </w:rPr>
              <w:t>unfavourable</w:t>
            </w:r>
            <w:r w:rsidRPr="005D1504">
              <w:rPr>
                <w:rFonts w:ascii="Calibri" w:eastAsia="Calibri" w:hAnsi="Calibri" w:cs="Calibri"/>
                <w:color w:val="000000"/>
                <w:sz w:val="24"/>
                <w:szCs w:val="24"/>
                <w:shd w:val="clear" w:color="auto" w:fill="FFFFFF"/>
              </w:rPr>
              <w:t xml:space="preserve"> economic situation</w:t>
            </w:r>
          </w:p>
          <w:p w14:paraId="68A26EE5" w14:textId="77777777" w:rsidR="00EE669D" w:rsidRPr="005D1504" w:rsidRDefault="00EE669D" w:rsidP="00397869">
            <w:pPr>
              <w:spacing w:after="160" w:line="259" w:lineRule="auto"/>
              <w:jc w:val="both"/>
              <w:rPr>
                <w:rFonts w:ascii="Calibri" w:eastAsia="Calibri" w:hAnsi="Calibri" w:cs="Calibri"/>
                <w:color w:val="000000"/>
                <w:sz w:val="24"/>
                <w:szCs w:val="24"/>
                <w:shd w:val="clear" w:color="auto" w:fill="FFFFFF"/>
              </w:rPr>
            </w:pPr>
            <w:r w:rsidRPr="005D1504">
              <w:rPr>
                <w:rFonts w:ascii="Calibri" w:eastAsia="Calibri" w:hAnsi="Calibri" w:cs="Calibri"/>
                <w:b/>
                <w:color w:val="000000"/>
                <w:sz w:val="24"/>
                <w:szCs w:val="24"/>
                <w:shd w:val="clear" w:color="auto" w:fill="FFFFFF"/>
              </w:rPr>
              <w:t>T</w:t>
            </w:r>
            <w:r w:rsidRPr="005D1504">
              <w:rPr>
                <w:rFonts w:ascii="Calibri" w:eastAsia="Calibri" w:hAnsi="Calibri" w:cs="Calibri"/>
                <w:b/>
                <w:color w:val="000000"/>
                <w:sz w:val="24"/>
                <w:szCs w:val="24"/>
                <w:shd w:val="clear" w:color="auto" w:fill="FFFFFF"/>
                <w:vertAlign w:val="subscript"/>
              </w:rPr>
              <w:t>2</w:t>
            </w:r>
            <w:r w:rsidRPr="005D1504">
              <w:rPr>
                <w:rFonts w:ascii="Calibri" w:eastAsia="Calibri" w:hAnsi="Calibri" w:cs="Calibri"/>
                <w:b/>
                <w:color w:val="000000"/>
                <w:sz w:val="24"/>
                <w:szCs w:val="24"/>
                <w:shd w:val="clear" w:color="auto" w:fill="FFFFFF"/>
              </w:rPr>
              <w:t xml:space="preserve"> </w:t>
            </w:r>
            <w:r w:rsidRPr="005D1504">
              <w:rPr>
                <w:rFonts w:ascii="Calibri" w:eastAsia="Calibri" w:hAnsi="Calibri" w:cs="Calibri"/>
                <w:color w:val="000000"/>
                <w:sz w:val="24"/>
                <w:szCs w:val="24"/>
                <w:shd w:val="clear" w:color="auto" w:fill="FFFFFF"/>
              </w:rPr>
              <w:t>- the appearance of competition</w:t>
            </w:r>
          </w:p>
          <w:p w14:paraId="3A8524A1" w14:textId="77777777" w:rsidR="00EE669D" w:rsidRPr="005D1504" w:rsidRDefault="00EE669D" w:rsidP="00397869">
            <w:pPr>
              <w:spacing w:after="160" w:line="259" w:lineRule="auto"/>
              <w:jc w:val="both"/>
              <w:rPr>
                <w:rFonts w:ascii="Calibri" w:eastAsia="Calibri" w:hAnsi="Calibri" w:cs="Calibri"/>
                <w:b/>
                <w:color w:val="000000"/>
                <w:sz w:val="24"/>
                <w:szCs w:val="24"/>
                <w:shd w:val="clear" w:color="auto" w:fill="FFFFFF"/>
              </w:rPr>
            </w:pPr>
          </w:p>
        </w:tc>
      </w:tr>
    </w:tbl>
    <w:p w14:paraId="0BEA3EE9" w14:textId="77777777" w:rsidR="00CC21D5" w:rsidRPr="005D1504" w:rsidRDefault="00CC21D5" w:rsidP="00CC21D5">
      <w:pPr>
        <w:jc w:val="both"/>
        <w:rPr>
          <w:rFonts w:ascii="Calibri" w:eastAsia="Calibri" w:hAnsi="Calibri" w:cs="Calibri"/>
          <w:b/>
          <w:color w:val="000000"/>
          <w:sz w:val="24"/>
          <w:szCs w:val="24"/>
          <w:shd w:val="clear" w:color="auto" w:fill="FFFFFF"/>
        </w:rPr>
      </w:pPr>
    </w:p>
    <w:p w14:paraId="347C2A7D" w14:textId="77777777" w:rsidR="00CC21D5" w:rsidRPr="005D1504" w:rsidRDefault="00CC21D5" w:rsidP="00CC21D5">
      <w:pPr>
        <w:jc w:val="both"/>
        <w:rPr>
          <w:rFonts w:ascii="Calibri" w:eastAsia="Calibri" w:hAnsi="Calibri" w:cs="Calibri"/>
          <w:b/>
          <w:color w:val="000000"/>
          <w:sz w:val="18"/>
          <w:szCs w:val="24"/>
          <w:shd w:val="clear" w:color="auto" w:fill="FFFFFF"/>
        </w:rPr>
      </w:pPr>
    </w:p>
    <w:p w14:paraId="1A76DFF2" w14:textId="77777777" w:rsidR="00EE669D" w:rsidRPr="005D1504" w:rsidRDefault="00EE669D" w:rsidP="00CC21D5">
      <w:pPr>
        <w:pStyle w:val="Odlomakpopisa"/>
        <w:numPr>
          <w:ilvl w:val="1"/>
          <w:numId w:val="1"/>
        </w:numPr>
        <w:jc w:val="both"/>
        <w:rPr>
          <w:rFonts w:ascii="Calibri" w:eastAsia="Calibri" w:hAnsi="Calibri" w:cs="Calibri"/>
          <w:b/>
          <w:color w:val="000000"/>
          <w:sz w:val="28"/>
          <w:szCs w:val="24"/>
          <w:shd w:val="clear" w:color="auto" w:fill="FFFFFF"/>
        </w:rPr>
      </w:pPr>
      <w:r w:rsidRPr="005D1504">
        <w:rPr>
          <w:rFonts w:ascii="Calibri" w:eastAsia="Calibri" w:hAnsi="Calibri" w:cs="Calibri"/>
          <w:b/>
          <w:color w:val="000000"/>
          <w:sz w:val="28"/>
          <w:szCs w:val="24"/>
          <w:shd w:val="clear" w:color="auto" w:fill="FFFFFF"/>
        </w:rPr>
        <w:t xml:space="preserve">RANKING ACCORDING TO IMPORTANCE AND PROBABILITY OF OCCURRENCE </w:t>
      </w:r>
    </w:p>
    <w:p w14:paraId="5D79F4EB" w14:textId="77777777" w:rsidR="00EE669D" w:rsidRPr="005D1504" w:rsidRDefault="00EE669D" w:rsidP="00EE669D">
      <w:pPr>
        <w:jc w:val="both"/>
        <w:rPr>
          <w:rFonts w:ascii="Calibri" w:eastAsia="Calibri" w:hAnsi="Calibri" w:cs="Calibri"/>
          <w:color w:val="000000"/>
          <w:sz w:val="24"/>
          <w:szCs w:val="24"/>
          <w:shd w:val="clear" w:color="auto" w:fill="FFFFFF"/>
        </w:rPr>
      </w:pPr>
      <w:r w:rsidRPr="005D1504">
        <w:rPr>
          <w:rFonts w:ascii="Calibri" w:eastAsia="Calibri" w:hAnsi="Calibri" w:cs="Calibri"/>
          <w:color w:val="000000"/>
          <w:sz w:val="24"/>
          <w:szCs w:val="24"/>
          <w:shd w:val="clear" w:color="auto" w:fill="FFFFFF"/>
        </w:rPr>
        <w:t>Ranking depends on specific forces, weaknesses, opportunities and threats, where their ranking has the role of reflection on possible further procedures.</w:t>
      </w:r>
    </w:p>
    <w:p w14:paraId="2AB5C971" w14:textId="77777777" w:rsidR="00EE669D" w:rsidRPr="005D1504" w:rsidRDefault="007A2000" w:rsidP="00EE669D">
      <w:pPr>
        <w:jc w:val="both"/>
        <w:rPr>
          <w:rFonts w:ascii="Calibri" w:eastAsia="Calibri" w:hAnsi="Calibri" w:cs="Calibri"/>
          <w:color w:val="000000"/>
          <w:sz w:val="24"/>
          <w:szCs w:val="24"/>
          <w:shd w:val="clear" w:color="auto" w:fill="FFFFFF"/>
        </w:rPr>
      </w:pPr>
      <w:r w:rsidRPr="005D1504">
        <w:rPr>
          <w:rFonts w:ascii="Calibri" w:eastAsia="Calibri" w:hAnsi="Calibri" w:cs="Calibri"/>
          <w:b/>
          <w:noProof/>
          <w:color w:val="000000"/>
          <w:sz w:val="32"/>
          <w:szCs w:val="24"/>
          <w:shd w:val="clear" w:color="auto" w:fill="FFFFFF"/>
          <w:lang w:val="hr-HR" w:eastAsia="hr-HR"/>
        </w:rPr>
        <w:lastRenderedPageBreak/>
        <mc:AlternateContent>
          <mc:Choice Requires="wps">
            <w:drawing>
              <wp:anchor distT="0" distB="0" distL="114300" distR="114300" simplePos="0" relativeHeight="251660288" behindDoc="0" locked="0" layoutInCell="1" allowOverlap="1" wp14:anchorId="10608CC3" wp14:editId="6304D307">
                <wp:simplePos x="0" y="0"/>
                <wp:positionH relativeFrom="column">
                  <wp:posOffset>2567940</wp:posOffset>
                </wp:positionH>
                <wp:positionV relativeFrom="paragraph">
                  <wp:posOffset>182245</wp:posOffset>
                </wp:positionV>
                <wp:extent cx="1421765" cy="875030"/>
                <wp:effectExtent l="0" t="0" r="26035" b="2032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765" cy="875030"/>
                        </a:xfrm>
                        <a:prstGeom prst="rect">
                          <a:avLst/>
                        </a:prstGeom>
                        <a:solidFill>
                          <a:srgbClr val="FFFFFF"/>
                        </a:solidFill>
                        <a:ln w="9525">
                          <a:solidFill>
                            <a:srgbClr val="000000"/>
                          </a:solidFill>
                          <a:miter lim="800000"/>
                          <a:headEnd/>
                          <a:tailEnd/>
                        </a:ln>
                      </wps:spPr>
                      <wps:txbx>
                        <w:txbxContent>
                          <w:p w14:paraId="56B32097" w14:textId="77777777" w:rsidR="004A7178" w:rsidRDefault="004A7178" w:rsidP="00EE669D">
                            <w:pPr>
                              <w:rPr>
                                <w:sz w:val="32"/>
                              </w:rPr>
                            </w:pPr>
                            <w:r>
                              <w:rPr>
                                <w:sz w:val="32"/>
                              </w:rPr>
                              <w:t>2x (S</w:t>
                            </w:r>
                            <w:r>
                              <w:rPr>
                                <w:sz w:val="32"/>
                                <w:vertAlign w:val="subscript"/>
                              </w:rPr>
                              <w:t>2</w:t>
                            </w:r>
                            <w:r>
                              <w:rPr>
                                <w:sz w:val="32"/>
                              </w:rPr>
                              <w:t>)</w:t>
                            </w:r>
                          </w:p>
                          <w:p w14:paraId="30F61706" w14:textId="77777777" w:rsidR="004A7178" w:rsidRPr="009032AB" w:rsidRDefault="004A7178" w:rsidP="00EE669D">
                            <w:pPr>
                              <w:rPr>
                                <w:sz w:val="32"/>
                              </w:rPr>
                            </w:pPr>
                            <w:r>
                              <w:rPr>
                                <w:sz w:val="32"/>
                              </w:rPr>
                              <w:t>1x (S</w:t>
                            </w:r>
                            <w:r>
                              <w:rPr>
                                <w:sz w:val="32"/>
                                <w:vertAlign w:val="subscript"/>
                              </w:rPr>
                              <w:t>1</w:t>
                            </w:r>
                            <w:r>
                              <w:rPr>
                                <w:sz w:val="3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left:0;text-align:left;margin-left:202.2pt;margin-top:14.35pt;width:111.95pt;height:68.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">
                <v:textbox>
                  <w:txbxContent>
                    <w:p w14:paraId="56B32097" w14:textId="77777777" w:rsidR="004A7178" w:rsidRDefault="004A7178" w:rsidP="00EE669D">
                      <w:pPr>
                        <w:rPr>
                          <w:sz w:val="32"/>
                        </w:rPr>
                      </w:pPr>
                      <w:r>
                        <w:rPr>
                          <w:sz w:val="32"/>
                        </w:rPr>
                        <w:t>2x (S</w:t>
                      </w:r>
                      <w:r>
                        <w:rPr>
                          <w:sz w:val="32"/>
                          <w:vertAlign w:val="subscript"/>
                        </w:rPr>
                        <w:t>2</w:t>
                      </w:r>
                      <w:r>
                        <w:rPr>
                          <w:sz w:val="32"/>
                        </w:rPr>
                        <w:t>)</w:t>
                      </w:r>
                    </w:p>
                    <w:p w14:paraId="30F61706" w14:textId="77777777" w:rsidR="004A7178" w:rsidRPr="009032AB" w:rsidRDefault="004A7178" w:rsidP="00EE669D">
                      <w:pPr>
                        <w:rPr>
                          <w:sz w:val="32"/>
                        </w:rPr>
                      </w:pPr>
                      <w:r>
                        <w:rPr>
                          <w:sz w:val="32"/>
                        </w:rPr>
                        <w:t>1x (S</w:t>
                      </w:r>
                      <w:r>
                        <w:rPr>
                          <w:sz w:val="32"/>
                          <w:vertAlign w:val="subscript"/>
                        </w:rPr>
                        <w:t>1</w:t>
                      </w:r>
                      <w:r>
                        <w:rPr>
                          <w:sz w:val="32"/>
                        </w:rPr>
                        <w:t>)</w:t>
                      </w:r>
                    </w:p>
                  </w:txbxContent>
                </v:textbox>
              </v:shape>
            </w:pict>
          </mc:Fallback>
        </mc:AlternateContent>
      </w:r>
      <w:r w:rsidR="00EE669D" w:rsidRPr="005D1504">
        <w:rPr>
          <w:rFonts w:ascii="Calibri" w:eastAsia="Calibri" w:hAnsi="Calibri" w:cs="Calibri"/>
          <w:color w:val="000000"/>
          <w:sz w:val="24"/>
          <w:szCs w:val="24"/>
          <w:shd w:val="clear" w:color="auto" w:fill="FFFFFF"/>
        </w:rPr>
        <w:t xml:space="preserve">   </w:t>
      </w:r>
      <w:r w:rsidR="00EE669D" w:rsidRPr="005D1504">
        <w:rPr>
          <w:rFonts w:ascii="Calibri" w:eastAsia="Calibri" w:hAnsi="Calibri" w:cs="Calibri"/>
          <w:color w:val="000000"/>
          <w:sz w:val="24"/>
          <w:szCs w:val="24"/>
          <w:u w:val="single"/>
          <w:shd w:val="clear" w:color="auto" w:fill="FFFFFF"/>
        </w:rPr>
        <w:t>STRENGHTS</w:t>
      </w:r>
    </w:p>
    <w:tbl>
      <w:tblPr>
        <w:tblStyle w:val="Reetkatablice"/>
        <w:tblW w:w="0" w:type="auto"/>
        <w:tblLook w:val="04A0" w:firstRow="1" w:lastRow="0" w:firstColumn="1" w:lastColumn="0" w:noHBand="0" w:noVBand="1"/>
      </w:tblPr>
      <w:tblGrid>
        <w:gridCol w:w="706"/>
        <w:gridCol w:w="706"/>
        <w:gridCol w:w="706"/>
        <w:gridCol w:w="706"/>
      </w:tblGrid>
      <w:tr w:rsidR="00EE669D" w:rsidRPr="005D1504" w14:paraId="1536F0D0" w14:textId="77777777" w:rsidTr="00D44D81">
        <w:trPr>
          <w:trHeight w:val="580"/>
        </w:trPr>
        <w:tc>
          <w:tcPr>
            <w:tcW w:w="706" w:type="dxa"/>
            <w:vAlign w:val="center"/>
          </w:tcPr>
          <w:p w14:paraId="1AFDC760" w14:textId="77777777" w:rsidR="00EE669D" w:rsidRPr="005D1504" w:rsidRDefault="00EE669D" w:rsidP="00D44D81">
            <w:pPr>
              <w:spacing w:after="160" w:line="259" w:lineRule="auto"/>
              <w:jc w:val="center"/>
              <w:rPr>
                <w:rFonts w:ascii="Calibri" w:eastAsia="Calibri" w:hAnsi="Calibri" w:cs="Calibri"/>
                <w:color w:val="000000"/>
                <w:sz w:val="32"/>
                <w:szCs w:val="24"/>
                <w:shd w:val="clear" w:color="auto" w:fill="FFFFFF"/>
              </w:rPr>
            </w:pPr>
          </w:p>
        </w:tc>
        <w:tc>
          <w:tcPr>
            <w:tcW w:w="706" w:type="dxa"/>
            <w:vAlign w:val="center"/>
          </w:tcPr>
          <w:p w14:paraId="14D660C1" w14:textId="77777777" w:rsidR="00EE669D" w:rsidRPr="005D1504" w:rsidRDefault="00EE669D" w:rsidP="00D44D81">
            <w:pPr>
              <w:spacing w:after="160" w:line="259" w:lineRule="auto"/>
              <w:jc w:val="center"/>
              <w:rPr>
                <w:rFonts w:ascii="Calibri" w:eastAsia="Calibri" w:hAnsi="Calibri" w:cs="Calibri"/>
                <w:b/>
                <w:color w:val="000000"/>
                <w:sz w:val="32"/>
                <w:szCs w:val="24"/>
                <w:shd w:val="clear" w:color="auto" w:fill="FFFFFF"/>
                <w:vertAlign w:val="subscript"/>
              </w:rPr>
            </w:pPr>
            <w:r w:rsidRPr="005D1504">
              <w:rPr>
                <w:rFonts w:ascii="Calibri" w:eastAsia="Calibri" w:hAnsi="Calibri" w:cs="Calibri"/>
                <w:b/>
                <w:color w:val="000000"/>
                <w:sz w:val="32"/>
                <w:szCs w:val="24"/>
                <w:shd w:val="clear" w:color="auto" w:fill="FFFFFF"/>
              </w:rPr>
              <w:t>S</w:t>
            </w:r>
            <w:r w:rsidRPr="005D1504">
              <w:rPr>
                <w:rFonts w:ascii="Calibri" w:eastAsia="Calibri" w:hAnsi="Calibri" w:cs="Calibri"/>
                <w:b/>
                <w:color w:val="000000"/>
                <w:sz w:val="32"/>
                <w:szCs w:val="24"/>
                <w:shd w:val="clear" w:color="auto" w:fill="FFFFFF"/>
                <w:vertAlign w:val="subscript"/>
              </w:rPr>
              <w:t>1</w:t>
            </w:r>
          </w:p>
        </w:tc>
        <w:tc>
          <w:tcPr>
            <w:tcW w:w="706" w:type="dxa"/>
            <w:vAlign w:val="center"/>
          </w:tcPr>
          <w:p w14:paraId="7F4A8C66" w14:textId="77777777" w:rsidR="00EE669D" w:rsidRPr="005D1504" w:rsidRDefault="00EE669D" w:rsidP="00D44D81">
            <w:pPr>
              <w:spacing w:after="160" w:line="259" w:lineRule="auto"/>
              <w:jc w:val="center"/>
              <w:rPr>
                <w:rFonts w:ascii="Calibri" w:eastAsia="Calibri" w:hAnsi="Calibri" w:cs="Calibri"/>
                <w:b/>
                <w:color w:val="000000"/>
                <w:sz w:val="32"/>
                <w:szCs w:val="24"/>
                <w:shd w:val="clear" w:color="auto" w:fill="FFFFFF"/>
                <w:vertAlign w:val="subscript"/>
              </w:rPr>
            </w:pPr>
            <w:r w:rsidRPr="005D1504">
              <w:rPr>
                <w:rFonts w:ascii="Calibri" w:eastAsia="Calibri" w:hAnsi="Calibri" w:cs="Calibri"/>
                <w:b/>
                <w:color w:val="000000"/>
                <w:sz w:val="32"/>
                <w:szCs w:val="24"/>
                <w:shd w:val="clear" w:color="auto" w:fill="FFFFFF"/>
              </w:rPr>
              <w:t>S</w:t>
            </w:r>
            <w:r w:rsidRPr="005D1504">
              <w:rPr>
                <w:rFonts w:ascii="Calibri" w:eastAsia="Calibri" w:hAnsi="Calibri" w:cs="Calibri"/>
                <w:b/>
                <w:color w:val="000000"/>
                <w:sz w:val="32"/>
                <w:szCs w:val="24"/>
                <w:shd w:val="clear" w:color="auto" w:fill="FFFFFF"/>
                <w:vertAlign w:val="subscript"/>
              </w:rPr>
              <w:t>2</w:t>
            </w:r>
          </w:p>
        </w:tc>
        <w:tc>
          <w:tcPr>
            <w:tcW w:w="706" w:type="dxa"/>
            <w:vAlign w:val="center"/>
          </w:tcPr>
          <w:p w14:paraId="69F91F69" w14:textId="77777777" w:rsidR="00EE669D" w:rsidRPr="005D1504" w:rsidRDefault="00EE669D" w:rsidP="00D44D81">
            <w:pPr>
              <w:spacing w:after="160" w:line="259" w:lineRule="auto"/>
              <w:jc w:val="center"/>
              <w:rPr>
                <w:rFonts w:ascii="Calibri" w:eastAsia="Calibri" w:hAnsi="Calibri" w:cs="Calibri"/>
                <w:b/>
                <w:color w:val="000000"/>
                <w:sz w:val="32"/>
                <w:szCs w:val="24"/>
                <w:shd w:val="clear" w:color="auto" w:fill="FFFFFF"/>
                <w:vertAlign w:val="subscript"/>
              </w:rPr>
            </w:pPr>
            <w:r w:rsidRPr="005D1504">
              <w:rPr>
                <w:rFonts w:ascii="Calibri" w:eastAsia="Calibri" w:hAnsi="Calibri" w:cs="Calibri"/>
                <w:b/>
                <w:color w:val="000000"/>
                <w:sz w:val="32"/>
                <w:szCs w:val="24"/>
                <w:shd w:val="clear" w:color="auto" w:fill="FFFFFF"/>
              </w:rPr>
              <w:t>S</w:t>
            </w:r>
            <w:r w:rsidRPr="005D1504">
              <w:rPr>
                <w:rFonts w:ascii="Calibri" w:eastAsia="Calibri" w:hAnsi="Calibri" w:cs="Calibri"/>
                <w:b/>
                <w:color w:val="000000"/>
                <w:sz w:val="32"/>
                <w:szCs w:val="24"/>
                <w:shd w:val="clear" w:color="auto" w:fill="FFFFFF"/>
                <w:vertAlign w:val="subscript"/>
              </w:rPr>
              <w:t>3</w:t>
            </w:r>
          </w:p>
        </w:tc>
      </w:tr>
      <w:tr w:rsidR="00EE669D" w:rsidRPr="005D1504" w14:paraId="1D116C71" w14:textId="77777777" w:rsidTr="00D44D81">
        <w:trPr>
          <w:trHeight w:val="551"/>
        </w:trPr>
        <w:tc>
          <w:tcPr>
            <w:tcW w:w="706" w:type="dxa"/>
            <w:vAlign w:val="center"/>
          </w:tcPr>
          <w:p w14:paraId="77C12417" w14:textId="77777777" w:rsidR="00EE669D" w:rsidRPr="005D1504" w:rsidRDefault="00EE669D" w:rsidP="00D44D81">
            <w:pPr>
              <w:spacing w:after="160" w:line="259" w:lineRule="auto"/>
              <w:jc w:val="center"/>
              <w:rPr>
                <w:rFonts w:ascii="Calibri" w:eastAsia="Calibri" w:hAnsi="Calibri" w:cs="Calibri"/>
                <w:b/>
                <w:color w:val="000000"/>
                <w:sz w:val="32"/>
                <w:szCs w:val="24"/>
                <w:shd w:val="clear" w:color="auto" w:fill="FFFFFF"/>
                <w:vertAlign w:val="subscript"/>
              </w:rPr>
            </w:pPr>
            <w:r w:rsidRPr="005D1504">
              <w:rPr>
                <w:rFonts w:ascii="Calibri" w:eastAsia="Calibri" w:hAnsi="Calibri" w:cs="Calibri"/>
                <w:b/>
                <w:color w:val="000000"/>
                <w:sz w:val="32"/>
                <w:szCs w:val="24"/>
                <w:shd w:val="clear" w:color="auto" w:fill="FFFFFF"/>
              </w:rPr>
              <w:t>S</w:t>
            </w:r>
            <w:r w:rsidRPr="005D1504">
              <w:rPr>
                <w:rFonts w:ascii="Calibri" w:eastAsia="Calibri" w:hAnsi="Calibri" w:cs="Calibri"/>
                <w:b/>
                <w:color w:val="000000"/>
                <w:sz w:val="32"/>
                <w:szCs w:val="24"/>
                <w:shd w:val="clear" w:color="auto" w:fill="FFFFFF"/>
                <w:vertAlign w:val="subscript"/>
              </w:rPr>
              <w:t>1</w:t>
            </w:r>
          </w:p>
        </w:tc>
        <w:tc>
          <w:tcPr>
            <w:tcW w:w="706" w:type="dxa"/>
            <w:vAlign w:val="center"/>
          </w:tcPr>
          <w:p w14:paraId="47927FF7" w14:textId="77777777" w:rsidR="00EE669D" w:rsidRPr="005D1504" w:rsidRDefault="00EE669D" w:rsidP="00D44D81">
            <w:pPr>
              <w:spacing w:after="160" w:line="259" w:lineRule="auto"/>
              <w:jc w:val="center"/>
              <w:rPr>
                <w:rFonts w:ascii="Calibri" w:eastAsia="Calibri" w:hAnsi="Calibri" w:cs="Calibri"/>
                <w:color w:val="000000"/>
                <w:sz w:val="32"/>
                <w:szCs w:val="24"/>
                <w:shd w:val="clear" w:color="auto" w:fill="FFFFFF"/>
              </w:rPr>
            </w:pPr>
            <w:r w:rsidRPr="005D1504">
              <w:rPr>
                <w:rFonts w:ascii="Calibri" w:eastAsia="Calibri" w:hAnsi="Calibri" w:cs="Calibri"/>
                <w:color w:val="000000"/>
                <w:sz w:val="32"/>
                <w:szCs w:val="24"/>
                <w:shd w:val="clear" w:color="auto" w:fill="FFFFFF"/>
              </w:rPr>
              <w:t>-</w:t>
            </w:r>
          </w:p>
        </w:tc>
        <w:tc>
          <w:tcPr>
            <w:tcW w:w="706" w:type="dxa"/>
            <w:vAlign w:val="center"/>
          </w:tcPr>
          <w:p w14:paraId="5A43F913" w14:textId="77777777" w:rsidR="00EE669D" w:rsidRPr="005D1504" w:rsidRDefault="00EE669D" w:rsidP="00D44D81">
            <w:pPr>
              <w:spacing w:after="160" w:line="259" w:lineRule="auto"/>
              <w:jc w:val="center"/>
              <w:rPr>
                <w:rFonts w:ascii="Calibri" w:eastAsia="Calibri" w:hAnsi="Calibri" w:cs="Calibri"/>
                <w:color w:val="000000"/>
                <w:sz w:val="32"/>
                <w:szCs w:val="24"/>
                <w:shd w:val="clear" w:color="auto" w:fill="FFFFFF"/>
                <w:vertAlign w:val="subscript"/>
              </w:rPr>
            </w:pPr>
            <w:r w:rsidRPr="005D1504">
              <w:rPr>
                <w:rFonts w:ascii="Calibri" w:eastAsia="Calibri" w:hAnsi="Calibri" w:cs="Calibri"/>
                <w:color w:val="000000"/>
                <w:sz w:val="32"/>
                <w:szCs w:val="24"/>
                <w:shd w:val="clear" w:color="auto" w:fill="FFFFFF"/>
              </w:rPr>
              <w:t>S</w:t>
            </w:r>
            <w:r w:rsidRPr="005D1504">
              <w:rPr>
                <w:rFonts w:ascii="Calibri" w:eastAsia="Calibri" w:hAnsi="Calibri" w:cs="Calibri"/>
                <w:color w:val="000000"/>
                <w:sz w:val="32"/>
                <w:szCs w:val="24"/>
                <w:shd w:val="clear" w:color="auto" w:fill="FFFFFF"/>
                <w:vertAlign w:val="subscript"/>
              </w:rPr>
              <w:t>2</w:t>
            </w:r>
          </w:p>
        </w:tc>
        <w:tc>
          <w:tcPr>
            <w:tcW w:w="706" w:type="dxa"/>
            <w:vAlign w:val="center"/>
          </w:tcPr>
          <w:p w14:paraId="7CB73FA4" w14:textId="77777777" w:rsidR="00EE669D" w:rsidRPr="005D1504" w:rsidRDefault="00EE669D" w:rsidP="00D44D81">
            <w:pPr>
              <w:spacing w:after="160" w:line="259" w:lineRule="auto"/>
              <w:jc w:val="center"/>
              <w:rPr>
                <w:rFonts w:ascii="Calibri" w:eastAsia="Calibri" w:hAnsi="Calibri" w:cs="Calibri"/>
                <w:color w:val="000000"/>
                <w:sz w:val="32"/>
                <w:szCs w:val="24"/>
                <w:shd w:val="clear" w:color="auto" w:fill="FFFFFF"/>
                <w:vertAlign w:val="subscript"/>
              </w:rPr>
            </w:pPr>
            <w:r w:rsidRPr="005D1504">
              <w:rPr>
                <w:rFonts w:ascii="Calibri" w:eastAsia="Calibri" w:hAnsi="Calibri" w:cs="Calibri"/>
                <w:color w:val="000000"/>
                <w:sz w:val="32"/>
                <w:szCs w:val="24"/>
                <w:shd w:val="clear" w:color="auto" w:fill="FFFFFF"/>
              </w:rPr>
              <w:t>S</w:t>
            </w:r>
            <w:r w:rsidRPr="005D1504">
              <w:rPr>
                <w:rFonts w:ascii="Calibri" w:eastAsia="Calibri" w:hAnsi="Calibri" w:cs="Calibri"/>
                <w:color w:val="000000"/>
                <w:sz w:val="32"/>
                <w:szCs w:val="24"/>
                <w:shd w:val="clear" w:color="auto" w:fill="FFFFFF"/>
                <w:vertAlign w:val="subscript"/>
              </w:rPr>
              <w:t>1</w:t>
            </w:r>
          </w:p>
        </w:tc>
      </w:tr>
      <w:tr w:rsidR="00EE669D" w:rsidRPr="005D1504" w14:paraId="1D329298" w14:textId="77777777" w:rsidTr="00D44D81">
        <w:trPr>
          <w:trHeight w:val="580"/>
        </w:trPr>
        <w:tc>
          <w:tcPr>
            <w:tcW w:w="706" w:type="dxa"/>
            <w:vAlign w:val="center"/>
          </w:tcPr>
          <w:p w14:paraId="4079FA40" w14:textId="77777777" w:rsidR="00EE669D" w:rsidRPr="005D1504" w:rsidRDefault="00EE669D" w:rsidP="00D44D81">
            <w:pPr>
              <w:spacing w:after="160" w:line="259" w:lineRule="auto"/>
              <w:jc w:val="center"/>
              <w:rPr>
                <w:rFonts w:ascii="Calibri" w:eastAsia="Calibri" w:hAnsi="Calibri" w:cs="Calibri"/>
                <w:b/>
                <w:color w:val="000000"/>
                <w:sz w:val="32"/>
                <w:szCs w:val="24"/>
                <w:shd w:val="clear" w:color="auto" w:fill="FFFFFF"/>
                <w:vertAlign w:val="subscript"/>
              </w:rPr>
            </w:pPr>
            <w:r w:rsidRPr="005D1504">
              <w:rPr>
                <w:rFonts w:ascii="Calibri" w:eastAsia="Calibri" w:hAnsi="Calibri" w:cs="Calibri"/>
                <w:b/>
                <w:color w:val="000000"/>
                <w:sz w:val="32"/>
                <w:szCs w:val="24"/>
                <w:shd w:val="clear" w:color="auto" w:fill="FFFFFF"/>
              </w:rPr>
              <w:t>S</w:t>
            </w:r>
            <w:r w:rsidRPr="005D1504">
              <w:rPr>
                <w:rFonts w:ascii="Calibri" w:eastAsia="Calibri" w:hAnsi="Calibri" w:cs="Calibri"/>
                <w:b/>
                <w:color w:val="000000"/>
                <w:sz w:val="32"/>
                <w:szCs w:val="24"/>
                <w:shd w:val="clear" w:color="auto" w:fill="FFFFFF"/>
                <w:vertAlign w:val="subscript"/>
              </w:rPr>
              <w:t>2</w:t>
            </w:r>
          </w:p>
        </w:tc>
        <w:tc>
          <w:tcPr>
            <w:tcW w:w="706" w:type="dxa"/>
            <w:vAlign w:val="center"/>
          </w:tcPr>
          <w:p w14:paraId="228242DE" w14:textId="77777777" w:rsidR="00EE669D" w:rsidRPr="005D1504" w:rsidRDefault="00EE669D" w:rsidP="00D44D81">
            <w:pPr>
              <w:spacing w:after="160" w:line="259" w:lineRule="auto"/>
              <w:jc w:val="center"/>
              <w:rPr>
                <w:rFonts w:ascii="Calibri" w:eastAsia="Calibri" w:hAnsi="Calibri" w:cs="Calibri"/>
                <w:color w:val="000000"/>
                <w:sz w:val="32"/>
                <w:szCs w:val="24"/>
                <w:shd w:val="clear" w:color="auto" w:fill="FFFFFF"/>
              </w:rPr>
            </w:pPr>
            <w:r w:rsidRPr="005D1504">
              <w:rPr>
                <w:rFonts w:ascii="Calibri" w:eastAsia="Calibri" w:hAnsi="Calibri" w:cs="Calibri"/>
                <w:color w:val="000000"/>
                <w:sz w:val="32"/>
                <w:szCs w:val="24"/>
                <w:shd w:val="clear" w:color="auto" w:fill="FFFFFF"/>
              </w:rPr>
              <w:t>-</w:t>
            </w:r>
          </w:p>
        </w:tc>
        <w:tc>
          <w:tcPr>
            <w:tcW w:w="706" w:type="dxa"/>
            <w:vAlign w:val="center"/>
          </w:tcPr>
          <w:p w14:paraId="7A4BFB69" w14:textId="77777777" w:rsidR="00EE669D" w:rsidRPr="005D1504" w:rsidRDefault="00EE669D" w:rsidP="00D44D81">
            <w:pPr>
              <w:spacing w:after="160" w:line="259" w:lineRule="auto"/>
              <w:jc w:val="center"/>
              <w:rPr>
                <w:rFonts w:ascii="Calibri" w:eastAsia="Calibri" w:hAnsi="Calibri" w:cs="Calibri"/>
                <w:color w:val="000000"/>
                <w:sz w:val="32"/>
                <w:szCs w:val="24"/>
                <w:shd w:val="clear" w:color="auto" w:fill="FFFFFF"/>
              </w:rPr>
            </w:pPr>
          </w:p>
        </w:tc>
        <w:tc>
          <w:tcPr>
            <w:tcW w:w="706" w:type="dxa"/>
            <w:vAlign w:val="center"/>
          </w:tcPr>
          <w:p w14:paraId="4FF8F743" w14:textId="77777777" w:rsidR="00EE669D" w:rsidRPr="005D1504" w:rsidRDefault="00EE669D" w:rsidP="00D44D81">
            <w:pPr>
              <w:spacing w:after="160" w:line="259" w:lineRule="auto"/>
              <w:jc w:val="center"/>
              <w:rPr>
                <w:rFonts w:ascii="Calibri" w:eastAsia="Calibri" w:hAnsi="Calibri" w:cs="Calibri"/>
                <w:color w:val="000000"/>
                <w:sz w:val="32"/>
                <w:szCs w:val="24"/>
                <w:shd w:val="clear" w:color="auto" w:fill="FFFFFF"/>
                <w:vertAlign w:val="subscript"/>
              </w:rPr>
            </w:pPr>
            <w:r w:rsidRPr="005D1504">
              <w:rPr>
                <w:rFonts w:ascii="Calibri" w:eastAsia="Calibri" w:hAnsi="Calibri" w:cs="Calibri"/>
                <w:color w:val="000000"/>
                <w:sz w:val="32"/>
                <w:szCs w:val="24"/>
                <w:shd w:val="clear" w:color="auto" w:fill="FFFFFF"/>
              </w:rPr>
              <w:t>S</w:t>
            </w:r>
            <w:r w:rsidRPr="005D1504">
              <w:rPr>
                <w:rFonts w:ascii="Calibri" w:eastAsia="Calibri" w:hAnsi="Calibri" w:cs="Calibri"/>
                <w:color w:val="000000"/>
                <w:sz w:val="32"/>
                <w:szCs w:val="24"/>
                <w:shd w:val="clear" w:color="auto" w:fill="FFFFFF"/>
                <w:vertAlign w:val="subscript"/>
              </w:rPr>
              <w:t>2</w:t>
            </w:r>
          </w:p>
        </w:tc>
      </w:tr>
      <w:tr w:rsidR="00EE669D" w:rsidRPr="005D1504" w14:paraId="6E47324E" w14:textId="77777777" w:rsidTr="00D44D81">
        <w:trPr>
          <w:trHeight w:val="608"/>
        </w:trPr>
        <w:tc>
          <w:tcPr>
            <w:tcW w:w="706" w:type="dxa"/>
            <w:vAlign w:val="center"/>
          </w:tcPr>
          <w:p w14:paraId="382E8F1C" w14:textId="77777777" w:rsidR="00EE669D" w:rsidRPr="005D1504" w:rsidRDefault="00EE669D" w:rsidP="00D44D81">
            <w:pPr>
              <w:spacing w:after="160" w:line="259" w:lineRule="auto"/>
              <w:jc w:val="center"/>
              <w:rPr>
                <w:rFonts w:ascii="Calibri" w:eastAsia="Calibri" w:hAnsi="Calibri" w:cs="Calibri"/>
                <w:b/>
                <w:color w:val="000000"/>
                <w:sz w:val="32"/>
                <w:szCs w:val="24"/>
                <w:shd w:val="clear" w:color="auto" w:fill="FFFFFF"/>
                <w:vertAlign w:val="subscript"/>
              </w:rPr>
            </w:pPr>
            <w:r w:rsidRPr="005D1504">
              <w:rPr>
                <w:rFonts w:ascii="Calibri" w:eastAsia="Calibri" w:hAnsi="Calibri" w:cs="Calibri"/>
                <w:b/>
                <w:color w:val="000000"/>
                <w:sz w:val="32"/>
                <w:szCs w:val="24"/>
                <w:shd w:val="clear" w:color="auto" w:fill="FFFFFF"/>
              </w:rPr>
              <w:t>S</w:t>
            </w:r>
            <w:r w:rsidRPr="005D1504">
              <w:rPr>
                <w:rFonts w:ascii="Calibri" w:eastAsia="Calibri" w:hAnsi="Calibri" w:cs="Calibri"/>
                <w:b/>
                <w:color w:val="000000"/>
                <w:sz w:val="32"/>
                <w:szCs w:val="24"/>
                <w:shd w:val="clear" w:color="auto" w:fill="FFFFFF"/>
                <w:vertAlign w:val="subscript"/>
              </w:rPr>
              <w:t>3</w:t>
            </w:r>
          </w:p>
        </w:tc>
        <w:tc>
          <w:tcPr>
            <w:tcW w:w="706" w:type="dxa"/>
            <w:vAlign w:val="center"/>
          </w:tcPr>
          <w:p w14:paraId="6D35005B" w14:textId="77777777" w:rsidR="00EE669D" w:rsidRPr="005D1504" w:rsidRDefault="00EE669D" w:rsidP="00D44D81">
            <w:pPr>
              <w:spacing w:after="160" w:line="259" w:lineRule="auto"/>
              <w:jc w:val="center"/>
              <w:rPr>
                <w:rFonts w:ascii="Calibri" w:eastAsia="Calibri" w:hAnsi="Calibri" w:cs="Calibri"/>
                <w:color w:val="000000"/>
                <w:sz w:val="32"/>
                <w:szCs w:val="24"/>
                <w:shd w:val="clear" w:color="auto" w:fill="FFFFFF"/>
              </w:rPr>
            </w:pPr>
            <w:r w:rsidRPr="005D1504">
              <w:rPr>
                <w:rFonts w:ascii="Calibri" w:eastAsia="Calibri" w:hAnsi="Calibri" w:cs="Calibri"/>
                <w:color w:val="000000"/>
                <w:sz w:val="32"/>
                <w:szCs w:val="24"/>
                <w:shd w:val="clear" w:color="auto" w:fill="FFFFFF"/>
              </w:rPr>
              <w:t>-</w:t>
            </w:r>
          </w:p>
        </w:tc>
        <w:tc>
          <w:tcPr>
            <w:tcW w:w="706" w:type="dxa"/>
            <w:vAlign w:val="center"/>
          </w:tcPr>
          <w:p w14:paraId="255BA570" w14:textId="77777777" w:rsidR="00EE669D" w:rsidRPr="005D1504" w:rsidRDefault="00EE669D" w:rsidP="00D44D81">
            <w:pPr>
              <w:spacing w:after="160" w:line="259" w:lineRule="auto"/>
              <w:jc w:val="center"/>
              <w:rPr>
                <w:rFonts w:ascii="Calibri" w:eastAsia="Calibri" w:hAnsi="Calibri" w:cs="Calibri"/>
                <w:color w:val="000000"/>
                <w:sz w:val="32"/>
                <w:szCs w:val="24"/>
                <w:shd w:val="clear" w:color="auto" w:fill="FFFFFF"/>
              </w:rPr>
            </w:pPr>
            <w:r w:rsidRPr="005D1504">
              <w:rPr>
                <w:rFonts w:ascii="Calibri" w:eastAsia="Calibri" w:hAnsi="Calibri" w:cs="Calibri"/>
                <w:color w:val="000000"/>
                <w:sz w:val="32"/>
                <w:szCs w:val="24"/>
                <w:shd w:val="clear" w:color="auto" w:fill="FFFFFF"/>
              </w:rPr>
              <w:t>-</w:t>
            </w:r>
          </w:p>
        </w:tc>
        <w:tc>
          <w:tcPr>
            <w:tcW w:w="706" w:type="dxa"/>
            <w:vAlign w:val="center"/>
          </w:tcPr>
          <w:p w14:paraId="47E66F43" w14:textId="77777777" w:rsidR="00EE669D" w:rsidRPr="005D1504" w:rsidRDefault="00EE669D" w:rsidP="00D44D81">
            <w:pPr>
              <w:spacing w:after="160" w:line="259" w:lineRule="auto"/>
              <w:jc w:val="center"/>
              <w:rPr>
                <w:rFonts w:ascii="Calibri" w:eastAsia="Calibri" w:hAnsi="Calibri" w:cs="Calibri"/>
                <w:color w:val="000000"/>
                <w:sz w:val="32"/>
                <w:szCs w:val="24"/>
                <w:shd w:val="clear" w:color="auto" w:fill="FFFFFF"/>
              </w:rPr>
            </w:pPr>
            <w:r w:rsidRPr="005D1504">
              <w:rPr>
                <w:rFonts w:ascii="Calibri" w:eastAsia="Calibri" w:hAnsi="Calibri" w:cs="Calibri"/>
                <w:color w:val="000000"/>
                <w:sz w:val="32"/>
                <w:szCs w:val="24"/>
                <w:shd w:val="clear" w:color="auto" w:fill="FFFFFF"/>
              </w:rPr>
              <w:t>-</w:t>
            </w:r>
          </w:p>
        </w:tc>
      </w:tr>
    </w:tbl>
    <w:p w14:paraId="3C61D9CA" w14:textId="77777777" w:rsidR="00EE669D" w:rsidRPr="005D1504" w:rsidRDefault="00EE669D" w:rsidP="00EE669D">
      <w:pPr>
        <w:jc w:val="both"/>
        <w:rPr>
          <w:rFonts w:ascii="Calibri" w:eastAsia="Calibri" w:hAnsi="Calibri" w:cs="Calibri"/>
          <w:color w:val="000000"/>
          <w:sz w:val="24"/>
          <w:szCs w:val="24"/>
          <w:u w:val="single"/>
          <w:shd w:val="clear" w:color="auto" w:fill="FFFFFF"/>
        </w:rPr>
      </w:pPr>
    </w:p>
    <w:p w14:paraId="10ECF32D" w14:textId="77777777" w:rsidR="00EE669D" w:rsidRPr="005D1504" w:rsidRDefault="007A2000" w:rsidP="00EE669D">
      <w:pPr>
        <w:jc w:val="both"/>
        <w:rPr>
          <w:rFonts w:ascii="Calibri" w:eastAsia="Calibri" w:hAnsi="Calibri" w:cs="Calibri"/>
          <w:color w:val="000000"/>
          <w:sz w:val="24"/>
          <w:szCs w:val="24"/>
          <w:u w:val="single"/>
          <w:shd w:val="clear" w:color="auto" w:fill="FFFFFF"/>
        </w:rPr>
      </w:pPr>
      <w:r w:rsidRPr="005D1504">
        <w:rPr>
          <w:rFonts w:ascii="Calibri" w:eastAsia="Calibri" w:hAnsi="Calibri" w:cs="Calibri"/>
          <w:b/>
          <w:noProof/>
          <w:color w:val="000000"/>
          <w:sz w:val="28"/>
          <w:szCs w:val="24"/>
          <w:shd w:val="clear" w:color="auto" w:fill="FFFFFF"/>
          <w:lang w:val="hr-HR" w:eastAsia="hr-HR"/>
        </w:rPr>
        <mc:AlternateContent>
          <mc:Choice Requires="wps">
            <w:drawing>
              <wp:anchor distT="0" distB="0" distL="114300" distR="114300" simplePos="0" relativeHeight="251659264" behindDoc="0" locked="0" layoutInCell="1" allowOverlap="1" wp14:anchorId="4B20AA9B" wp14:editId="3F3DC7D6">
                <wp:simplePos x="0" y="0"/>
                <wp:positionH relativeFrom="column">
                  <wp:posOffset>2564765</wp:posOffset>
                </wp:positionH>
                <wp:positionV relativeFrom="paragraph">
                  <wp:posOffset>240665</wp:posOffset>
                </wp:positionV>
                <wp:extent cx="1421765" cy="838835"/>
                <wp:effectExtent l="0" t="0" r="26035" b="1841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765" cy="838835"/>
                        </a:xfrm>
                        <a:prstGeom prst="rect">
                          <a:avLst/>
                        </a:prstGeom>
                        <a:solidFill>
                          <a:srgbClr val="FFFFFF"/>
                        </a:solidFill>
                        <a:ln w="9525">
                          <a:solidFill>
                            <a:srgbClr val="000000"/>
                          </a:solidFill>
                          <a:miter lim="800000"/>
                          <a:headEnd/>
                          <a:tailEnd/>
                        </a:ln>
                      </wps:spPr>
                      <wps:txbx>
                        <w:txbxContent>
                          <w:p w14:paraId="4218A7FD" w14:textId="77777777" w:rsidR="004A7178" w:rsidRDefault="004A7178" w:rsidP="00EE669D">
                            <w:pPr>
                              <w:rPr>
                                <w:sz w:val="32"/>
                              </w:rPr>
                            </w:pPr>
                            <w:r>
                              <w:rPr>
                                <w:sz w:val="32"/>
                              </w:rPr>
                              <w:t>2x (O</w:t>
                            </w:r>
                            <w:r>
                              <w:rPr>
                                <w:sz w:val="32"/>
                                <w:vertAlign w:val="subscript"/>
                              </w:rPr>
                              <w:t xml:space="preserve">3 </w:t>
                            </w:r>
                            <w:r>
                              <w:rPr>
                                <w:sz w:val="32"/>
                              </w:rPr>
                              <w:t>)</w:t>
                            </w:r>
                          </w:p>
                          <w:p w14:paraId="46F17724" w14:textId="77777777" w:rsidR="004A7178" w:rsidRPr="009E5E6B" w:rsidRDefault="004A7178" w:rsidP="00EE669D">
                            <w:pPr>
                              <w:rPr>
                                <w:sz w:val="32"/>
                                <w:vertAlign w:val="subscript"/>
                              </w:rPr>
                            </w:pPr>
                            <w:r>
                              <w:rPr>
                                <w:sz w:val="32"/>
                              </w:rPr>
                              <w:t>1x (O</w:t>
                            </w:r>
                            <w:r>
                              <w:rPr>
                                <w:sz w:val="32"/>
                                <w:vertAlign w:val="subscript"/>
                              </w:rPr>
                              <w:t xml:space="preserve">2 </w:t>
                            </w:r>
                            <w:r>
                              <w:rPr>
                                <w:sz w:val="3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15" o:spid="_x0000_s1027" type="#_x0000_t202" style="position:absolute;left:0;text-align:left;margin-left:201.95pt;margin-top:18.95pt;width:111.95pt;height:66.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">
                <v:textbox style="mso-fit-shape-to-text:t">
                  <w:txbxContent>
                    <w:p w14:paraId="4218A7FD" w14:textId="77777777" w:rsidR="004A7178" w:rsidRDefault="004A7178" w:rsidP="00EE669D">
                      <w:pPr>
                        <w:rPr>
                          <w:sz w:val="32"/>
                        </w:rPr>
                      </w:pPr>
                      <w:r>
                        <w:rPr>
                          <w:sz w:val="32"/>
                        </w:rPr>
                        <w:t>2x (</w:t>
                      </w:r>
                      <w:proofErr w:type="gramStart"/>
                      <w:r>
                        <w:rPr>
                          <w:sz w:val="32"/>
                        </w:rPr>
                        <w:t>O</w:t>
                      </w:r>
                      <w:r>
                        <w:rPr>
                          <w:sz w:val="32"/>
                          <w:vertAlign w:val="subscript"/>
                        </w:rPr>
                        <w:t xml:space="preserve">3 </w:t>
                      </w:r>
                      <w:r>
                        <w:rPr>
                          <w:sz w:val="32"/>
                        </w:rPr>
                        <w:t>)</w:t>
                      </w:r>
                      <w:proofErr w:type="gramEnd"/>
                    </w:p>
                    <w:p w14:paraId="46F17724" w14:textId="77777777" w:rsidR="004A7178" w:rsidRPr="009E5E6B" w:rsidRDefault="004A7178" w:rsidP="00EE669D">
                      <w:pPr>
                        <w:rPr>
                          <w:sz w:val="32"/>
                          <w:vertAlign w:val="subscript"/>
                        </w:rPr>
                      </w:pPr>
                      <w:r>
                        <w:rPr>
                          <w:sz w:val="32"/>
                        </w:rPr>
                        <w:t>1x (</w:t>
                      </w:r>
                      <w:proofErr w:type="gramStart"/>
                      <w:r>
                        <w:rPr>
                          <w:sz w:val="32"/>
                        </w:rPr>
                        <w:t>O</w:t>
                      </w:r>
                      <w:r>
                        <w:rPr>
                          <w:sz w:val="32"/>
                          <w:vertAlign w:val="subscript"/>
                        </w:rPr>
                        <w:t xml:space="preserve">2 </w:t>
                      </w:r>
                      <w:r>
                        <w:rPr>
                          <w:sz w:val="32"/>
                        </w:rPr>
                        <w:t>)</w:t>
                      </w:r>
                      <w:proofErr w:type="gramEnd"/>
                    </w:p>
                  </w:txbxContent>
                </v:textbox>
              </v:shape>
            </w:pict>
          </mc:Fallback>
        </mc:AlternateContent>
      </w:r>
      <w:r w:rsidR="00EE669D" w:rsidRPr="005D1504">
        <w:rPr>
          <w:rFonts w:ascii="Calibri" w:eastAsia="Calibri" w:hAnsi="Calibri" w:cs="Calibri"/>
          <w:color w:val="000000"/>
          <w:sz w:val="24"/>
          <w:szCs w:val="24"/>
          <w:u w:val="single"/>
          <w:shd w:val="clear" w:color="auto" w:fill="FFFFFF"/>
        </w:rPr>
        <w:t xml:space="preserve">OPPORTUNITIES  </w:t>
      </w:r>
    </w:p>
    <w:tbl>
      <w:tblPr>
        <w:tblStyle w:val="Reetkatablice"/>
        <w:tblW w:w="0" w:type="auto"/>
        <w:tblLook w:val="04A0" w:firstRow="1" w:lastRow="0" w:firstColumn="1" w:lastColumn="0" w:noHBand="0" w:noVBand="1"/>
      </w:tblPr>
      <w:tblGrid>
        <w:gridCol w:w="722"/>
        <w:gridCol w:w="722"/>
        <w:gridCol w:w="722"/>
        <w:gridCol w:w="722"/>
      </w:tblGrid>
      <w:tr w:rsidR="00EE669D" w:rsidRPr="005D1504" w14:paraId="7C80AAF9" w14:textId="77777777" w:rsidTr="007A2000">
        <w:trPr>
          <w:trHeight w:val="633"/>
        </w:trPr>
        <w:tc>
          <w:tcPr>
            <w:tcW w:w="722" w:type="dxa"/>
            <w:vAlign w:val="center"/>
          </w:tcPr>
          <w:p w14:paraId="6D39C230" w14:textId="77777777" w:rsidR="00EE669D" w:rsidRPr="005D1504" w:rsidRDefault="00EE669D" w:rsidP="00D44D81">
            <w:pPr>
              <w:spacing w:after="160" w:line="259" w:lineRule="auto"/>
              <w:jc w:val="center"/>
              <w:rPr>
                <w:rFonts w:ascii="Calibri" w:eastAsia="Calibri" w:hAnsi="Calibri" w:cs="Calibri"/>
                <w:color w:val="000000"/>
                <w:sz w:val="28"/>
                <w:szCs w:val="24"/>
                <w:shd w:val="clear" w:color="auto" w:fill="FFFFFF"/>
              </w:rPr>
            </w:pPr>
          </w:p>
        </w:tc>
        <w:tc>
          <w:tcPr>
            <w:tcW w:w="722" w:type="dxa"/>
            <w:vAlign w:val="center"/>
          </w:tcPr>
          <w:p w14:paraId="5BDB9828" w14:textId="77777777" w:rsidR="00EE669D" w:rsidRPr="005D1504" w:rsidRDefault="00EE669D" w:rsidP="00D44D81">
            <w:pPr>
              <w:spacing w:after="160" w:line="259" w:lineRule="auto"/>
              <w:jc w:val="center"/>
              <w:rPr>
                <w:rFonts w:ascii="Calibri" w:eastAsia="Calibri" w:hAnsi="Calibri" w:cs="Calibri"/>
                <w:b/>
                <w:color w:val="000000"/>
                <w:sz w:val="28"/>
                <w:szCs w:val="24"/>
                <w:shd w:val="clear" w:color="auto" w:fill="FFFFFF"/>
                <w:vertAlign w:val="subscript"/>
              </w:rPr>
            </w:pPr>
            <w:r w:rsidRPr="005D1504">
              <w:rPr>
                <w:rFonts w:ascii="Calibri" w:eastAsia="Calibri" w:hAnsi="Calibri" w:cs="Calibri"/>
                <w:b/>
                <w:color w:val="000000"/>
                <w:sz w:val="28"/>
                <w:szCs w:val="24"/>
                <w:shd w:val="clear" w:color="auto" w:fill="FFFFFF"/>
              </w:rPr>
              <w:t>O</w:t>
            </w:r>
            <w:r w:rsidRPr="005D1504">
              <w:rPr>
                <w:rFonts w:ascii="Calibri" w:eastAsia="Calibri" w:hAnsi="Calibri" w:cs="Calibri"/>
                <w:b/>
                <w:color w:val="000000"/>
                <w:sz w:val="28"/>
                <w:szCs w:val="24"/>
                <w:shd w:val="clear" w:color="auto" w:fill="FFFFFF"/>
                <w:vertAlign w:val="subscript"/>
              </w:rPr>
              <w:t>1</w:t>
            </w:r>
          </w:p>
        </w:tc>
        <w:tc>
          <w:tcPr>
            <w:tcW w:w="722" w:type="dxa"/>
            <w:vAlign w:val="center"/>
          </w:tcPr>
          <w:p w14:paraId="126925F4" w14:textId="77777777" w:rsidR="00EE669D" w:rsidRPr="005D1504" w:rsidRDefault="00EE669D" w:rsidP="00D44D81">
            <w:pPr>
              <w:spacing w:after="160" w:line="259" w:lineRule="auto"/>
              <w:jc w:val="center"/>
              <w:rPr>
                <w:rFonts w:ascii="Calibri" w:eastAsia="Calibri" w:hAnsi="Calibri" w:cs="Calibri"/>
                <w:b/>
                <w:color w:val="000000"/>
                <w:sz w:val="28"/>
                <w:szCs w:val="24"/>
                <w:shd w:val="clear" w:color="auto" w:fill="FFFFFF"/>
                <w:vertAlign w:val="subscript"/>
              </w:rPr>
            </w:pPr>
            <w:r w:rsidRPr="005D1504">
              <w:rPr>
                <w:rFonts w:ascii="Calibri" w:eastAsia="Calibri" w:hAnsi="Calibri" w:cs="Calibri"/>
                <w:b/>
                <w:color w:val="000000"/>
                <w:sz w:val="28"/>
                <w:szCs w:val="24"/>
                <w:shd w:val="clear" w:color="auto" w:fill="FFFFFF"/>
              </w:rPr>
              <w:t>O</w:t>
            </w:r>
            <w:r w:rsidRPr="005D1504">
              <w:rPr>
                <w:rFonts w:ascii="Calibri" w:eastAsia="Calibri" w:hAnsi="Calibri" w:cs="Calibri"/>
                <w:b/>
                <w:color w:val="000000"/>
                <w:sz w:val="28"/>
                <w:szCs w:val="24"/>
                <w:shd w:val="clear" w:color="auto" w:fill="FFFFFF"/>
                <w:vertAlign w:val="subscript"/>
              </w:rPr>
              <w:t>2</w:t>
            </w:r>
          </w:p>
        </w:tc>
        <w:tc>
          <w:tcPr>
            <w:tcW w:w="722" w:type="dxa"/>
            <w:vAlign w:val="center"/>
          </w:tcPr>
          <w:p w14:paraId="66E1B8F0" w14:textId="77777777" w:rsidR="00EE669D" w:rsidRPr="005D1504" w:rsidRDefault="00EE669D" w:rsidP="00D44D81">
            <w:pPr>
              <w:spacing w:after="160" w:line="259" w:lineRule="auto"/>
              <w:jc w:val="center"/>
              <w:rPr>
                <w:rFonts w:ascii="Calibri" w:eastAsia="Calibri" w:hAnsi="Calibri" w:cs="Calibri"/>
                <w:b/>
                <w:color w:val="000000"/>
                <w:sz w:val="28"/>
                <w:szCs w:val="24"/>
                <w:shd w:val="clear" w:color="auto" w:fill="FFFFFF"/>
                <w:vertAlign w:val="subscript"/>
              </w:rPr>
            </w:pPr>
            <w:r w:rsidRPr="005D1504">
              <w:rPr>
                <w:rFonts w:ascii="Calibri" w:eastAsia="Calibri" w:hAnsi="Calibri" w:cs="Calibri"/>
                <w:b/>
                <w:color w:val="000000"/>
                <w:sz w:val="28"/>
                <w:szCs w:val="24"/>
                <w:shd w:val="clear" w:color="auto" w:fill="FFFFFF"/>
              </w:rPr>
              <w:t>O</w:t>
            </w:r>
            <w:r w:rsidRPr="005D1504">
              <w:rPr>
                <w:rFonts w:ascii="Calibri" w:eastAsia="Calibri" w:hAnsi="Calibri" w:cs="Calibri"/>
                <w:b/>
                <w:color w:val="000000"/>
                <w:sz w:val="28"/>
                <w:szCs w:val="24"/>
                <w:shd w:val="clear" w:color="auto" w:fill="FFFFFF"/>
                <w:vertAlign w:val="subscript"/>
              </w:rPr>
              <w:t>3</w:t>
            </w:r>
          </w:p>
        </w:tc>
      </w:tr>
      <w:tr w:rsidR="00EE669D" w:rsidRPr="005D1504" w14:paraId="0F04C9F2" w14:textId="77777777" w:rsidTr="007A2000">
        <w:trPr>
          <w:trHeight w:val="601"/>
        </w:trPr>
        <w:tc>
          <w:tcPr>
            <w:tcW w:w="722" w:type="dxa"/>
            <w:vAlign w:val="center"/>
          </w:tcPr>
          <w:p w14:paraId="6F2BFFDA" w14:textId="77777777" w:rsidR="00EE669D" w:rsidRPr="005D1504" w:rsidRDefault="00EE669D" w:rsidP="00D44D81">
            <w:pPr>
              <w:spacing w:after="160" w:line="259" w:lineRule="auto"/>
              <w:jc w:val="center"/>
              <w:rPr>
                <w:rFonts w:ascii="Calibri" w:eastAsia="Calibri" w:hAnsi="Calibri" w:cs="Calibri"/>
                <w:b/>
                <w:color w:val="000000"/>
                <w:sz w:val="28"/>
                <w:szCs w:val="24"/>
                <w:shd w:val="clear" w:color="auto" w:fill="FFFFFF"/>
                <w:vertAlign w:val="subscript"/>
              </w:rPr>
            </w:pPr>
            <w:r w:rsidRPr="005D1504">
              <w:rPr>
                <w:rFonts w:ascii="Calibri" w:eastAsia="Calibri" w:hAnsi="Calibri" w:cs="Calibri"/>
                <w:b/>
                <w:color w:val="000000"/>
                <w:sz w:val="28"/>
                <w:szCs w:val="24"/>
                <w:shd w:val="clear" w:color="auto" w:fill="FFFFFF"/>
              </w:rPr>
              <w:t>O</w:t>
            </w:r>
            <w:r w:rsidRPr="005D1504">
              <w:rPr>
                <w:rFonts w:ascii="Calibri" w:eastAsia="Calibri" w:hAnsi="Calibri" w:cs="Calibri"/>
                <w:b/>
                <w:color w:val="000000"/>
                <w:sz w:val="28"/>
                <w:szCs w:val="24"/>
                <w:shd w:val="clear" w:color="auto" w:fill="FFFFFF"/>
                <w:vertAlign w:val="subscript"/>
              </w:rPr>
              <w:t>1</w:t>
            </w:r>
          </w:p>
        </w:tc>
        <w:tc>
          <w:tcPr>
            <w:tcW w:w="722" w:type="dxa"/>
            <w:vAlign w:val="center"/>
          </w:tcPr>
          <w:p w14:paraId="06032F88" w14:textId="77777777" w:rsidR="00EE669D" w:rsidRPr="005D1504" w:rsidRDefault="00EE669D" w:rsidP="00D44D81">
            <w:pPr>
              <w:spacing w:after="160" w:line="259" w:lineRule="auto"/>
              <w:jc w:val="center"/>
              <w:rPr>
                <w:rFonts w:ascii="Calibri" w:eastAsia="Calibri" w:hAnsi="Calibri" w:cs="Calibri"/>
                <w:color w:val="000000"/>
                <w:sz w:val="28"/>
                <w:szCs w:val="24"/>
                <w:shd w:val="clear" w:color="auto" w:fill="FFFFFF"/>
              </w:rPr>
            </w:pPr>
            <w:r w:rsidRPr="005D1504">
              <w:rPr>
                <w:rFonts w:ascii="Calibri" w:eastAsia="Calibri" w:hAnsi="Calibri" w:cs="Calibri"/>
                <w:color w:val="000000"/>
                <w:sz w:val="28"/>
                <w:szCs w:val="24"/>
                <w:shd w:val="clear" w:color="auto" w:fill="FFFFFF"/>
              </w:rPr>
              <w:t>-</w:t>
            </w:r>
          </w:p>
        </w:tc>
        <w:tc>
          <w:tcPr>
            <w:tcW w:w="722" w:type="dxa"/>
            <w:vAlign w:val="center"/>
          </w:tcPr>
          <w:p w14:paraId="43432615" w14:textId="77777777" w:rsidR="00EE669D" w:rsidRPr="005D1504" w:rsidRDefault="00EE669D" w:rsidP="00D44D81">
            <w:pPr>
              <w:spacing w:after="160" w:line="259" w:lineRule="auto"/>
              <w:jc w:val="center"/>
              <w:rPr>
                <w:rFonts w:ascii="Calibri" w:eastAsia="Calibri" w:hAnsi="Calibri" w:cs="Calibri"/>
                <w:color w:val="000000"/>
                <w:sz w:val="28"/>
                <w:szCs w:val="24"/>
                <w:shd w:val="clear" w:color="auto" w:fill="FFFFFF"/>
                <w:vertAlign w:val="subscript"/>
              </w:rPr>
            </w:pPr>
            <w:r w:rsidRPr="005D1504">
              <w:rPr>
                <w:rFonts w:ascii="Calibri" w:eastAsia="Calibri" w:hAnsi="Calibri" w:cs="Calibri"/>
                <w:color w:val="000000"/>
                <w:sz w:val="28"/>
                <w:szCs w:val="24"/>
                <w:shd w:val="clear" w:color="auto" w:fill="FFFFFF"/>
              </w:rPr>
              <w:t>O</w:t>
            </w:r>
            <w:r w:rsidRPr="005D1504">
              <w:rPr>
                <w:rFonts w:ascii="Calibri" w:eastAsia="Calibri" w:hAnsi="Calibri" w:cs="Calibri"/>
                <w:color w:val="000000"/>
                <w:sz w:val="28"/>
                <w:szCs w:val="24"/>
                <w:shd w:val="clear" w:color="auto" w:fill="FFFFFF"/>
                <w:vertAlign w:val="subscript"/>
              </w:rPr>
              <w:t>2</w:t>
            </w:r>
          </w:p>
        </w:tc>
        <w:tc>
          <w:tcPr>
            <w:tcW w:w="722" w:type="dxa"/>
            <w:vAlign w:val="center"/>
          </w:tcPr>
          <w:p w14:paraId="0218DDE2" w14:textId="77777777" w:rsidR="00EE669D" w:rsidRPr="005D1504" w:rsidRDefault="00EE669D" w:rsidP="00D44D81">
            <w:pPr>
              <w:spacing w:after="160" w:line="259" w:lineRule="auto"/>
              <w:jc w:val="center"/>
              <w:rPr>
                <w:rFonts w:ascii="Calibri" w:eastAsia="Calibri" w:hAnsi="Calibri" w:cs="Calibri"/>
                <w:color w:val="000000"/>
                <w:sz w:val="28"/>
                <w:szCs w:val="24"/>
                <w:shd w:val="clear" w:color="auto" w:fill="FFFFFF"/>
                <w:vertAlign w:val="subscript"/>
              </w:rPr>
            </w:pPr>
            <w:r w:rsidRPr="005D1504">
              <w:rPr>
                <w:rFonts w:ascii="Calibri" w:eastAsia="Calibri" w:hAnsi="Calibri" w:cs="Calibri"/>
                <w:color w:val="000000"/>
                <w:sz w:val="28"/>
                <w:szCs w:val="24"/>
                <w:shd w:val="clear" w:color="auto" w:fill="FFFFFF"/>
              </w:rPr>
              <w:t>O</w:t>
            </w:r>
            <w:r w:rsidRPr="005D1504">
              <w:rPr>
                <w:rFonts w:ascii="Calibri" w:eastAsia="Calibri" w:hAnsi="Calibri" w:cs="Calibri"/>
                <w:color w:val="000000"/>
                <w:sz w:val="28"/>
                <w:szCs w:val="24"/>
                <w:shd w:val="clear" w:color="auto" w:fill="FFFFFF"/>
                <w:vertAlign w:val="subscript"/>
              </w:rPr>
              <w:t>3</w:t>
            </w:r>
          </w:p>
        </w:tc>
      </w:tr>
      <w:tr w:rsidR="00EE669D" w:rsidRPr="005D1504" w14:paraId="25CD290B" w14:textId="77777777" w:rsidTr="007A2000">
        <w:trPr>
          <w:trHeight w:val="633"/>
        </w:trPr>
        <w:tc>
          <w:tcPr>
            <w:tcW w:w="722" w:type="dxa"/>
            <w:vAlign w:val="center"/>
          </w:tcPr>
          <w:p w14:paraId="45C40E26" w14:textId="77777777" w:rsidR="00EE669D" w:rsidRPr="005D1504" w:rsidRDefault="00EE669D" w:rsidP="00D44D81">
            <w:pPr>
              <w:spacing w:after="160" w:line="259" w:lineRule="auto"/>
              <w:jc w:val="center"/>
              <w:rPr>
                <w:rFonts w:ascii="Calibri" w:eastAsia="Calibri" w:hAnsi="Calibri" w:cs="Calibri"/>
                <w:b/>
                <w:color w:val="000000"/>
                <w:sz w:val="28"/>
                <w:szCs w:val="24"/>
                <w:shd w:val="clear" w:color="auto" w:fill="FFFFFF"/>
                <w:vertAlign w:val="subscript"/>
              </w:rPr>
            </w:pPr>
            <w:r w:rsidRPr="005D1504">
              <w:rPr>
                <w:rFonts w:ascii="Calibri" w:eastAsia="Calibri" w:hAnsi="Calibri" w:cs="Calibri"/>
                <w:b/>
                <w:color w:val="000000"/>
                <w:sz w:val="28"/>
                <w:szCs w:val="24"/>
                <w:shd w:val="clear" w:color="auto" w:fill="FFFFFF"/>
              </w:rPr>
              <w:t>O</w:t>
            </w:r>
            <w:r w:rsidRPr="005D1504">
              <w:rPr>
                <w:rFonts w:ascii="Calibri" w:eastAsia="Calibri" w:hAnsi="Calibri" w:cs="Calibri"/>
                <w:b/>
                <w:color w:val="000000"/>
                <w:sz w:val="28"/>
                <w:szCs w:val="24"/>
                <w:shd w:val="clear" w:color="auto" w:fill="FFFFFF"/>
                <w:vertAlign w:val="subscript"/>
              </w:rPr>
              <w:t>2</w:t>
            </w:r>
          </w:p>
        </w:tc>
        <w:tc>
          <w:tcPr>
            <w:tcW w:w="722" w:type="dxa"/>
            <w:vAlign w:val="center"/>
          </w:tcPr>
          <w:p w14:paraId="0D5FB25B" w14:textId="77777777" w:rsidR="00EE669D" w:rsidRPr="005D1504" w:rsidRDefault="00EE669D" w:rsidP="00D44D81">
            <w:pPr>
              <w:spacing w:after="160" w:line="259" w:lineRule="auto"/>
              <w:jc w:val="center"/>
              <w:rPr>
                <w:rFonts w:ascii="Calibri" w:eastAsia="Calibri" w:hAnsi="Calibri" w:cs="Calibri"/>
                <w:color w:val="000000"/>
                <w:sz w:val="28"/>
                <w:szCs w:val="24"/>
                <w:shd w:val="clear" w:color="auto" w:fill="FFFFFF"/>
              </w:rPr>
            </w:pPr>
            <w:r w:rsidRPr="005D1504">
              <w:rPr>
                <w:rFonts w:ascii="Calibri" w:eastAsia="Calibri" w:hAnsi="Calibri" w:cs="Calibri"/>
                <w:color w:val="000000"/>
                <w:sz w:val="28"/>
                <w:szCs w:val="24"/>
                <w:shd w:val="clear" w:color="auto" w:fill="FFFFFF"/>
              </w:rPr>
              <w:t>-</w:t>
            </w:r>
          </w:p>
        </w:tc>
        <w:tc>
          <w:tcPr>
            <w:tcW w:w="722" w:type="dxa"/>
            <w:vAlign w:val="center"/>
          </w:tcPr>
          <w:p w14:paraId="2B4A0BC6" w14:textId="77777777" w:rsidR="00EE669D" w:rsidRPr="005D1504" w:rsidRDefault="00EE669D" w:rsidP="00D44D81">
            <w:pPr>
              <w:spacing w:after="160" w:line="259" w:lineRule="auto"/>
              <w:jc w:val="center"/>
              <w:rPr>
                <w:rFonts w:ascii="Calibri" w:eastAsia="Calibri" w:hAnsi="Calibri" w:cs="Calibri"/>
                <w:color w:val="000000"/>
                <w:sz w:val="28"/>
                <w:szCs w:val="24"/>
                <w:shd w:val="clear" w:color="auto" w:fill="FFFFFF"/>
              </w:rPr>
            </w:pPr>
            <w:r w:rsidRPr="005D1504">
              <w:rPr>
                <w:rFonts w:ascii="Calibri" w:eastAsia="Calibri" w:hAnsi="Calibri" w:cs="Calibri"/>
                <w:color w:val="000000"/>
                <w:sz w:val="28"/>
                <w:szCs w:val="24"/>
                <w:shd w:val="clear" w:color="auto" w:fill="FFFFFF"/>
              </w:rPr>
              <w:t>-</w:t>
            </w:r>
          </w:p>
        </w:tc>
        <w:tc>
          <w:tcPr>
            <w:tcW w:w="722" w:type="dxa"/>
            <w:vAlign w:val="center"/>
          </w:tcPr>
          <w:p w14:paraId="52B2860B" w14:textId="77777777" w:rsidR="00EE669D" w:rsidRPr="005D1504" w:rsidRDefault="00EE669D" w:rsidP="00D44D81">
            <w:pPr>
              <w:spacing w:after="160" w:line="259" w:lineRule="auto"/>
              <w:jc w:val="center"/>
              <w:rPr>
                <w:rFonts w:ascii="Calibri" w:eastAsia="Calibri" w:hAnsi="Calibri" w:cs="Calibri"/>
                <w:color w:val="000000"/>
                <w:sz w:val="28"/>
                <w:szCs w:val="24"/>
                <w:shd w:val="clear" w:color="auto" w:fill="FFFFFF"/>
                <w:vertAlign w:val="subscript"/>
              </w:rPr>
            </w:pPr>
            <w:r w:rsidRPr="005D1504">
              <w:rPr>
                <w:rFonts w:ascii="Calibri" w:eastAsia="Calibri" w:hAnsi="Calibri" w:cs="Calibri"/>
                <w:color w:val="000000"/>
                <w:sz w:val="28"/>
                <w:szCs w:val="24"/>
                <w:shd w:val="clear" w:color="auto" w:fill="FFFFFF"/>
              </w:rPr>
              <w:t>O</w:t>
            </w:r>
            <w:r w:rsidRPr="005D1504">
              <w:rPr>
                <w:rFonts w:ascii="Calibri" w:eastAsia="Calibri" w:hAnsi="Calibri" w:cs="Calibri"/>
                <w:color w:val="000000"/>
                <w:sz w:val="28"/>
                <w:szCs w:val="24"/>
                <w:shd w:val="clear" w:color="auto" w:fill="FFFFFF"/>
                <w:vertAlign w:val="subscript"/>
              </w:rPr>
              <w:t>3</w:t>
            </w:r>
          </w:p>
        </w:tc>
      </w:tr>
      <w:tr w:rsidR="00EE669D" w:rsidRPr="005D1504" w14:paraId="6DDBD21B" w14:textId="77777777" w:rsidTr="007A2000">
        <w:trPr>
          <w:trHeight w:val="664"/>
        </w:trPr>
        <w:tc>
          <w:tcPr>
            <w:tcW w:w="722" w:type="dxa"/>
            <w:vAlign w:val="center"/>
          </w:tcPr>
          <w:p w14:paraId="4AAC44B1" w14:textId="77777777" w:rsidR="00EE669D" w:rsidRPr="005D1504" w:rsidRDefault="00EE669D" w:rsidP="00D44D81">
            <w:pPr>
              <w:spacing w:after="160" w:line="259" w:lineRule="auto"/>
              <w:jc w:val="center"/>
              <w:rPr>
                <w:rFonts w:ascii="Calibri" w:eastAsia="Calibri" w:hAnsi="Calibri" w:cs="Calibri"/>
                <w:b/>
                <w:color w:val="000000"/>
                <w:sz w:val="28"/>
                <w:szCs w:val="24"/>
                <w:shd w:val="clear" w:color="auto" w:fill="FFFFFF"/>
                <w:vertAlign w:val="subscript"/>
              </w:rPr>
            </w:pPr>
            <w:r w:rsidRPr="005D1504">
              <w:rPr>
                <w:rFonts w:ascii="Calibri" w:eastAsia="Calibri" w:hAnsi="Calibri" w:cs="Calibri"/>
                <w:b/>
                <w:color w:val="000000"/>
                <w:sz w:val="28"/>
                <w:szCs w:val="24"/>
                <w:shd w:val="clear" w:color="auto" w:fill="FFFFFF"/>
              </w:rPr>
              <w:t>O</w:t>
            </w:r>
            <w:r w:rsidRPr="005D1504">
              <w:rPr>
                <w:rFonts w:ascii="Calibri" w:eastAsia="Calibri" w:hAnsi="Calibri" w:cs="Calibri"/>
                <w:b/>
                <w:color w:val="000000"/>
                <w:sz w:val="28"/>
                <w:szCs w:val="24"/>
                <w:shd w:val="clear" w:color="auto" w:fill="FFFFFF"/>
                <w:vertAlign w:val="subscript"/>
              </w:rPr>
              <w:t>3</w:t>
            </w:r>
          </w:p>
        </w:tc>
        <w:tc>
          <w:tcPr>
            <w:tcW w:w="722" w:type="dxa"/>
            <w:vAlign w:val="center"/>
          </w:tcPr>
          <w:p w14:paraId="4DD40EE5" w14:textId="77777777" w:rsidR="00EE669D" w:rsidRPr="005D1504" w:rsidRDefault="00EE669D" w:rsidP="00D44D81">
            <w:pPr>
              <w:spacing w:after="160" w:line="259" w:lineRule="auto"/>
              <w:jc w:val="center"/>
              <w:rPr>
                <w:rFonts w:ascii="Calibri" w:eastAsia="Calibri" w:hAnsi="Calibri" w:cs="Calibri"/>
                <w:color w:val="000000"/>
                <w:sz w:val="28"/>
                <w:szCs w:val="24"/>
                <w:shd w:val="clear" w:color="auto" w:fill="FFFFFF"/>
              </w:rPr>
            </w:pPr>
            <w:r w:rsidRPr="005D1504">
              <w:rPr>
                <w:rFonts w:ascii="Calibri" w:eastAsia="Calibri" w:hAnsi="Calibri" w:cs="Calibri"/>
                <w:color w:val="000000"/>
                <w:sz w:val="28"/>
                <w:szCs w:val="24"/>
                <w:shd w:val="clear" w:color="auto" w:fill="FFFFFF"/>
              </w:rPr>
              <w:t>-</w:t>
            </w:r>
          </w:p>
        </w:tc>
        <w:tc>
          <w:tcPr>
            <w:tcW w:w="722" w:type="dxa"/>
            <w:vAlign w:val="center"/>
          </w:tcPr>
          <w:p w14:paraId="5B4C43CD" w14:textId="77777777" w:rsidR="00EE669D" w:rsidRPr="005D1504" w:rsidRDefault="00EE669D" w:rsidP="00D44D81">
            <w:pPr>
              <w:spacing w:after="160" w:line="259" w:lineRule="auto"/>
              <w:jc w:val="center"/>
              <w:rPr>
                <w:rFonts w:ascii="Calibri" w:eastAsia="Calibri" w:hAnsi="Calibri" w:cs="Calibri"/>
                <w:color w:val="000000"/>
                <w:sz w:val="28"/>
                <w:szCs w:val="24"/>
                <w:shd w:val="clear" w:color="auto" w:fill="FFFFFF"/>
              </w:rPr>
            </w:pPr>
            <w:r w:rsidRPr="005D1504">
              <w:rPr>
                <w:rFonts w:ascii="Calibri" w:eastAsia="Calibri" w:hAnsi="Calibri" w:cs="Calibri"/>
                <w:color w:val="000000"/>
                <w:sz w:val="28"/>
                <w:szCs w:val="24"/>
                <w:shd w:val="clear" w:color="auto" w:fill="FFFFFF"/>
              </w:rPr>
              <w:t>-</w:t>
            </w:r>
          </w:p>
        </w:tc>
        <w:tc>
          <w:tcPr>
            <w:tcW w:w="722" w:type="dxa"/>
            <w:vAlign w:val="center"/>
          </w:tcPr>
          <w:p w14:paraId="17D1FCCC" w14:textId="77777777" w:rsidR="00EE669D" w:rsidRPr="005D1504" w:rsidRDefault="00EE669D" w:rsidP="00D44D81">
            <w:pPr>
              <w:spacing w:after="160" w:line="259" w:lineRule="auto"/>
              <w:jc w:val="center"/>
              <w:rPr>
                <w:rFonts w:ascii="Calibri" w:eastAsia="Calibri" w:hAnsi="Calibri" w:cs="Calibri"/>
                <w:color w:val="000000"/>
                <w:sz w:val="28"/>
                <w:szCs w:val="24"/>
                <w:shd w:val="clear" w:color="auto" w:fill="FFFFFF"/>
              </w:rPr>
            </w:pPr>
            <w:r w:rsidRPr="005D1504">
              <w:rPr>
                <w:rFonts w:ascii="Calibri" w:eastAsia="Calibri" w:hAnsi="Calibri" w:cs="Calibri"/>
                <w:color w:val="000000"/>
                <w:sz w:val="28"/>
                <w:szCs w:val="24"/>
                <w:shd w:val="clear" w:color="auto" w:fill="FFFFFF"/>
              </w:rPr>
              <w:t>-</w:t>
            </w:r>
          </w:p>
        </w:tc>
      </w:tr>
    </w:tbl>
    <w:p w14:paraId="25185843" w14:textId="77777777" w:rsidR="007A2000" w:rsidRPr="005D1504" w:rsidRDefault="007A2000" w:rsidP="00EE669D">
      <w:pPr>
        <w:jc w:val="both"/>
        <w:rPr>
          <w:rFonts w:ascii="Calibri" w:eastAsia="Calibri" w:hAnsi="Calibri" w:cs="Calibri"/>
          <w:color w:val="000000"/>
          <w:sz w:val="24"/>
          <w:szCs w:val="24"/>
          <w:u w:val="single"/>
          <w:shd w:val="clear" w:color="auto" w:fill="FFFFFF"/>
        </w:rPr>
      </w:pPr>
    </w:p>
    <w:p w14:paraId="31FEBEF5" w14:textId="77777777" w:rsidR="007A2000" w:rsidRPr="005D1504" w:rsidRDefault="00EE669D" w:rsidP="00EE669D">
      <w:pPr>
        <w:jc w:val="both"/>
        <w:rPr>
          <w:rFonts w:ascii="Calibri" w:eastAsia="Calibri" w:hAnsi="Calibri" w:cs="Calibri"/>
          <w:color w:val="000000"/>
          <w:sz w:val="24"/>
          <w:szCs w:val="24"/>
          <w:shd w:val="clear" w:color="auto" w:fill="FFFFFF"/>
        </w:rPr>
      </w:pPr>
      <w:r w:rsidRPr="005D1504">
        <w:rPr>
          <w:rFonts w:ascii="Calibri" w:eastAsia="Calibri" w:hAnsi="Calibri" w:cs="Calibri"/>
          <w:color w:val="000000"/>
          <w:sz w:val="24"/>
          <w:szCs w:val="24"/>
          <w:u w:val="single"/>
          <w:shd w:val="clear" w:color="auto" w:fill="FFFFFF"/>
        </w:rPr>
        <w:t xml:space="preserve">WEAKNESS  </w:t>
      </w:r>
    </w:p>
    <w:tbl>
      <w:tblPr>
        <w:tblStyle w:val="Reetkatablice"/>
        <w:tblpPr w:leftFromText="180" w:rightFromText="180" w:vertAnchor="text" w:tblpY="1"/>
        <w:tblOverlap w:val="never"/>
        <w:tblW w:w="0" w:type="auto"/>
        <w:tblLook w:val="04A0" w:firstRow="1" w:lastRow="0" w:firstColumn="1" w:lastColumn="0" w:noHBand="0" w:noVBand="1"/>
      </w:tblPr>
      <w:tblGrid>
        <w:gridCol w:w="773"/>
        <w:gridCol w:w="773"/>
        <w:gridCol w:w="773"/>
      </w:tblGrid>
      <w:tr w:rsidR="00EE669D" w:rsidRPr="005D1504" w14:paraId="4FB4787E" w14:textId="77777777" w:rsidTr="007A2000">
        <w:trPr>
          <w:trHeight w:val="702"/>
        </w:trPr>
        <w:tc>
          <w:tcPr>
            <w:tcW w:w="773" w:type="dxa"/>
            <w:vAlign w:val="center"/>
          </w:tcPr>
          <w:p w14:paraId="14F094D3" w14:textId="77777777" w:rsidR="00EE669D" w:rsidRPr="005D1504" w:rsidRDefault="00EE669D" w:rsidP="007A2000">
            <w:pPr>
              <w:spacing w:after="160" w:line="259" w:lineRule="auto"/>
              <w:jc w:val="center"/>
              <w:rPr>
                <w:rFonts w:ascii="Calibri" w:eastAsia="Calibri" w:hAnsi="Calibri" w:cs="Calibri"/>
                <w:color w:val="000000"/>
                <w:sz w:val="24"/>
                <w:szCs w:val="24"/>
                <w:shd w:val="clear" w:color="auto" w:fill="FFFFFF"/>
              </w:rPr>
            </w:pPr>
          </w:p>
        </w:tc>
        <w:tc>
          <w:tcPr>
            <w:tcW w:w="773" w:type="dxa"/>
            <w:vAlign w:val="center"/>
          </w:tcPr>
          <w:p w14:paraId="6C8A11A1" w14:textId="77777777" w:rsidR="00EE669D" w:rsidRPr="005D1504" w:rsidRDefault="00EE669D" w:rsidP="007A2000">
            <w:pPr>
              <w:spacing w:after="160" w:line="259" w:lineRule="auto"/>
              <w:jc w:val="center"/>
              <w:rPr>
                <w:rFonts w:ascii="Calibri" w:eastAsia="Calibri" w:hAnsi="Calibri" w:cs="Calibri"/>
                <w:b/>
                <w:color w:val="000000"/>
                <w:sz w:val="24"/>
                <w:szCs w:val="24"/>
                <w:shd w:val="clear" w:color="auto" w:fill="FFFFFF"/>
                <w:vertAlign w:val="subscript"/>
              </w:rPr>
            </w:pPr>
            <w:r w:rsidRPr="005D1504">
              <w:rPr>
                <w:rFonts w:ascii="Calibri" w:eastAsia="Calibri" w:hAnsi="Calibri" w:cs="Calibri"/>
                <w:b/>
                <w:color w:val="000000"/>
                <w:sz w:val="24"/>
                <w:szCs w:val="24"/>
                <w:shd w:val="clear" w:color="auto" w:fill="FFFFFF"/>
              </w:rPr>
              <w:t>W</w:t>
            </w:r>
            <w:r w:rsidRPr="005D1504">
              <w:rPr>
                <w:rFonts w:ascii="Calibri" w:eastAsia="Calibri" w:hAnsi="Calibri" w:cs="Calibri"/>
                <w:b/>
                <w:color w:val="000000"/>
                <w:sz w:val="24"/>
                <w:szCs w:val="24"/>
                <w:shd w:val="clear" w:color="auto" w:fill="FFFFFF"/>
                <w:vertAlign w:val="subscript"/>
              </w:rPr>
              <w:t>1</w:t>
            </w:r>
          </w:p>
        </w:tc>
        <w:tc>
          <w:tcPr>
            <w:tcW w:w="773" w:type="dxa"/>
            <w:vAlign w:val="center"/>
          </w:tcPr>
          <w:p w14:paraId="07D3496C" w14:textId="77777777" w:rsidR="00EE669D" w:rsidRPr="005D1504" w:rsidRDefault="00EE669D" w:rsidP="007A2000">
            <w:pPr>
              <w:spacing w:after="160" w:line="259" w:lineRule="auto"/>
              <w:jc w:val="center"/>
              <w:rPr>
                <w:rFonts w:ascii="Calibri" w:eastAsia="Calibri" w:hAnsi="Calibri" w:cs="Calibri"/>
                <w:b/>
                <w:color w:val="000000"/>
                <w:sz w:val="24"/>
                <w:szCs w:val="24"/>
                <w:shd w:val="clear" w:color="auto" w:fill="FFFFFF"/>
                <w:vertAlign w:val="subscript"/>
              </w:rPr>
            </w:pPr>
            <w:r w:rsidRPr="005D1504">
              <w:rPr>
                <w:rFonts w:ascii="Calibri" w:eastAsia="Calibri" w:hAnsi="Calibri" w:cs="Calibri"/>
                <w:b/>
                <w:color w:val="000000"/>
                <w:sz w:val="24"/>
                <w:szCs w:val="24"/>
                <w:shd w:val="clear" w:color="auto" w:fill="FFFFFF"/>
              </w:rPr>
              <w:t>W</w:t>
            </w:r>
            <w:r w:rsidRPr="005D1504">
              <w:rPr>
                <w:rFonts w:ascii="Calibri" w:eastAsia="Calibri" w:hAnsi="Calibri" w:cs="Calibri"/>
                <w:b/>
                <w:color w:val="000000"/>
                <w:sz w:val="24"/>
                <w:szCs w:val="24"/>
                <w:shd w:val="clear" w:color="auto" w:fill="FFFFFF"/>
                <w:vertAlign w:val="subscript"/>
              </w:rPr>
              <w:t>2</w:t>
            </w:r>
          </w:p>
        </w:tc>
      </w:tr>
      <w:tr w:rsidR="00EE669D" w:rsidRPr="005D1504" w14:paraId="76D3A6F0" w14:textId="77777777" w:rsidTr="007A2000">
        <w:trPr>
          <w:trHeight w:val="667"/>
        </w:trPr>
        <w:tc>
          <w:tcPr>
            <w:tcW w:w="773" w:type="dxa"/>
            <w:vAlign w:val="center"/>
          </w:tcPr>
          <w:p w14:paraId="597F65D2" w14:textId="77777777" w:rsidR="00EE669D" w:rsidRPr="005D1504" w:rsidRDefault="00EE669D" w:rsidP="007A2000">
            <w:pPr>
              <w:spacing w:after="160" w:line="259" w:lineRule="auto"/>
              <w:jc w:val="center"/>
              <w:rPr>
                <w:rFonts w:ascii="Calibri" w:eastAsia="Calibri" w:hAnsi="Calibri" w:cs="Calibri"/>
                <w:b/>
                <w:color w:val="000000"/>
                <w:sz w:val="24"/>
                <w:szCs w:val="24"/>
                <w:shd w:val="clear" w:color="auto" w:fill="FFFFFF"/>
                <w:vertAlign w:val="subscript"/>
              </w:rPr>
            </w:pPr>
            <w:r w:rsidRPr="005D1504">
              <w:rPr>
                <w:rFonts w:ascii="Calibri" w:eastAsia="Calibri" w:hAnsi="Calibri" w:cs="Calibri"/>
                <w:b/>
                <w:color w:val="000000"/>
                <w:sz w:val="24"/>
                <w:szCs w:val="24"/>
                <w:shd w:val="clear" w:color="auto" w:fill="FFFFFF"/>
              </w:rPr>
              <w:t>W</w:t>
            </w:r>
            <w:r w:rsidRPr="005D1504">
              <w:rPr>
                <w:rFonts w:ascii="Calibri" w:eastAsia="Calibri" w:hAnsi="Calibri" w:cs="Calibri"/>
                <w:b/>
                <w:color w:val="000000"/>
                <w:sz w:val="24"/>
                <w:szCs w:val="24"/>
                <w:shd w:val="clear" w:color="auto" w:fill="FFFFFF"/>
                <w:vertAlign w:val="subscript"/>
              </w:rPr>
              <w:t>1</w:t>
            </w:r>
          </w:p>
        </w:tc>
        <w:tc>
          <w:tcPr>
            <w:tcW w:w="773" w:type="dxa"/>
            <w:vAlign w:val="center"/>
          </w:tcPr>
          <w:p w14:paraId="07720049" w14:textId="77777777" w:rsidR="00EE669D" w:rsidRPr="005D1504" w:rsidRDefault="00EE669D" w:rsidP="007A2000">
            <w:pPr>
              <w:spacing w:after="160" w:line="259" w:lineRule="auto"/>
              <w:jc w:val="center"/>
              <w:rPr>
                <w:rFonts w:ascii="Calibri" w:eastAsia="Calibri" w:hAnsi="Calibri" w:cs="Calibri"/>
                <w:color w:val="000000"/>
                <w:sz w:val="24"/>
                <w:szCs w:val="24"/>
                <w:shd w:val="clear" w:color="auto" w:fill="FFFFFF"/>
              </w:rPr>
            </w:pPr>
            <w:r w:rsidRPr="005D1504">
              <w:rPr>
                <w:rFonts w:ascii="Calibri" w:eastAsia="Calibri" w:hAnsi="Calibri" w:cs="Calibri"/>
                <w:color w:val="000000"/>
                <w:sz w:val="24"/>
                <w:szCs w:val="24"/>
                <w:shd w:val="clear" w:color="auto" w:fill="FFFFFF"/>
              </w:rPr>
              <w:t>-</w:t>
            </w:r>
          </w:p>
        </w:tc>
        <w:tc>
          <w:tcPr>
            <w:tcW w:w="773" w:type="dxa"/>
            <w:vAlign w:val="center"/>
          </w:tcPr>
          <w:p w14:paraId="3B819F93" w14:textId="77777777" w:rsidR="00EE669D" w:rsidRPr="005D1504" w:rsidRDefault="00EE669D" w:rsidP="007A2000">
            <w:pPr>
              <w:spacing w:after="160" w:line="259" w:lineRule="auto"/>
              <w:jc w:val="center"/>
              <w:rPr>
                <w:rFonts w:ascii="Calibri" w:eastAsia="Calibri" w:hAnsi="Calibri" w:cs="Calibri"/>
                <w:color w:val="000000"/>
                <w:sz w:val="24"/>
                <w:szCs w:val="24"/>
                <w:shd w:val="clear" w:color="auto" w:fill="FFFFFF"/>
                <w:vertAlign w:val="subscript"/>
              </w:rPr>
            </w:pPr>
            <w:r w:rsidRPr="005D1504">
              <w:rPr>
                <w:rFonts w:ascii="Calibri" w:eastAsia="Calibri" w:hAnsi="Calibri" w:cs="Calibri"/>
                <w:color w:val="000000"/>
                <w:sz w:val="24"/>
                <w:szCs w:val="24"/>
                <w:shd w:val="clear" w:color="auto" w:fill="FFFFFF"/>
              </w:rPr>
              <w:t>W</w:t>
            </w:r>
            <w:r w:rsidRPr="005D1504">
              <w:rPr>
                <w:rFonts w:ascii="Calibri" w:eastAsia="Calibri" w:hAnsi="Calibri" w:cs="Calibri"/>
                <w:color w:val="000000"/>
                <w:sz w:val="24"/>
                <w:szCs w:val="24"/>
                <w:shd w:val="clear" w:color="auto" w:fill="FFFFFF"/>
                <w:vertAlign w:val="subscript"/>
              </w:rPr>
              <w:t>1</w:t>
            </w:r>
          </w:p>
        </w:tc>
      </w:tr>
      <w:tr w:rsidR="00EE669D" w:rsidRPr="005D1504" w14:paraId="0C1D7462" w14:textId="77777777" w:rsidTr="007A2000">
        <w:trPr>
          <w:trHeight w:val="702"/>
        </w:trPr>
        <w:tc>
          <w:tcPr>
            <w:tcW w:w="773" w:type="dxa"/>
            <w:vAlign w:val="center"/>
          </w:tcPr>
          <w:p w14:paraId="30B82B8A" w14:textId="77777777" w:rsidR="00EE669D" w:rsidRPr="005D1504" w:rsidRDefault="00EE669D" w:rsidP="007A2000">
            <w:pPr>
              <w:spacing w:after="160" w:line="259" w:lineRule="auto"/>
              <w:jc w:val="center"/>
              <w:rPr>
                <w:rFonts w:ascii="Calibri" w:eastAsia="Calibri" w:hAnsi="Calibri" w:cs="Calibri"/>
                <w:b/>
                <w:color w:val="000000"/>
                <w:sz w:val="24"/>
                <w:szCs w:val="24"/>
                <w:shd w:val="clear" w:color="auto" w:fill="FFFFFF"/>
                <w:vertAlign w:val="subscript"/>
              </w:rPr>
            </w:pPr>
            <w:r w:rsidRPr="005D1504">
              <w:rPr>
                <w:rFonts w:ascii="Calibri" w:eastAsia="Calibri" w:hAnsi="Calibri" w:cs="Calibri"/>
                <w:b/>
                <w:color w:val="000000"/>
                <w:sz w:val="24"/>
                <w:szCs w:val="24"/>
                <w:shd w:val="clear" w:color="auto" w:fill="FFFFFF"/>
              </w:rPr>
              <w:t>W</w:t>
            </w:r>
            <w:r w:rsidRPr="005D1504">
              <w:rPr>
                <w:rFonts w:ascii="Calibri" w:eastAsia="Calibri" w:hAnsi="Calibri" w:cs="Calibri"/>
                <w:b/>
                <w:color w:val="000000"/>
                <w:sz w:val="24"/>
                <w:szCs w:val="24"/>
                <w:shd w:val="clear" w:color="auto" w:fill="FFFFFF"/>
                <w:vertAlign w:val="subscript"/>
              </w:rPr>
              <w:t>2</w:t>
            </w:r>
          </w:p>
        </w:tc>
        <w:tc>
          <w:tcPr>
            <w:tcW w:w="773" w:type="dxa"/>
            <w:vAlign w:val="center"/>
          </w:tcPr>
          <w:p w14:paraId="246B2BC5" w14:textId="77777777" w:rsidR="00EE669D" w:rsidRPr="005D1504" w:rsidRDefault="00EE669D" w:rsidP="007A2000">
            <w:pPr>
              <w:spacing w:after="160" w:line="259" w:lineRule="auto"/>
              <w:jc w:val="center"/>
              <w:rPr>
                <w:rFonts w:ascii="Calibri" w:eastAsia="Calibri" w:hAnsi="Calibri" w:cs="Calibri"/>
                <w:color w:val="000000"/>
                <w:sz w:val="24"/>
                <w:szCs w:val="24"/>
                <w:shd w:val="clear" w:color="auto" w:fill="FFFFFF"/>
              </w:rPr>
            </w:pPr>
            <w:r w:rsidRPr="005D1504">
              <w:rPr>
                <w:rFonts w:ascii="Calibri" w:eastAsia="Calibri" w:hAnsi="Calibri" w:cs="Calibri"/>
                <w:color w:val="000000"/>
                <w:sz w:val="24"/>
                <w:szCs w:val="24"/>
                <w:shd w:val="clear" w:color="auto" w:fill="FFFFFF"/>
              </w:rPr>
              <w:t>-</w:t>
            </w:r>
          </w:p>
        </w:tc>
        <w:tc>
          <w:tcPr>
            <w:tcW w:w="773" w:type="dxa"/>
            <w:vAlign w:val="center"/>
          </w:tcPr>
          <w:p w14:paraId="3E7AE7DA" w14:textId="77777777" w:rsidR="00EE669D" w:rsidRPr="005D1504" w:rsidRDefault="00EE669D" w:rsidP="007A2000">
            <w:pPr>
              <w:spacing w:after="160" w:line="259" w:lineRule="auto"/>
              <w:jc w:val="center"/>
              <w:rPr>
                <w:rFonts w:ascii="Calibri" w:eastAsia="Calibri" w:hAnsi="Calibri" w:cs="Calibri"/>
                <w:color w:val="000000"/>
                <w:sz w:val="24"/>
                <w:szCs w:val="24"/>
                <w:shd w:val="clear" w:color="auto" w:fill="FFFFFF"/>
              </w:rPr>
            </w:pPr>
            <w:r w:rsidRPr="005D1504">
              <w:rPr>
                <w:rFonts w:ascii="Calibri" w:eastAsia="Calibri" w:hAnsi="Calibri" w:cs="Calibri"/>
                <w:color w:val="000000"/>
                <w:sz w:val="24"/>
                <w:szCs w:val="24"/>
                <w:shd w:val="clear" w:color="auto" w:fill="FFFFFF"/>
              </w:rPr>
              <w:t>-</w:t>
            </w:r>
          </w:p>
        </w:tc>
      </w:tr>
    </w:tbl>
    <w:p w14:paraId="61069370" w14:textId="77777777" w:rsidR="00EE669D" w:rsidRPr="005D1504" w:rsidRDefault="00EE669D" w:rsidP="00EE669D">
      <w:pPr>
        <w:jc w:val="both"/>
        <w:rPr>
          <w:rFonts w:ascii="Calibri" w:eastAsia="Calibri" w:hAnsi="Calibri" w:cs="Calibri"/>
          <w:color w:val="000000"/>
          <w:sz w:val="24"/>
          <w:szCs w:val="24"/>
          <w:u w:val="single"/>
          <w:shd w:val="clear" w:color="auto" w:fill="FFFFFF"/>
        </w:rPr>
      </w:pPr>
      <w:r w:rsidRPr="005D1504">
        <w:rPr>
          <w:rFonts w:ascii="Calibri" w:eastAsia="Calibri" w:hAnsi="Calibri" w:cs="Calibri"/>
          <w:noProof/>
          <w:color w:val="000000"/>
          <w:sz w:val="24"/>
          <w:szCs w:val="24"/>
          <w:shd w:val="clear" w:color="auto" w:fill="FFFFFF"/>
          <w:lang w:val="hr-HR" w:eastAsia="hr-HR"/>
        </w:rPr>
        <mc:AlternateContent>
          <mc:Choice Requires="wps">
            <w:drawing>
              <wp:anchor distT="45720" distB="45720" distL="114300" distR="114300" simplePos="0" relativeHeight="251662336" behindDoc="0" locked="0" layoutInCell="1" allowOverlap="1" wp14:anchorId="40283A2E" wp14:editId="624CBD97">
                <wp:simplePos x="0" y="0"/>
                <wp:positionH relativeFrom="column">
                  <wp:posOffset>833120</wp:posOffset>
                </wp:positionH>
                <wp:positionV relativeFrom="paragraph">
                  <wp:posOffset>556260</wp:posOffset>
                </wp:positionV>
                <wp:extent cx="902970" cy="710565"/>
                <wp:effectExtent l="10160" t="12700" r="10795" b="1016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970" cy="710565"/>
                        </a:xfrm>
                        <a:prstGeom prst="rect">
                          <a:avLst/>
                        </a:prstGeom>
                        <a:solidFill>
                          <a:srgbClr val="FFFFFF"/>
                        </a:solidFill>
                        <a:ln w="9525">
                          <a:solidFill>
                            <a:srgbClr val="000000"/>
                          </a:solidFill>
                          <a:miter lim="800000"/>
                          <a:headEnd/>
                          <a:tailEnd/>
                        </a:ln>
                      </wps:spPr>
                      <wps:txbx>
                        <w:txbxContent>
                          <w:p w14:paraId="68369560" w14:textId="77777777" w:rsidR="004A7178" w:rsidRPr="00E94F93" w:rsidRDefault="004A7178" w:rsidP="00EE669D">
                            <w:pPr>
                              <w:rPr>
                                <w:sz w:val="32"/>
                              </w:rPr>
                            </w:pPr>
                            <w:r w:rsidRPr="00E94F93">
                              <w:rPr>
                                <w:sz w:val="32"/>
                              </w:rPr>
                              <w:t>1x(W</w:t>
                            </w:r>
                            <w:r w:rsidRPr="00E94F93">
                              <w:rPr>
                                <w:sz w:val="32"/>
                                <w:vertAlign w:val="subscript"/>
                              </w:rPr>
                              <w:t>1</w:t>
                            </w:r>
                            <w:r w:rsidRPr="00E94F93">
                              <w:rPr>
                                <w:sz w:val="3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28" type="#_x0000_t202" style="position:absolute;left:0;text-align:left;margin-left:65.6pt;margin-top:43.8pt;width:71.1pt;height:55.9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">
                <v:textbox>
                  <w:txbxContent>
                    <w:p w14:paraId="68369560" w14:textId="77777777" w:rsidR="004A7178" w:rsidRPr="00E94F93" w:rsidRDefault="004A7178" w:rsidP="00EE669D">
                      <w:pPr>
                        <w:rPr>
                          <w:sz w:val="32"/>
                        </w:rPr>
                      </w:pPr>
                      <w:r w:rsidRPr="00E94F93">
                        <w:rPr>
                          <w:sz w:val="32"/>
                        </w:rPr>
                        <w:t>1x(W</w:t>
                      </w:r>
                      <w:r w:rsidRPr="00E94F93">
                        <w:rPr>
                          <w:sz w:val="32"/>
                          <w:vertAlign w:val="subscript"/>
                        </w:rPr>
                        <w:t>1</w:t>
                      </w:r>
                      <w:r w:rsidRPr="00E94F93">
                        <w:rPr>
                          <w:sz w:val="32"/>
                        </w:rPr>
                        <w:t>)</w:t>
                      </w:r>
                    </w:p>
                  </w:txbxContent>
                </v:textbox>
                <w10:wrap type="square"/>
              </v:shape>
            </w:pict>
          </mc:Fallback>
        </mc:AlternateContent>
      </w:r>
      <w:r w:rsidRPr="005D1504">
        <w:rPr>
          <w:rFonts w:ascii="Calibri" w:eastAsia="Calibri" w:hAnsi="Calibri" w:cs="Calibri"/>
          <w:color w:val="000000"/>
          <w:sz w:val="24"/>
          <w:szCs w:val="24"/>
          <w:u w:val="single"/>
          <w:shd w:val="clear" w:color="auto" w:fill="FFFFFF"/>
        </w:rPr>
        <w:br/>
      </w:r>
    </w:p>
    <w:p w14:paraId="54532699" w14:textId="77777777" w:rsidR="007A2000" w:rsidRPr="005D1504" w:rsidRDefault="007A2000" w:rsidP="00EE669D">
      <w:pPr>
        <w:jc w:val="both"/>
        <w:rPr>
          <w:rFonts w:ascii="Calibri" w:eastAsia="Calibri" w:hAnsi="Calibri" w:cs="Calibri"/>
          <w:color w:val="000000"/>
          <w:sz w:val="24"/>
          <w:szCs w:val="24"/>
          <w:u w:val="single"/>
          <w:shd w:val="clear" w:color="auto" w:fill="FFFFFF"/>
        </w:rPr>
      </w:pPr>
    </w:p>
    <w:p w14:paraId="14FC9F8A" w14:textId="77777777" w:rsidR="007A2000" w:rsidRPr="005D1504" w:rsidRDefault="007A2000" w:rsidP="00EE669D">
      <w:pPr>
        <w:jc w:val="both"/>
        <w:rPr>
          <w:rFonts w:ascii="Calibri" w:eastAsia="Calibri" w:hAnsi="Calibri" w:cs="Calibri"/>
          <w:color w:val="000000"/>
          <w:sz w:val="24"/>
          <w:szCs w:val="24"/>
          <w:u w:val="single"/>
          <w:shd w:val="clear" w:color="auto" w:fill="FFFFFF"/>
        </w:rPr>
      </w:pPr>
    </w:p>
    <w:p w14:paraId="3A813073" w14:textId="77777777" w:rsidR="007A2000" w:rsidRPr="005D1504" w:rsidRDefault="007A2000" w:rsidP="00EE669D">
      <w:pPr>
        <w:jc w:val="both"/>
        <w:rPr>
          <w:rFonts w:ascii="Calibri" w:eastAsia="Calibri" w:hAnsi="Calibri" w:cs="Calibri"/>
          <w:color w:val="000000"/>
          <w:sz w:val="24"/>
          <w:szCs w:val="24"/>
          <w:u w:val="single"/>
          <w:shd w:val="clear" w:color="auto" w:fill="FFFFFF"/>
        </w:rPr>
      </w:pPr>
    </w:p>
    <w:p w14:paraId="092C71EA" w14:textId="77777777" w:rsidR="007A2000" w:rsidRPr="005D1504" w:rsidRDefault="007A2000" w:rsidP="00EE669D">
      <w:pPr>
        <w:jc w:val="both"/>
        <w:rPr>
          <w:rFonts w:ascii="Calibri" w:eastAsia="Calibri" w:hAnsi="Calibri" w:cs="Calibri"/>
          <w:color w:val="000000"/>
          <w:sz w:val="24"/>
          <w:szCs w:val="24"/>
          <w:u w:val="single"/>
          <w:shd w:val="clear" w:color="auto" w:fill="FFFFFF"/>
        </w:rPr>
      </w:pPr>
      <w:r w:rsidRPr="005D1504">
        <w:rPr>
          <w:rFonts w:ascii="Calibri" w:eastAsia="Calibri" w:hAnsi="Calibri" w:cs="Calibri"/>
          <w:color w:val="000000"/>
          <w:sz w:val="24"/>
          <w:szCs w:val="24"/>
          <w:u w:val="single"/>
          <w:shd w:val="clear" w:color="auto" w:fill="FFFFFF"/>
        </w:rPr>
        <w:t>THREATS</w:t>
      </w:r>
    </w:p>
    <w:p w14:paraId="091AD216" w14:textId="77777777" w:rsidR="007A2000" w:rsidRPr="005D1504" w:rsidRDefault="007A2000" w:rsidP="00EE669D">
      <w:pPr>
        <w:jc w:val="both"/>
        <w:rPr>
          <w:rFonts w:ascii="Calibri" w:eastAsia="Calibri" w:hAnsi="Calibri" w:cs="Calibri"/>
          <w:color w:val="000000"/>
          <w:sz w:val="24"/>
          <w:szCs w:val="24"/>
          <w:u w:val="single"/>
          <w:shd w:val="clear" w:color="auto" w:fill="FFFFFF"/>
        </w:rPr>
      </w:pPr>
    </w:p>
    <w:p w14:paraId="64FA52AF" w14:textId="77777777" w:rsidR="007A2000" w:rsidRPr="005D1504" w:rsidRDefault="007A2000" w:rsidP="00EE669D">
      <w:pPr>
        <w:jc w:val="both"/>
        <w:rPr>
          <w:rFonts w:ascii="Calibri" w:eastAsia="Calibri" w:hAnsi="Calibri" w:cs="Calibri"/>
          <w:color w:val="000000"/>
          <w:sz w:val="24"/>
          <w:szCs w:val="24"/>
          <w:u w:val="single"/>
          <w:shd w:val="clear" w:color="auto" w:fill="FFFFFF"/>
        </w:rPr>
      </w:pPr>
    </w:p>
    <w:tbl>
      <w:tblPr>
        <w:tblStyle w:val="Reetkatablice"/>
        <w:tblpPr w:leftFromText="180" w:rightFromText="180" w:vertAnchor="page" w:horzAnchor="margin" w:tblpY="11884"/>
        <w:tblW w:w="0" w:type="auto"/>
        <w:tblLook w:val="04A0" w:firstRow="1" w:lastRow="0" w:firstColumn="1" w:lastColumn="0" w:noHBand="0" w:noVBand="1"/>
      </w:tblPr>
      <w:tblGrid>
        <w:gridCol w:w="788"/>
        <w:gridCol w:w="788"/>
        <w:gridCol w:w="788"/>
      </w:tblGrid>
      <w:tr w:rsidR="007A2000" w:rsidRPr="005D1504" w14:paraId="1E810C0E" w14:textId="77777777" w:rsidTr="007A2000">
        <w:trPr>
          <w:trHeight w:val="712"/>
        </w:trPr>
        <w:tc>
          <w:tcPr>
            <w:tcW w:w="788" w:type="dxa"/>
            <w:vAlign w:val="center"/>
          </w:tcPr>
          <w:p w14:paraId="7242E25B" w14:textId="77777777" w:rsidR="007A2000" w:rsidRPr="005D1504" w:rsidRDefault="007A2000" w:rsidP="007A2000">
            <w:pPr>
              <w:spacing w:after="160" w:line="259" w:lineRule="auto"/>
              <w:jc w:val="center"/>
              <w:rPr>
                <w:rFonts w:ascii="Calibri" w:eastAsia="Calibri" w:hAnsi="Calibri" w:cs="Calibri"/>
                <w:color w:val="000000"/>
                <w:sz w:val="28"/>
                <w:szCs w:val="24"/>
                <w:shd w:val="clear" w:color="auto" w:fill="FFFFFF"/>
              </w:rPr>
            </w:pPr>
          </w:p>
        </w:tc>
        <w:tc>
          <w:tcPr>
            <w:tcW w:w="788" w:type="dxa"/>
            <w:vAlign w:val="center"/>
          </w:tcPr>
          <w:p w14:paraId="0AF2B4A6" w14:textId="77777777" w:rsidR="007A2000" w:rsidRPr="005D1504" w:rsidRDefault="007A2000" w:rsidP="007A2000">
            <w:pPr>
              <w:spacing w:after="160" w:line="259" w:lineRule="auto"/>
              <w:jc w:val="center"/>
              <w:rPr>
                <w:rFonts w:ascii="Calibri" w:eastAsia="Calibri" w:hAnsi="Calibri" w:cs="Calibri"/>
                <w:b/>
                <w:color w:val="000000"/>
                <w:sz w:val="28"/>
                <w:szCs w:val="24"/>
                <w:shd w:val="clear" w:color="auto" w:fill="FFFFFF"/>
                <w:vertAlign w:val="subscript"/>
              </w:rPr>
            </w:pPr>
            <w:r w:rsidRPr="005D1504">
              <w:rPr>
                <w:rFonts w:ascii="Calibri" w:eastAsia="Calibri" w:hAnsi="Calibri" w:cs="Calibri"/>
                <w:b/>
                <w:color w:val="000000"/>
                <w:sz w:val="28"/>
                <w:szCs w:val="24"/>
                <w:shd w:val="clear" w:color="auto" w:fill="FFFFFF"/>
              </w:rPr>
              <w:t>T</w:t>
            </w:r>
            <w:r w:rsidRPr="005D1504">
              <w:rPr>
                <w:rFonts w:ascii="Calibri" w:eastAsia="Calibri" w:hAnsi="Calibri" w:cs="Calibri"/>
                <w:b/>
                <w:color w:val="000000"/>
                <w:sz w:val="28"/>
                <w:szCs w:val="24"/>
                <w:shd w:val="clear" w:color="auto" w:fill="FFFFFF"/>
                <w:vertAlign w:val="subscript"/>
              </w:rPr>
              <w:t>1</w:t>
            </w:r>
          </w:p>
        </w:tc>
        <w:tc>
          <w:tcPr>
            <w:tcW w:w="788" w:type="dxa"/>
            <w:vAlign w:val="center"/>
          </w:tcPr>
          <w:p w14:paraId="1C08F3E3" w14:textId="77777777" w:rsidR="007A2000" w:rsidRPr="005D1504" w:rsidRDefault="007A2000" w:rsidP="007A2000">
            <w:pPr>
              <w:spacing w:after="160" w:line="259" w:lineRule="auto"/>
              <w:jc w:val="center"/>
              <w:rPr>
                <w:rFonts w:ascii="Calibri" w:eastAsia="Calibri" w:hAnsi="Calibri" w:cs="Calibri"/>
                <w:b/>
                <w:color w:val="000000"/>
                <w:sz w:val="28"/>
                <w:szCs w:val="24"/>
                <w:shd w:val="clear" w:color="auto" w:fill="FFFFFF"/>
                <w:vertAlign w:val="subscript"/>
              </w:rPr>
            </w:pPr>
            <w:r w:rsidRPr="005D1504">
              <w:rPr>
                <w:rFonts w:ascii="Calibri" w:eastAsia="Calibri" w:hAnsi="Calibri" w:cs="Calibri"/>
                <w:b/>
                <w:color w:val="000000"/>
                <w:sz w:val="28"/>
                <w:szCs w:val="24"/>
                <w:shd w:val="clear" w:color="auto" w:fill="FFFFFF"/>
              </w:rPr>
              <w:t>T</w:t>
            </w:r>
            <w:r w:rsidRPr="005D1504">
              <w:rPr>
                <w:rFonts w:ascii="Calibri" w:eastAsia="Calibri" w:hAnsi="Calibri" w:cs="Calibri"/>
                <w:b/>
                <w:color w:val="000000"/>
                <w:sz w:val="28"/>
                <w:szCs w:val="24"/>
                <w:shd w:val="clear" w:color="auto" w:fill="FFFFFF"/>
                <w:vertAlign w:val="subscript"/>
              </w:rPr>
              <w:t>2</w:t>
            </w:r>
          </w:p>
        </w:tc>
      </w:tr>
      <w:tr w:rsidR="007A2000" w:rsidRPr="005D1504" w14:paraId="64CAA206" w14:textId="77777777" w:rsidTr="007A2000">
        <w:trPr>
          <w:trHeight w:val="677"/>
        </w:trPr>
        <w:tc>
          <w:tcPr>
            <w:tcW w:w="788" w:type="dxa"/>
            <w:vAlign w:val="center"/>
          </w:tcPr>
          <w:p w14:paraId="57B83E97" w14:textId="77777777" w:rsidR="007A2000" w:rsidRPr="005D1504" w:rsidRDefault="007A2000" w:rsidP="007A2000">
            <w:pPr>
              <w:spacing w:after="160" w:line="259" w:lineRule="auto"/>
              <w:jc w:val="center"/>
              <w:rPr>
                <w:rFonts w:ascii="Calibri" w:eastAsia="Calibri" w:hAnsi="Calibri" w:cs="Calibri"/>
                <w:b/>
                <w:color w:val="000000"/>
                <w:sz w:val="28"/>
                <w:szCs w:val="24"/>
                <w:shd w:val="clear" w:color="auto" w:fill="FFFFFF"/>
                <w:vertAlign w:val="subscript"/>
              </w:rPr>
            </w:pPr>
            <w:r w:rsidRPr="005D1504">
              <w:rPr>
                <w:rFonts w:ascii="Calibri" w:eastAsia="Calibri" w:hAnsi="Calibri" w:cs="Calibri"/>
                <w:b/>
                <w:color w:val="000000"/>
                <w:sz w:val="28"/>
                <w:szCs w:val="24"/>
                <w:shd w:val="clear" w:color="auto" w:fill="FFFFFF"/>
              </w:rPr>
              <w:t>T</w:t>
            </w:r>
            <w:r w:rsidRPr="005D1504">
              <w:rPr>
                <w:rFonts w:ascii="Calibri" w:eastAsia="Calibri" w:hAnsi="Calibri" w:cs="Calibri"/>
                <w:b/>
                <w:color w:val="000000"/>
                <w:sz w:val="28"/>
                <w:szCs w:val="24"/>
                <w:shd w:val="clear" w:color="auto" w:fill="FFFFFF"/>
                <w:vertAlign w:val="subscript"/>
              </w:rPr>
              <w:t>1</w:t>
            </w:r>
          </w:p>
        </w:tc>
        <w:tc>
          <w:tcPr>
            <w:tcW w:w="788" w:type="dxa"/>
            <w:vAlign w:val="center"/>
          </w:tcPr>
          <w:p w14:paraId="524607F6" w14:textId="77777777" w:rsidR="007A2000" w:rsidRPr="005D1504" w:rsidRDefault="007A2000" w:rsidP="007A2000">
            <w:pPr>
              <w:spacing w:after="160" w:line="259" w:lineRule="auto"/>
              <w:jc w:val="center"/>
              <w:rPr>
                <w:rFonts w:ascii="Calibri" w:eastAsia="Calibri" w:hAnsi="Calibri" w:cs="Calibri"/>
                <w:color w:val="000000"/>
                <w:sz w:val="28"/>
                <w:szCs w:val="24"/>
                <w:shd w:val="clear" w:color="auto" w:fill="FFFFFF"/>
              </w:rPr>
            </w:pPr>
            <w:r w:rsidRPr="005D1504">
              <w:rPr>
                <w:rFonts w:ascii="Calibri" w:eastAsia="Calibri" w:hAnsi="Calibri" w:cs="Calibri"/>
                <w:color w:val="000000"/>
                <w:sz w:val="28"/>
                <w:szCs w:val="24"/>
                <w:shd w:val="clear" w:color="auto" w:fill="FFFFFF"/>
              </w:rPr>
              <w:t>-</w:t>
            </w:r>
          </w:p>
        </w:tc>
        <w:tc>
          <w:tcPr>
            <w:tcW w:w="788" w:type="dxa"/>
            <w:vAlign w:val="center"/>
          </w:tcPr>
          <w:p w14:paraId="63AC51CA" w14:textId="77777777" w:rsidR="007A2000" w:rsidRPr="005D1504" w:rsidRDefault="007A2000" w:rsidP="007A2000">
            <w:pPr>
              <w:spacing w:after="160" w:line="259" w:lineRule="auto"/>
              <w:jc w:val="center"/>
              <w:rPr>
                <w:rFonts w:ascii="Calibri" w:eastAsia="Calibri" w:hAnsi="Calibri" w:cs="Calibri"/>
                <w:color w:val="000000"/>
                <w:sz w:val="28"/>
                <w:szCs w:val="24"/>
                <w:shd w:val="clear" w:color="auto" w:fill="FFFFFF"/>
                <w:vertAlign w:val="subscript"/>
              </w:rPr>
            </w:pPr>
            <w:r w:rsidRPr="005D1504">
              <w:rPr>
                <w:rFonts w:ascii="Calibri" w:eastAsia="Calibri" w:hAnsi="Calibri" w:cs="Calibri"/>
                <w:color w:val="000000"/>
                <w:sz w:val="28"/>
                <w:szCs w:val="24"/>
                <w:shd w:val="clear" w:color="auto" w:fill="FFFFFF"/>
              </w:rPr>
              <w:t>T</w:t>
            </w:r>
            <w:r w:rsidRPr="005D1504">
              <w:rPr>
                <w:rFonts w:ascii="Calibri" w:eastAsia="Calibri" w:hAnsi="Calibri" w:cs="Calibri"/>
                <w:color w:val="000000"/>
                <w:sz w:val="28"/>
                <w:szCs w:val="24"/>
                <w:shd w:val="clear" w:color="auto" w:fill="FFFFFF"/>
                <w:vertAlign w:val="subscript"/>
              </w:rPr>
              <w:t>2</w:t>
            </w:r>
          </w:p>
        </w:tc>
      </w:tr>
      <w:tr w:rsidR="007A2000" w:rsidRPr="005D1504" w14:paraId="6C90889C" w14:textId="77777777" w:rsidTr="007A2000">
        <w:trPr>
          <w:trHeight w:val="712"/>
        </w:trPr>
        <w:tc>
          <w:tcPr>
            <w:tcW w:w="788" w:type="dxa"/>
            <w:vAlign w:val="center"/>
          </w:tcPr>
          <w:p w14:paraId="4CB6B2BF" w14:textId="77777777" w:rsidR="007A2000" w:rsidRPr="005D1504" w:rsidRDefault="007A2000" w:rsidP="007A2000">
            <w:pPr>
              <w:spacing w:after="160" w:line="259" w:lineRule="auto"/>
              <w:jc w:val="center"/>
              <w:rPr>
                <w:rFonts w:ascii="Calibri" w:eastAsia="Calibri" w:hAnsi="Calibri" w:cs="Calibri"/>
                <w:b/>
                <w:color w:val="000000"/>
                <w:sz w:val="28"/>
                <w:szCs w:val="24"/>
                <w:shd w:val="clear" w:color="auto" w:fill="FFFFFF"/>
                <w:vertAlign w:val="subscript"/>
              </w:rPr>
            </w:pPr>
            <w:r w:rsidRPr="005D1504">
              <w:rPr>
                <w:rFonts w:ascii="Calibri" w:eastAsia="Calibri" w:hAnsi="Calibri" w:cs="Calibri"/>
                <w:b/>
                <w:color w:val="000000"/>
                <w:sz w:val="28"/>
                <w:szCs w:val="24"/>
                <w:shd w:val="clear" w:color="auto" w:fill="FFFFFF"/>
              </w:rPr>
              <w:t>T</w:t>
            </w:r>
            <w:r w:rsidRPr="005D1504">
              <w:rPr>
                <w:rFonts w:ascii="Calibri" w:eastAsia="Calibri" w:hAnsi="Calibri" w:cs="Calibri"/>
                <w:b/>
                <w:color w:val="000000"/>
                <w:sz w:val="28"/>
                <w:szCs w:val="24"/>
                <w:shd w:val="clear" w:color="auto" w:fill="FFFFFF"/>
                <w:vertAlign w:val="subscript"/>
              </w:rPr>
              <w:t>2</w:t>
            </w:r>
          </w:p>
        </w:tc>
        <w:tc>
          <w:tcPr>
            <w:tcW w:w="788" w:type="dxa"/>
            <w:vAlign w:val="center"/>
          </w:tcPr>
          <w:p w14:paraId="17F418D0" w14:textId="77777777" w:rsidR="007A2000" w:rsidRPr="005D1504" w:rsidRDefault="007A2000" w:rsidP="007A2000">
            <w:pPr>
              <w:spacing w:after="160" w:line="259" w:lineRule="auto"/>
              <w:jc w:val="center"/>
              <w:rPr>
                <w:rFonts w:ascii="Calibri" w:eastAsia="Calibri" w:hAnsi="Calibri" w:cs="Calibri"/>
                <w:color w:val="000000"/>
                <w:sz w:val="28"/>
                <w:szCs w:val="24"/>
                <w:shd w:val="clear" w:color="auto" w:fill="FFFFFF"/>
              </w:rPr>
            </w:pPr>
            <w:r w:rsidRPr="005D1504">
              <w:rPr>
                <w:rFonts w:ascii="Calibri" w:eastAsia="Calibri" w:hAnsi="Calibri" w:cs="Calibri"/>
                <w:color w:val="000000"/>
                <w:sz w:val="28"/>
                <w:szCs w:val="24"/>
                <w:shd w:val="clear" w:color="auto" w:fill="FFFFFF"/>
              </w:rPr>
              <w:t>-</w:t>
            </w:r>
          </w:p>
        </w:tc>
        <w:tc>
          <w:tcPr>
            <w:tcW w:w="788" w:type="dxa"/>
            <w:vAlign w:val="center"/>
          </w:tcPr>
          <w:p w14:paraId="0A68ABB9" w14:textId="77777777" w:rsidR="007A2000" w:rsidRPr="005D1504" w:rsidRDefault="007A2000" w:rsidP="007A2000">
            <w:pPr>
              <w:spacing w:after="160" w:line="259" w:lineRule="auto"/>
              <w:jc w:val="center"/>
              <w:rPr>
                <w:rFonts w:ascii="Calibri" w:eastAsia="Calibri" w:hAnsi="Calibri" w:cs="Calibri"/>
                <w:color w:val="000000"/>
                <w:sz w:val="28"/>
                <w:szCs w:val="24"/>
                <w:shd w:val="clear" w:color="auto" w:fill="FFFFFF"/>
              </w:rPr>
            </w:pPr>
            <w:r w:rsidRPr="005D1504">
              <w:rPr>
                <w:rFonts w:ascii="Calibri" w:eastAsia="Calibri" w:hAnsi="Calibri" w:cs="Calibri"/>
                <w:color w:val="000000"/>
                <w:sz w:val="28"/>
                <w:szCs w:val="24"/>
                <w:shd w:val="clear" w:color="auto" w:fill="FFFFFF"/>
              </w:rPr>
              <w:t>-</w:t>
            </w:r>
          </w:p>
        </w:tc>
      </w:tr>
    </w:tbl>
    <w:p w14:paraId="7FD5AF8B" w14:textId="77777777" w:rsidR="007A2000" w:rsidRPr="005D1504" w:rsidRDefault="007A2000" w:rsidP="00EE669D">
      <w:pPr>
        <w:jc w:val="both"/>
        <w:rPr>
          <w:rFonts w:ascii="Calibri" w:eastAsia="Calibri" w:hAnsi="Calibri" w:cs="Calibri"/>
          <w:color w:val="000000"/>
          <w:sz w:val="24"/>
          <w:szCs w:val="24"/>
          <w:u w:val="single"/>
          <w:shd w:val="clear" w:color="auto" w:fill="FFFFFF"/>
        </w:rPr>
      </w:pPr>
      <w:r w:rsidRPr="005D1504">
        <w:rPr>
          <w:rFonts w:ascii="Calibri" w:eastAsia="Calibri" w:hAnsi="Calibri" w:cs="Calibri"/>
          <w:noProof/>
          <w:color w:val="000000"/>
          <w:sz w:val="24"/>
          <w:szCs w:val="24"/>
          <w:u w:val="single"/>
          <w:shd w:val="clear" w:color="auto" w:fill="FFFFFF"/>
          <w:lang w:val="hr-HR" w:eastAsia="hr-HR"/>
        </w:rPr>
        <mc:AlternateContent>
          <mc:Choice Requires="wps">
            <w:drawing>
              <wp:anchor distT="0" distB="0" distL="114300" distR="114300" simplePos="0" relativeHeight="251661312" behindDoc="0" locked="0" layoutInCell="1" allowOverlap="1" wp14:anchorId="3512439D" wp14:editId="18B8BE3F">
                <wp:simplePos x="0" y="0"/>
                <wp:positionH relativeFrom="column">
                  <wp:posOffset>589915</wp:posOffset>
                </wp:positionH>
                <wp:positionV relativeFrom="paragraph">
                  <wp:posOffset>71755</wp:posOffset>
                </wp:positionV>
                <wp:extent cx="1421765" cy="469900"/>
                <wp:effectExtent l="0" t="0" r="26035" b="2540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765" cy="469900"/>
                        </a:xfrm>
                        <a:prstGeom prst="rect">
                          <a:avLst/>
                        </a:prstGeom>
                        <a:solidFill>
                          <a:srgbClr val="FFFFFF"/>
                        </a:solidFill>
                        <a:ln w="9525">
                          <a:solidFill>
                            <a:srgbClr val="000000"/>
                          </a:solidFill>
                          <a:miter lim="800000"/>
                          <a:headEnd/>
                          <a:tailEnd/>
                        </a:ln>
                      </wps:spPr>
                      <wps:txbx>
                        <w:txbxContent>
                          <w:p w14:paraId="4D5D32C6" w14:textId="77777777" w:rsidR="004A7178" w:rsidRPr="00DE112F" w:rsidRDefault="004A7178" w:rsidP="00EE669D">
                            <w:pPr>
                              <w:rPr>
                                <w:sz w:val="32"/>
                              </w:rPr>
                            </w:pPr>
                            <w:r>
                              <w:rPr>
                                <w:sz w:val="32"/>
                              </w:rPr>
                              <w:t>1x(T</w:t>
                            </w:r>
                            <w:r>
                              <w:rPr>
                                <w:sz w:val="32"/>
                                <w:vertAlign w:val="subscript"/>
                              </w:rPr>
                              <w:t>2</w:t>
                            </w:r>
                            <w:r>
                              <w:rPr>
                                <w:sz w:val="3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3" o:spid="_x0000_s1029" type="#_x0000_t202" style="position:absolute;left:0;text-align:left;margin-left:46.45pt;margin-top:5.65pt;width:111.95pt;height:37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">
                <v:textbox style="mso-fit-shape-to-text:t">
                  <w:txbxContent>
                    <w:p w14:paraId="4D5D32C6" w14:textId="77777777" w:rsidR="004A7178" w:rsidRPr="00DE112F" w:rsidRDefault="004A7178" w:rsidP="00EE669D">
                      <w:pPr>
                        <w:rPr>
                          <w:sz w:val="32"/>
                        </w:rPr>
                      </w:pPr>
                      <w:r>
                        <w:rPr>
                          <w:sz w:val="32"/>
                        </w:rPr>
                        <w:t>1x(T</w:t>
                      </w:r>
                      <w:r>
                        <w:rPr>
                          <w:sz w:val="32"/>
                          <w:vertAlign w:val="subscript"/>
                        </w:rPr>
                        <w:t>2</w:t>
                      </w:r>
                      <w:r>
                        <w:rPr>
                          <w:sz w:val="32"/>
                        </w:rPr>
                        <w:t>)</w:t>
                      </w:r>
                    </w:p>
                  </w:txbxContent>
                </v:textbox>
              </v:shape>
            </w:pict>
          </mc:Fallback>
        </mc:AlternateContent>
      </w:r>
    </w:p>
    <w:p w14:paraId="43BC76D6" w14:textId="77777777" w:rsidR="007A2000" w:rsidRPr="005D1504" w:rsidRDefault="007A2000" w:rsidP="00EE669D">
      <w:pPr>
        <w:jc w:val="both"/>
        <w:rPr>
          <w:rFonts w:ascii="Calibri" w:eastAsia="Calibri" w:hAnsi="Calibri" w:cs="Calibri"/>
          <w:color w:val="000000"/>
          <w:sz w:val="24"/>
          <w:szCs w:val="24"/>
          <w:u w:val="single"/>
          <w:shd w:val="clear" w:color="auto" w:fill="FFFFFF"/>
        </w:rPr>
      </w:pPr>
    </w:p>
    <w:p w14:paraId="3027B5A7" w14:textId="77777777" w:rsidR="007A2000" w:rsidRPr="005D1504" w:rsidRDefault="007A2000" w:rsidP="00EE669D">
      <w:pPr>
        <w:jc w:val="both"/>
        <w:rPr>
          <w:rFonts w:ascii="Calibri" w:eastAsia="Calibri" w:hAnsi="Calibri" w:cs="Calibri"/>
          <w:color w:val="000000"/>
          <w:sz w:val="24"/>
          <w:szCs w:val="24"/>
          <w:u w:val="single"/>
          <w:shd w:val="clear" w:color="auto" w:fill="FFFFFF"/>
        </w:rPr>
      </w:pPr>
    </w:p>
    <w:p w14:paraId="7E708D33" w14:textId="77777777" w:rsidR="007A2000" w:rsidRPr="005D1504" w:rsidRDefault="007A2000" w:rsidP="00EE669D">
      <w:pPr>
        <w:jc w:val="both"/>
        <w:rPr>
          <w:rFonts w:ascii="Calibri" w:eastAsia="Calibri" w:hAnsi="Calibri" w:cs="Calibri"/>
          <w:color w:val="000000"/>
          <w:sz w:val="24"/>
          <w:szCs w:val="24"/>
          <w:u w:val="single"/>
          <w:shd w:val="clear" w:color="auto" w:fill="FFFFFF"/>
        </w:rPr>
      </w:pPr>
    </w:p>
    <w:p w14:paraId="3EE5CCF2" w14:textId="77777777" w:rsidR="007A2000" w:rsidRPr="005D1504" w:rsidRDefault="007A2000" w:rsidP="00EE669D">
      <w:pPr>
        <w:jc w:val="both"/>
        <w:rPr>
          <w:rFonts w:ascii="Calibri" w:eastAsia="Calibri" w:hAnsi="Calibri" w:cs="Calibri"/>
          <w:color w:val="000000"/>
          <w:sz w:val="24"/>
          <w:szCs w:val="24"/>
          <w:u w:val="single"/>
          <w:shd w:val="clear" w:color="auto" w:fill="FFFFFF"/>
        </w:rPr>
      </w:pPr>
    </w:p>
    <w:p w14:paraId="10F43DA7" w14:textId="77777777" w:rsidR="00EE669D" w:rsidRPr="005D1504" w:rsidRDefault="00EE669D" w:rsidP="00EE669D">
      <w:pPr>
        <w:jc w:val="both"/>
        <w:rPr>
          <w:rFonts w:ascii="Calibri" w:eastAsia="Calibri" w:hAnsi="Calibri" w:cs="Calibri"/>
          <w:color w:val="000000"/>
          <w:sz w:val="24"/>
          <w:szCs w:val="24"/>
          <w:shd w:val="clear" w:color="auto" w:fill="FFFFFF"/>
        </w:rPr>
      </w:pPr>
    </w:p>
    <w:p w14:paraId="04EDEC10" w14:textId="145C5767" w:rsidR="00EE669D" w:rsidRPr="005D1504" w:rsidRDefault="00EE669D" w:rsidP="001F6E6E">
      <w:pPr>
        <w:pStyle w:val="Odlomakpopisa"/>
        <w:numPr>
          <w:ilvl w:val="1"/>
          <w:numId w:val="1"/>
        </w:numPr>
        <w:jc w:val="both"/>
        <w:rPr>
          <w:rFonts w:ascii="Calibri" w:eastAsia="Calibri" w:hAnsi="Calibri" w:cs="Calibri"/>
          <w:b/>
          <w:color w:val="000000"/>
          <w:sz w:val="28"/>
          <w:szCs w:val="24"/>
          <w:shd w:val="clear" w:color="auto" w:fill="FFFFFF"/>
        </w:rPr>
      </w:pPr>
      <w:r w:rsidRPr="005D1504">
        <w:rPr>
          <w:rFonts w:ascii="Calibri" w:eastAsia="Calibri" w:hAnsi="Calibri" w:cs="Calibri"/>
          <w:b/>
          <w:color w:val="000000"/>
          <w:sz w:val="28"/>
          <w:szCs w:val="24"/>
          <w:shd w:val="clear" w:color="auto" w:fill="FFFFFF"/>
        </w:rPr>
        <w:lastRenderedPageBreak/>
        <w:t>ANALYSIS OF THE RELATIONSHIP BETWEEN THE OPPORTUNITY WITH STRENG</w:t>
      </w:r>
      <w:r w:rsidR="00B84A0F">
        <w:rPr>
          <w:rFonts w:ascii="Calibri" w:eastAsia="Calibri" w:hAnsi="Calibri" w:cs="Calibri"/>
          <w:b/>
          <w:color w:val="000000"/>
          <w:sz w:val="28"/>
          <w:szCs w:val="24"/>
          <w:shd w:val="clear" w:color="auto" w:fill="FFFFFF"/>
        </w:rPr>
        <w:t>TH</w:t>
      </w:r>
      <w:r w:rsidRPr="005D1504">
        <w:rPr>
          <w:rFonts w:ascii="Calibri" w:eastAsia="Calibri" w:hAnsi="Calibri" w:cs="Calibri"/>
          <w:b/>
          <w:color w:val="000000"/>
          <w:sz w:val="28"/>
          <w:szCs w:val="24"/>
          <w:shd w:val="clear" w:color="auto" w:fill="FFFFFF"/>
        </w:rPr>
        <w:t>S AND WEAKNESSES, AND THREATS WITH STRENGHTS AND WEAKNESSES</w:t>
      </w:r>
    </w:p>
    <w:p w14:paraId="3685E4B9" w14:textId="77777777" w:rsidR="00EE669D" w:rsidRPr="005D1504" w:rsidRDefault="00EE669D" w:rsidP="00EE669D">
      <w:pPr>
        <w:jc w:val="both"/>
        <w:rPr>
          <w:rFonts w:ascii="Calibri" w:eastAsia="Calibri" w:hAnsi="Calibri" w:cs="Calibri"/>
          <w:b/>
          <w:color w:val="000000"/>
          <w:sz w:val="24"/>
          <w:szCs w:val="24"/>
          <w:shd w:val="clear" w:color="auto" w:fill="FFFFFF"/>
        </w:rPr>
      </w:pPr>
    </w:p>
    <w:p w14:paraId="49A46EEA" w14:textId="77777777" w:rsidR="00EE669D" w:rsidRDefault="00EE669D" w:rsidP="001F6E6E">
      <w:pPr>
        <w:ind w:firstLine="567"/>
        <w:jc w:val="both"/>
        <w:rPr>
          <w:rFonts w:ascii="Calibri" w:eastAsia="Calibri" w:hAnsi="Calibri" w:cs="Calibri"/>
          <w:color w:val="000000"/>
          <w:sz w:val="24"/>
          <w:szCs w:val="24"/>
          <w:shd w:val="clear" w:color="auto" w:fill="FFFFFF"/>
        </w:rPr>
      </w:pPr>
      <w:r w:rsidRPr="005D1504">
        <w:rPr>
          <w:rFonts w:ascii="Calibri" w:eastAsia="Calibri" w:hAnsi="Calibri" w:cs="Calibri"/>
          <w:color w:val="000000"/>
          <w:sz w:val="24"/>
          <w:szCs w:val="24"/>
          <w:shd w:val="clear" w:color="auto" w:fill="FFFFFF"/>
        </w:rPr>
        <w:t xml:space="preserve">In this step, it is necessary to identify strengths, weaknesses, opportunities and threats by recognizing which forces can be affected by the reduction of certain weaknesses, that is, which opportunities can be used to address specific threats. By some power we can affect more weakness or more strength can affect some weakness. </w:t>
      </w:r>
    </w:p>
    <w:p w14:paraId="3B00CC84" w14:textId="77777777" w:rsidR="00E53423" w:rsidRPr="005D1504" w:rsidRDefault="00E53423" w:rsidP="001F6E6E">
      <w:pPr>
        <w:ind w:firstLine="567"/>
        <w:jc w:val="both"/>
        <w:rPr>
          <w:rFonts w:ascii="Calibri" w:eastAsia="Calibri" w:hAnsi="Calibri" w:cs="Calibri"/>
          <w:color w:val="000000"/>
          <w:sz w:val="24"/>
          <w:szCs w:val="24"/>
          <w:shd w:val="clear" w:color="auto" w:fill="FFFFFF"/>
        </w:rPr>
      </w:pPr>
    </w:p>
    <w:p w14:paraId="443FDB74" w14:textId="30E77859" w:rsidR="00EE669D" w:rsidRPr="005D1504" w:rsidRDefault="00E53423" w:rsidP="00E53423">
      <w:pPr>
        <w:rPr>
          <w:rFonts w:ascii="Calibri" w:eastAsia="Calibri" w:hAnsi="Calibri" w:cs="Calibri"/>
          <w:color w:val="000000"/>
          <w:sz w:val="24"/>
          <w:szCs w:val="24"/>
          <w:shd w:val="clear" w:color="auto" w:fill="FFFFFF"/>
        </w:rPr>
      </w:pPr>
      <w:r>
        <w:rPr>
          <w:rFonts w:ascii="Calibri" w:eastAsia="Calibri" w:hAnsi="Calibri" w:cs="Calibri"/>
          <w:noProof/>
          <w:color w:val="000000"/>
          <w:sz w:val="24"/>
          <w:szCs w:val="24"/>
          <w:shd w:val="clear" w:color="auto" w:fill="FFFFFF"/>
          <w:lang w:val="hr-HR" w:eastAsia="hr-HR"/>
        </w:rPr>
        <w:drawing>
          <wp:inline distT="0" distB="0" distL="0" distR="0" wp14:anchorId="4C1C4F12" wp14:editId="606229B9">
            <wp:extent cx="5752465" cy="2647315"/>
            <wp:effectExtent l="0" t="0" r="635"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2465" cy="2647315"/>
                    </a:xfrm>
                    <a:prstGeom prst="rect">
                      <a:avLst/>
                    </a:prstGeom>
                    <a:noFill/>
                    <a:ln>
                      <a:noFill/>
                    </a:ln>
                  </pic:spPr>
                </pic:pic>
              </a:graphicData>
            </a:graphic>
          </wp:inline>
        </w:drawing>
      </w:r>
    </w:p>
    <w:p w14:paraId="60D2BFD0" w14:textId="77777777" w:rsidR="00EE669D" w:rsidRPr="005D1504" w:rsidRDefault="00EE669D" w:rsidP="00EE669D">
      <w:pPr>
        <w:jc w:val="both"/>
        <w:rPr>
          <w:rFonts w:ascii="Calibri" w:eastAsia="Calibri" w:hAnsi="Calibri" w:cs="Calibri"/>
          <w:color w:val="000000"/>
          <w:sz w:val="24"/>
          <w:szCs w:val="24"/>
          <w:shd w:val="clear" w:color="auto" w:fill="FFFFFF"/>
        </w:rPr>
      </w:pPr>
    </w:p>
    <w:p w14:paraId="10158421" w14:textId="2AC628A7" w:rsidR="00EE669D" w:rsidRPr="005D1504" w:rsidRDefault="00EE669D" w:rsidP="00EE669D">
      <w:pPr>
        <w:jc w:val="both"/>
        <w:rPr>
          <w:rFonts w:ascii="Calibri" w:eastAsia="Calibri" w:hAnsi="Calibri" w:cs="Calibri"/>
          <w:color w:val="000000"/>
          <w:sz w:val="24"/>
          <w:szCs w:val="24"/>
          <w:shd w:val="clear" w:color="auto" w:fill="FFFFFF"/>
        </w:rPr>
      </w:pPr>
      <w:r w:rsidRPr="005D1504">
        <w:rPr>
          <w:rFonts w:ascii="Calibri" w:eastAsia="Calibri" w:hAnsi="Calibri" w:cs="Calibri"/>
          <w:color w:val="000000"/>
          <w:sz w:val="24"/>
          <w:szCs w:val="24"/>
          <w:shd w:val="clear" w:color="auto" w:fill="FFFFFF"/>
        </w:rPr>
        <w:t>(W</w:t>
      </w:r>
      <w:r w:rsidRPr="005D1504">
        <w:rPr>
          <w:rFonts w:ascii="Calibri" w:eastAsia="Calibri" w:hAnsi="Calibri" w:cs="Calibri"/>
          <w:color w:val="000000"/>
          <w:sz w:val="24"/>
          <w:szCs w:val="24"/>
          <w:shd w:val="clear" w:color="auto" w:fill="FFFFFF"/>
          <w:vertAlign w:val="subscript"/>
        </w:rPr>
        <w:t>1</w:t>
      </w:r>
      <w:r w:rsidR="00397869" w:rsidRPr="005D1504">
        <w:rPr>
          <w:rFonts w:ascii="Calibri" w:eastAsia="Calibri" w:hAnsi="Calibri" w:cs="Calibri"/>
          <w:color w:val="000000"/>
          <w:sz w:val="24"/>
          <w:szCs w:val="24"/>
          <w:shd w:val="clear" w:color="auto" w:fill="FFFFFF"/>
        </w:rPr>
        <w:t xml:space="preserve">, </w:t>
      </w:r>
      <w:r w:rsidRPr="005D1504">
        <w:rPr>
          <w:rFonts w:ascii="Calibri" w:eastAsia="Calibri" w:hAnsi="Calibri" w:cs="Calibri"/>
          <w:color w:val="000000"/>
          <w:sz w:val="24"/>
          <w:szCs w:val="24"/>
          <w:shd w:val="clear" w:color="auto" w:fill="FFFFFF"/>
        </w:rPr>
        <w:t>S</w:t>
      </w:r>
      <w:r w:rsidRPr="005D1504">
        <w:rPr>
          <w:rFonts w:ascii="Calibri" w:eastAsia="Calibri" w:hAnsi="Calibri" w:cs="Calibri"/>
          <w:color w:val="000000"/>
          <w:sz w:val="24"/>
          <w:szCs w:val="24"/>
          <w:shd w:val="clear" w:color="auto" w:fill="FFFFFF"/>
          <w:vertAlign w:val="subscript"/>
        </w:rPr>
        <w:t>2,</w:t>
      </w:r>
      <w:r w:rsidR="00397869" w:rsidRPr="005D1504">
        <w:rPr>
          <w:rFonts w:ascii="Calibri" w:eastAsia="Calibri" w:hAnsi="Calibri" w:cs="Calibri"/>
          <w:color w:val="000000"/>
          <w:sz w:val="24"/>
          <w:szCs w:val="24"/>
          <w:shd w:val="clear" w:color="auto" w:fill="FFFFFF"/>
          <w:vertAlign w:val="subscript"/>
        </w:rPr>
        <w:t xml:space="preserve"> </w:t>
      </w:r>
      <w:r w:rsidRPr="005D1504">
        <w:rPr>
          <w:rFonts w:ascii="Calibri" w:eastAsia="Calibri" w:hAnsi="Calibri" w:cs="Calibri"/>
          <w:color w:val="000000"/>
          <w:sz w:val="24"/>
          <w:szCs w:val="24"/>
          <w:shd w:val="clear" w:color="auto" w:fill="FFFFFF"/>
        </w:rPr>
        <w:t>O</w:t>
      </w:r>
      <w:r w:rsidRPr="005D1504">
        <w:rPr>
          <w:rFonts w:ascii="Calibri" w:eastAsia="Calibri" w:hAnsi="Calibri" w:cs="Calibri"/>
          <w:color w:val="000000"/>
          <w:sz w:val="24"/>
          <w:szCs w:val="24"/>
          <w:shd w:val="clear" w:color="auto" w:fill="FFFFFF"/>
          <w:vertAlign w:val="subscript"/>
        </w:rPr>
        <w:t>3</w:t>
      </w:r>
      <w:r w:rsidR="000D608A" w:rsidRPr="005D1504">
        <w:rPr>
          <w:rFonts w:ascii="Calibri" w:eastAsia="Calibri" w:hAnsi="Calibri" w:cs="Calibri"/>
          <w:color w:val="000000"/>
          <w:sz w:val="24"/>
          <w:szCs w:val="24"/>
          <w:shd w:val="clear" w:color="auto" w:fill="FFFFFF"/>
        </w:rPr>
        <w:t xml:space="preserve">) – </w:t>
      </w:r>
      <w:r w:rsidRPr="005D1504">
        <w:rPr>
          <w:rFonts w:ascii="Calibri" w:eastAsia="Calibri" w:hAnsi="Calibri" w:cs="Calibri"/>
          <w:color w:val="000000"/>
          <w:sz w:val="24"/>
          <w:szCs w:val="24"/>
          <w:shd w:val="clear" w:color="auto" w:fill="FFFFFF"/>
        </w:rPr>
        <w:t xml:space="preserve">weak financial situation- product quality, </w:t>
      </w:r>
      <w:r w:rsidR="00B84A0F" w:rsidRPr="005D1504">
        <w:rPr>
          <w:rFonts w:ascii="Calibri" w:eastAsia="Calibri" w:hAnsi="Calibri" w:cs="Calibri"/>
          <w:color w:val="000000"/>
          <w:sz w:val="24"/>
          <w:szCs w:val="24"/>
          <w:shd w:val="clear" w:color="auto" w:fill="FFFFFF"/>
        </w:rPr>
        <w:t>favourable</w:t>
      </w:r>
      <w:r w:rsidRPr="005D1504">
        <w:rPr>
          <w:rFonts w:ascii="Calibri" w:eastAsia="Calibri" w:hAnsi="Calibri" w:cs="Calibri"/>
          <w:color w:val="000000"/>
          <w:sz w:val="24"/>
          <w:szCs w:val="24"/>
          <w:shd w:val="clear" w:color="auto" w:fill="FFFFFF"/>
        </w:rPr>
        <w:t xml:space="preserve"> market trends </w:t>
      </w:r>
    </w:p>
    <w:p w14:paraId="247A993E" w14:textId="4FD048BB" w:rsidR="00EE669D" w:rsidRPr="005D1504" w:rsidRDefault="00EE669D" w:rsidP="007A2000">
      <w:pPr>
        <w:pStyle w:val="Odlomakpopisa"/>
        <w:numPr>
          <w:ilvl w:val="0"/>
          <w:numId w:val="3"/>
        </w:numPr>
        <w:jc w:val="both"/>
        <w:rPr>
          <w:rFonts w:ascii="Calibri" w:eastAsia="Calibri" w:hAnsi="Calibri" w:cs="Calibri"/>
          <w:color w:val="000000"/>
          <w:sz w:val="24"/>
          <w:szCs w:val="24"/>
          <w:shd w:val="clear" w:color="auto" w:fill="FFFFFF"/>
        </w:rPr>
      </w:pPr>
      <w:r w:rsidRPr="005D1504">
        <w:rPr>
          <w:rFonts w:ascii="Calibri" w:eastAsia="Calibri" w:hAnsi="Calibri" w:cs="Calibri"/>
          <w:color w:val="000000"/>
          <w:sz w:val="24"/>
          <w:szCs w:val="24"/>
          <w:shd w:val="clear" w:color="auto" w:fill="FFFFFF"/>
        </w:rPr>
        <w:t>We can fix our company</w:t>
      </w:r>
      <w:r w:rsidR="00B84A0F">
        <w:rPr>
          <w:rFonts w:ascii="Calibri" w:eastAsia="Calibri" w:hAnsi="Calibri" w:cs="Calibri"/>
          <w:color w:val="000000"/>
          <w:sz w:val="24"/>
          <w:szCs w:val="24"/>
          <w:shd w:val="clear" w:color="auto" w:fill="FFFFFF"/>
        </w:rPr>
        <w:t>’s</w:t>
      </w:r>
      <w:r w:rsidRPr="005D1504">
        <w:rPr>
          <w:rFonts w:ascii="Calibri" w:eastAsia="Calibri" w:hAnsi="Calibri" w:cs="Calibri"/>
          <w:color w:val="000000"/>
          <w:sz w:val="24"/>
          <w:szCs w:val="24"/>
          <w:shd w:val="clear" w:color="auto" w:fill="FFFFFF"/>
        </w:rPr>
        <w:t xml:space="preserve"> weak financial situations with high product quality and </w:t>
      </w:r>
      <w:r w:rsidR="00B84A0F" w:rsidRPr="005D1504">
        <w:rPr>
          <w:rFonts w:ascii="Calibri" w:eastAsia="Calibri" w:hAnsi="Calibri" w:cs="Calibri"/>
          <w:color w:val="000000"/>
          <w:sz w:val="24"/>
          <w:szCs w:val="24"/>
          <w:shd w:val="clear" w:color="auto" w:fill="FFFFFF"/>
        </w:rPr>
        <w:t>favourable</w:t>
      </w:r>
      <w:r w:rsidRPr="005D1504">
        <w:rPr>
          <w:rFonts w:ascii="Calibri" w:eastAsia="Calibri" w:hAnsi="Calibri" w:cs="Calibri"/>
          <w:color w:val="000000"/>
          <w:sz w:val="24"/>
          <w:szCs w:val="24"/>
          <w:shd w:val="clear" w:color="auto" w:fill="FFFFFF"/>
        </w:rPr>
        <w:t xml:space="preserve"> market trends</w:t>
      </w:r>
    </w:p>
    <w:p w14:paraId="0E559C4B" w14:textId="77777777" w:rsidR="00EE669D" w:rsidRPr="005D1504" w:rsidRDefault="00EE669D" w:rsidP="00EE669D">
      <w:pPr>
        <w:jc w:val="both"/>
        <w:rPr>
          <w:rFonts w:ascii="Calibri" w:eastAsia="Calibri" w:hAnsi="Calibri" w:cs="Calibri"/>
          <w:color w:val="000000"/>
          <w:sz w:val="24"/>
          <w:szCs w:val="24"/>
          <w:shd w:val="clear" w:color="auto" w:fill="FFFFFF"/>
        </w:rPr>
      </w:pPr>
      <w:r w:rsidRPr="005D1504">
        <w:rPr>
          <w:rFonts w:ascii="Calibri" w:eastAsia="Calibri" w:hAnsi="Calibri" w:cs="Calibri"/>
          <w:color w:val="000000"/>
          <w:sz w:val="24"/>
          <w:szCs w:val="24"/>
          <w:shd w:val="clear" w:color="auto" w:fill="FFFFFF"/>
        </w:rPr>
        <w:t>(W</w:t>
      </w:r>
      <w:r w:rsidRPr="005D1504">
        <w:rPr>
          <w:rFonts w:ascii="Calibri" w:eastAsia="Calibri" w:hAnsi="Calibri" w:cs="Calibri"/>
          <w:color w:val="000000"/>
          <w:sz w:val="24"/>
          <w:szCs w:val="24"/>
          <w:shd w:val="clear" w:color="auto" w:fill="FFFFFF"/>
          <w:vertAlign w:val="subscript"/>
        </w:rPr>
        <w:t>2</w:t>
      </w:r>
      <w:r w:rsidR="00397869" w:rsidRPr="005D1504">
        <w:rPr>
          <w:rFonts w:ascii="Calibri" w:eastAsia="Calibri" w:hAnsi="Calibri" w:cs="Calibri"/>
          <w:color w:val="000000"/>
          <w:sz w:val="24"/>
          <w:szCs w:val="24"/>
          <w:shd w:val="clear" w:color="auto" w:fill="FFFFFF"/>
        </w:rPr>
        <w:t xml:space="preserve">, </w:t>
      </w:r>
      <w:r w:rsidRPr="005D1504">
        <w:rPr>
          <w:rFonts w:ascii="Calibri" w:eastAsia="Calibri" w:hAnsi="Calibri" w:cs="Calibri"/>
          <w:color w:val="000000"/>
          <w:sz w:val="24"/>
          <w:szCs w:val="24"/>
          <w:shd w:val="clear" w:color="auto" w:fill="FFFFFF"/>
        </w:rPr>
        <w:t>O</w:t>
      </w:r>
      <w:r w:rsidRPr="005D1504">
        <w:rPr>
          <w:rFonts w:ascii="Calibri" w:eastAsia="Calibri" w:hAnsi="Calibri" w:cs="Calibri"/>
          <w:color w:val="000000"/>
          <w:sz w:val="24"/>
          <w:szCs w:val="24"/>
          <w:shd w:val="clear" w:color="auto" w:fill="FFFFFF"/>
          <w:vertAlign w:val="subscript"/>
        </w:rPr>
        <w:t>2</w:t>
      </w:r>
      <w:r w:rsidR="000D608A" w:rsidRPr="005D1504">
        <w:rPr>
          <w:rFonts w:ascii="Calibri" w:eastAsia="Calibri" w:hAnsi="Calibri" w:cs="Calibri"/>
          <w:color w:val="000000"/>
          <w:sz w:val="24"/>
          <w:szCs w:val="24"/>
          <w:shd w:val="clear" w:color="auto" w:fill="FFFFFF"/>
        </w:rPr>
        <w:t xml:space="preserve">) – </w:t>
      </w:r>
      <w:r w:rsidRPr="005D1504">
        <w:rPr>
          <w:rFonts w:ascii="Calibri" w:eastAsia="Calibri" w:hAnsi="Calibri" w:cs="Calibri"/>
          <w:color w:val="000000"/>
          <w:sz w:val="24"/>
          <w:szCs w:val="24"/>
          <w:shd w:val="clear" w:color="auto" w:fill="FFFFFF"/>
        </w:rPr>
        <w:t>short shelf life – new ways of packaging</w:t>
      </w:r>
    </w:p>
    <w:p w14:paraId="0559A8A4" w14:textId="5E126ED0" w:rsidR="00EE669D" w:rsidRPr="005D1504" w:rsidRDefault="00EE669D" w:rsidP="007A2000">
      <w:pPr>
        <w:pStyle w:val="Odlomakpopisa"/>
        <w:numPr>
          <w:ilvl w:val="0"/>
          <w:numId w:val="3"/>
        </w:numPr>
        <w:jc w:val="both"/>
        <w:rPr>
          <w:rFonts w:ascii="Calibri" w:eastAsia="Calibri" w:hAnsi="Calibri" w:cs="Calibri"/>
          <w:color w:val="000000"/>
          <w:sz w:val="24"/>
          <w:szCs w:val="24"/>
          <w:shd w:val="clear" w:color="auto" w:fill="FFFFFF"/>
        </w:rPr>
      </w:pPr>
      <w:r w:rsidRPr="005D1504">
        <w:rPr>
          <w:rFonts w:ascii="Calibri" w:eastAsia="Calibri" w:hAnsi="Calibri" w:cs="Calibri"/>
          <w:color w:val="000000"/>
          <w:sz w:val="24"/>
          <w:szCs w:val="24"/>
          <w:shd w:val="clear" w:color="auto" w:fill="FFFFFF"/>
        </w:rPr>
        <w:t>With new way</w:t>
      </w:r>
      <w:r w:rsidR="008334D8">
        <w:rPr>
          <w:rFonts w:ascii="Calibri" w:eastAsia="Calibri" w:hAnsi="Calibri" w:cs="Calibri"/>
          <w:color w:val="000000"/>
          <w:sz w:val="24"/>
          <w:szCs w:val="24"/>
          <w:shd w:val="clear" w:color="auto" w:fill="FFFFFF"/>
        </w:rPr>
        <w:t>s of modern packaging we can prolong</w:t>
      </w:r>
      <w:r w:rsidRPr="005D1504">
        <w:rPr>
          <w:rFonts w:ascii="Calibri" w:eastAsia="Calibri" w:hAnsi="Calibri" w:cs="Calibri"/>
          <w:color w:val="000000"/>
          <w:sz w:val="24"/>
          <w:szCs w:val="24"/>
          <w:shd w:val="clear" w:color="auto" w:fill="FFFFFF"/>
        </w:rPr>
        <w:t xml:space="preserve"> our short shelf life of product.</w:t>
      </w:r>
    </w:p>
    <w:p w14:paraId="5BA74251" w14:textId="133DAC8A" w:rsidR="00EE669D" w:rsidRPr="005D1504" w:rsidRDefault="00EE669D" w:rsidP="00EE669D">
      <w:pPr>
        <w:jc w:val="both"/>
        <w:rPr>
          <w:rFonts w:ascii="Calibri" w:eastAsia="Calibri" w:hAnsi="Calibri" w:cs="Calibri"/>
          <w:color w:val="000000"/>
          <w:sz w:val="24"/>
          <w:szCs w:val="24"/>
          <w:shd w:val="clear" w:color="auto" w:fill="FFFFFF"/>
        </w:rPr>
      </w:pPr>
      <w:r w:rsidRPr="005D1504">
        <w:rPr>
          <w:rFonts w:ascii="Calibri" w:eastAsia="Calibri" w:hAnsi="Calibri" w:cs="Calibri"/>
          <w:color w:val="000000"/>
          <w:sz w:val="24"/>
          <w:szCs w:val="24"/>
          <w:shd w:val="clear" w:color="auto" w:fill="FFFFFF"/>
        </w:rPr>
        <w:t>(T</w:t>
      </w:r>
      <w:r w:rsidR="00397869" w:rsidRPr="005D1504">
        <w:rPr>
          <w:rFonts w:ascii="Calibri" w:eastAsia="Calibri" w:hAnsi="Calibri" w:cs="Calibri"/>
          <w:color w:val="000000"/>
          <w:sz w:val="24"/>
          <w:szCs w:val="24"/>
          <w:shd w:val="clear" w:color="auto" w:fill="FFFFFF"/>
          <w:vertAlign w:val="subscript"/>
        </w:rPr>
        <w:t>1</w:t>
      </w:r>
      <w:r w:rsidR="00397869" w:rsidRPr="005D1504">
        <w:rPr>
          <w:rFonts w:ascii="Calibri" w:eastAsia="Calibri" w:hAnsi="Calibri" w:cs="Calibri"/>
          <w:color w:val="000000"/>
          <w:sz w:val="24"/>
          <w:szCs w:val="24"/>
          <w:shd w:val="clear" w:color="auto" w:fill="FFFFFF"/>
        </w:rPr>
        <w:t xml:space="preserve">, </w:t>
      </w:r>
      <w:r w:rsidRPr="005D1504">
        <w:rPr>
          <w:rFonts w:ascii="Calibri" w:eastAsia="Calibri" w:hAnsi="Calibri" w:cs="Calibri"/>
          <w:color w:val="000000"/>
          <w:sz w:val="24"/>
          <w:szCs w:val="24"/>
          <w:shd w:val="clear" w:color="auto" w:fill="FFFFFF"/>
        </w:rPr>
        <w:t>O</w:t>
      </w:r>
      <w:r w:rsidRPr="005D1504">
        <w:rPr>
          <w:rFonts w:ascii="Calibri" w:eastAsia="Calibri" w:hAnsi="Calibri" w:cs="Calibri"/>
          <w:color w:val="000000"/>
          <w:sz w:val="24"/>
          <w:szCs w:val="24"/>
          <w:shd w:val="clear" w:color="auto" w:fill="FFFFFF"/>
          <w:vertAlign w:val="subscript"/>
        </w:rPr>
        <w:t xml:space="preserve">3 </w:t>
      </w:r>
      <w:r w:rsidRPr="005D1504">
        <w:rPr>
          <w:rFonts w:ascii="Calibri" w:eastAsia="Calibri" w:hAnsi="Calibri" w:cs="Calibri"/>
          <w:color w:val="000000"/>
          <w:sz w:val="24"/>
          <w:szCs w:val="24"/>
          <w:shd w:val="clear" w:color="auto" w:fill="FFFFFF"/>
        </w:rPr>
        <w:t xml:space="preserve">) – </w:t>
      </w:r>
      <w:r w:rsidR="008334D8" w:rsidRPr="005D1504">
        <w:rPr>
          <w:rFonts w:ascii="Calibri" w:eastAsia="Calibri" w:hAnsi="Calibri" w:cs="Calibri"/>
          <w:color w:val="000000"/>
          <w:sz w:val="24"/>
          <w:szCs w:val="24"/>
          <w:shd w:val="clear" w:color="auto" w:fill="FFFFFF"/>
        </w:rPr>
        <w:t>unfavourable</w:t>
      </w:r>
      <w:r w:rsidRPr="005D1504">
        <w:rPr>
          <w:rFonts w:ascii="Calibri" w:eastAsia="Calibri" w:hAnsi="Calibri" w:cs="Calibri"/>
          <w:color w:val="000000"/>
          <w:sz w:val="24"/>
          <w:szCs w:val="24"/>
          <w:shd w:val="clear" w:color="auto" w:fill="FFFFFF"/>
        </w:rPr>
        <w:t xml:space="preserve"> economic situation - </w:t>
      </w:r>
      <w:r w:rsidR="008334D8" w:rsidRPr="005D1504">
        <w:rPr>
          <w:rFonts w:ascii="Calibri" w:eastAsia="Calibri" w:hAnsi="Calibri" w:cs="Calibri"/>
          <w:color w:val="000000"/>
          <w:sz w:val="24"/>
          <w:szCs w:val="24"/>
          <w:shd w:val="clear" w:color="auto" w:fill="FFFFFF"/>
        </w:rPr>
        <w:t>favourable</w:t>
      </w:r>
      <w:r w:rsidRPr="005D1504">
        <w:rPr>
          <w:rFonts w:ascii="Calibri" w:eastAsia="Calibri" w:hAnsi="Calibri" w:cs="Calibri"/>
          <w:color w:val="000000"/>
          <w:sz w:val="24"/>
          <w:szCs w:val="24"/>
          <w:shd w:val="clear" w:color="auto" w:fill="FFFFFF"/>
        </w:rPr>
        <w:t xml:space="preserve"> market trends </w:t>
      </w:r>
    </w:p>
    <w:p w14:paraId="3AA7F3BE" w14:textId="368036E3" w:rsidR="00EE669D" w:rsidRPr="005D1504" w:rsidRDefault="00EE669D" w:rsidP="00EE669D">
      <w:pPr>
        <w:numPr>
          <w:ilvl w:val="0"/>
          <w:numId w:val="3"/>
        </w:numPr>
        <w:jc w:val="both"/>
        <w:rPr>
          <w:rFonts w:ascii="Calibri" w:eastAsia="Calibri" w:hAnsi="Calibri" w:cs="Calibri"/>
          <w:color w:val="000000"/>
          <w:sz w:val="24"/>
          <w:szCs w:val="24"/>
          <w:shd w:val="clear" w:color="auto" w:fill="FFFFFF"/>
        </w:rPr>
      </w:pPr>
      <w:r w:rsidRPr="005D1504">
        <w:rPr>
          <w:rFonts w:ascii="Calibri" w:eastAsia="Calibri" w:hAnsi="Calibri" w:cs="Calibri"/>
          <w:color w:val="000000"/>
          <w:sz w:val="24"/>
          <w:szCs w:val="24"/>
          <w:shd w:val="clear" w:color="auto" w:fill="FFFFFF"/>
        </w:rPr>
        <w:t xml:space="preserve">The problem of </w:t>
      </w:r>
      <w:r w:rsidR="008334D8" w:rsidRPr="005D1504">
        <w:rPr>
          <w:rFonts w:ascii="Calibri" w:eastAsia="Calibri" w:hAnsi="Calibri" w:cs="Calibri"/>
          <w:color w:val="000000"/>
          <w:sz w:val="24"/>
          <w:szCs w:val="24"/>
          <w:shd w:val="clear" w:color="auto" w:fill="FFFFFF"/>
        </w:rPr>
        <w:t>unfavourable</w:t>
      </w:r>
      <w:r w:rsidRPr="005D1504">
        <w:rPr>
          <w:rFonts w:ascii="Calibri" w:eastAsia="Calibri" w:hAnsi="Calibri" w:cs="Calibri"/>
          <w:color w:val="000000"/>
          <w:sz w:val="24"/>
          <w:szCs w:val="24"/>
          <w:shd w:val="clear" w:color="auto" w:fill="FFFFFF"/>
        </w:rPr>
        <w:t xml:space="preserve"> eco</w:t>
      </w:r>
      <w:r w:rsidR="008334D8">
        <w:rPr>
          <w:rFonts w:ascii="Calibri" w:eastAsia="Calibri" w:hAnsi="Calibri" w:cs="Calibri"/>
          <w:color w:val="000000"/>
          <w:sz w:val="24"/>
          <w:szCs w:val="24"/>
          <w:shd w:val="clear" w:color="auto" w:fill="FFFFFF"/>
        </w:rPr>
        <w:t>nomic situation</w:t>
      </w:r>
      <w:r w:rsidRPr="005D1504">
        <w:rPr>
          <w:rFonts w:ascii="Calibri" w:eastAsia="Calibri" w:hAnsi="Calibri" w:cs="Calibri"/>
          <w:color w:val="000000"/>
          <w:sz w:val="24"/>
          <w:szCs w:val="24"/>
          <w:shd w:val="clear" w:color="auto" w:fill="FFFFFF"/>
        </w:rPr>
        <w:t xml:space="preserve"> can </w:t>
      </w:r>
      <w:r w:rsidR="008334D8">
        <w:rPr>
          <w:rFonts w:ascii="Calibri" w:eastAsia="Calibri" w:hAnsi="Calibri" w:cs="Calibri"/>
          <w:color w:val="000000"/>
          <w:sz w:val="24"/>
          <w:szCs w:val="24"/>
          <w:shd w:val="clear" w:color="auto" w:fill="FFFFFF"/>
        </w:rPr>
        <w:t>be improved by</w:t>
      </w:r>
      <w:r w:rsidRPr="005D1504">
        <w:rPr>
          <w:rFonts w:ascii="Calibri" w:eastAsia="Calibri" w:hAnsi="Calibri" w:cs="Calibri"/>
          <w:color w:val="000000"/>
          <w:sz w:val="24"/>
          <w:szCs w:val="24"/>
          <w:shd w:val="clear" w:color="auto" w:fill="FFFFFF"/>
        </w:rPr>
        <w:t xml:space="preserve"> </w:t>
      </w:r>
      <w:r w:rsidR="008334D8" w:rsidRPr="005D1504">
        <w:rPr>
          <w:rFonts w:ascii="Calibri" w:eastAsia="Calibri" w:hAnsi="Calibri" w:cs="Calibri"/>
          <w:color w:val="000000"/>
          <w:sz w:val="24"/>
          <w:szCs w:val="24"/>
          <w:shd w:val="clear" w:color="auto" w:fill="FFFFFF"/>
        </w:rPr>
        <w:t>favourable</w:t>
      </w:r>
      <w:r w:rsidRPr="005D1504">
        <w:rPr>
          <w:rFonts w:ascii="Calibri" w:eastAsia="Calibri" w:hAnsi="Calibri" w:cs="Calibri"/>
          <w:color w:val="000000"/>
          <w:sz w:val="24"/>
          <w:szCs w:val="24"/>
          <w:shd w:val="clear" w:color="auto" w:fill="FFFFFF"/>
        </w:rPr>
        <w:t xml:space="preserve"> market trends </w:t>
      </w:r>
    </w:p>
    <w:p w14:paraId="583EA374" w14:textId="36A15792" w:rsidR="00EE669D" w:rsidRPr="005D1504" w:rsidRDefault="00EE669D" w:rsidP="007A2000">
      <w:pPr>
        <w:jc w:val="both"/>
        <w:rPr>
          <w:rFonts w:ascii="Calibri" w:eastAsia="Calibri" w:hAnsi="Calibri" w:cs="Calibri"/>
          <w:color w:val="000000"/>
          <w:sz w:val="24"/>
          <w:szCs w:val="24"/>
          <w:shd w:val="clear" w:color="auto" w:fill="FFFFFF"/>
        </w:rPr>
      </w:pPr>
      <w:r w:rsidRPr="005D1504">
        <w:rPr>
          <w:rFonts w:ascii="Calibri" w:eastAsia="Calibri" w:hAnsi="Calibri" w:cs="Calibri"/>
          <w:color w:val="000000"/>
          <w:sz w:val="24"/>
          <w:szCs w:val="24"/>
          <w:shd w:val="clear" w:color="auto" w:fill="FFFFFF"/>
        </w:rPr>
        <w:t>(O</w:t>
      </w:r>
      <w:r w:rsidRPr="005D1504">
        <w:rPr>
          <w:rFonts w:ascii="Calibri" w:eastAsia="Calibri" w:hAnsi="Calibri" w:cs="Calibri"/>
          <w:color w:val="000000"/>
          <w:sz w:val="24"/>
          <w:szCs w:val="24"/>
          <w:shd w:val="clear" w:color="auto" w:fill="FFFFFF"/>
          <w:vertAlign w:val="subscript"/>
        </w:rPr>
        <w:t xml:space="preserve">2, </w:t>
      </w:r>
      <w:r w:rsidRPr="005D1504">
        <w:rPr>
          <w:rFonts w:ascii="Calibri" w:eastAsia="Calibri" w:hAnsi="Calibri" w:cs="Calibri"/>
          <w:color w:val="000000"/>
          <w:sz w:val="24"/>
          <w:szCs w:val="24"/>
          <w:shd w:val="clear" w:color="auto" w:fill="FFFFFF"/>
        </w:rPr>
        <w:t>S</w:t>
      </w:r>
      <w:r w:rsidR="0081446D">
        <w:rPr>
          <w:rFonts w:ascii="Calibri" w:eastAsia="Calibri" w:hAnsi="Calibri" w:cs="Calibri"/>
          <w:color w:val="000000"/>
          <w:sz w:val="24"/>
          <w:szCs w:val="24"/>
          <w:shd w:val="clear" w:color="auto" w:fill="FFFFFF"/>
          <w:vertAlign w:val="subscript"/>
        </w:rPr>
        <w:t>3</w:t>
      </w:r>
      <w:r w:rsidR="0081446D">
        <w:rPr>
          <w:rFonts w:ascii="Calibri" w:eastAsia="Calibri" w:hAnsi="Calibri" w:cs="Calibri"/>
          <w:color w:val="000000"/>
          <w:sz w:val="24"/>
          <w:szCs w:val="24"/>
          <w:shd w:val="clear" w:color="auto" w:fill="FFFFFF"/>
        </w:rPr>
        <w:t>,</w:t>
      </w:r>
      <w:r w:rsidRPr="005D1504">
        <w:rPr>
          <w:rFonts w:ascii="Calibri" w:eastAsia="Calibri" w:hAnsi="Calibri" w:cs="Calibri"/>
          <w:color w:val="000000"/>
          <w:sz w:val="24"/>
          <w:szCs w:val="24"/>
          <w:shd w:val="clear" w:color="auto" w:fill="FFFFFF"/>
          <w:vertAlign w:val="subscript"/>
        </w:rPr>
        <w:t xml:space="preserve"> </w:t>
      </w:r>
      <w:r w:rsidR="0081446D" w:rsidRPr="005D1504">
        <w:rPr>
          <w:rFonts w:ascii="Calibri" w:eastAsia="Calibri" w:hAnsi="Calibri" w:cs="Calibri"/>
          <w:color w:val="000000"/>
          <w:sz w:val="24"/>
          <w:szCs w:val="24"/>
          <w:shd w:val="clear" w:color="auto" w:fill="FFFFFF"/>
        </w:rPr>
        <w:t>T</w:t>
      </w:r>
      <w:r w:rsidR="0081446D" w:rsidRPr="005D1504">
        <w:rPr>
          <w:rFonts w:ascii="Calibri" w:eastAsia="Calibri" w:hAnsi="Calibri" w:cs="Calibri"/>
          <w:color w:val="000000"/>
          <w:sz w:val="24"/>
          <w:szCs w:val="24"/>
          <w:shd w:val="clear" w:color="auto" w:fill="FFFFFF"/>
          <w:vertAlign w:val="subscript"/>
        </w:rPr>
        <w:t>2</w:t>
      </w:r>
      <w:r w:rsidR="0081446D" w:rsidRPr="005D1504">
        <w:rPr>
          <w:rFonts w:ascii="Calibri" w:eastAsia="Calibri" w:hAnsi="Calibri" w:cs="Calibri"/>
          <w:color w:val="000000"/>
          <w:sz w:val="24"/>
          <w:szCs w:val="24"/>
          <w:shd w:val="clear" w:color="auto" w:fill="FFFFFF"/>
        </w:rPr>
        <w:t>,</w:t>
      </w:r>
      <w:r w:rsidRPr="005D1504">
        <w:rPr>
          <w:rFonts w:ascii="Calibri" w:eastAsia="Calibri" w:hAnsi="Calibri" w:cs="Calibri"/>
          <w:color w:val="000000"/>
          <w:sz w:val="24"/>
          <w:szCs w:val="24"/>
          <w:shd w:val="clear" w:color="auto" w:fill="FFFFFF"/>
        </w:rPr>
        <w:t xml:space="preserve">) – The </w:t>
      </w:r>
      <w:r w:rsidR="008334D8" w:rsidRPr="005D1504">
        <w:rPr>
          <w:rFonts w:ascii="Calibri" w:eastAsia="Calibri" w:hAnsi="Calibri" w:cs="Calibri"/>
          <w:color w:val="000000"/>
          <w:sz w:val="24"/>
          <w:szCs w:val="24"/>
          <w:shd w:val="clear" w:color="auto" w:fill="FFFFFF"/>
        </w:rPr>
        <w:t>appearance</w:t>
      </w:r>
      <w:r w:rsidRPr="005D1504">
        <w:rPr>
          <w:rFonts w:ascii="Calibri" w:eastAsia="Calibri" w:hAnsi="Calibri" w:cs="Calibri"/>
          <w:color w:val="000000"/>
          <w:sz w:val="24"/>
          <w:szCs w:val="24"/>
          <w:shd w:val="clear" w:color="auto" w:fill="FFFFFF"/>
        </w:rPr>
        <w:t xml:space="preserve"> of comp</w:t>
      </w:r>
      <w:r w:rsidR="0081446D">
        <w:rPr>
          <w:rFonts w:ascii="Calibri" w:eastAsia="Calibri" w:hAnsi="Calibri" w:cs="Calibri"/>
          <w:color w:val="000000"/>
          <w:sz w:val="24"/>
          <w:szCs w:val="24"/>
          <w:shd w:val="clear" w:color="auto" w:fill="FFFFFF"/>
        </w:rPr>
        <w:t>etition – new ways of packaging</w:t>
      </w:r>
      <w:r w:rsidRPr="005D1504">
        <w:rPr>
          <w:rFonts w:ascii="Calibri" w:eastAsia="Calibri" w:hAnsi="Calibri" w:cs="Calibri"/>
          <w:color w:val="000000"/>
          <w:sz w:val="24"/>
          <w:szCs w:val="24"/>
          <w:shd w:val="clear" w:color="auto" w:fill="FFFFFF"/>
        </w:rPr>
        <w:t>, originality</w:t>
      </w:r>
    </w:p>
    <w:p w14:paraId="76117466" w14:textId="29E3ED4E" w:rsidR="00EE669D" w:rsidRPr="005D1504" w:rsidRDefault="00EE669D" w:rsidP="00EE669D">
      <w:pPr>
        <w:numPr>
          <w:ilvl w:val="0"/>
          <w:numId w:val="3"/>
        </w:numPr>
        <w:jc w:val="both"/>
        <w:rPr>
          <w:rFonts w:ascii="Calibri" w:eastAsia="Calibri" w:hAnsi="Calibri" w:cs="Calibri"/>
          <w:color w:val="000000"/>
          <w:sz w:val="24"/>
          <w:szCs w:val="24"/>
          <w:shd w:val="clear" w:color="auto" w:fill="FFFFFF"/>
        </w:rPr>
      </w:pPr>
      <w:r w:rsidRPr="005D1504">
        <w:rPr>
          <w:rFonts w:ascii="Calibri" w:eastAsia="Calibri" w:hAnsi="Calibri" w:cs="Calibri"/>
          <w:color w:val="000000"/>
          <w:sz w:val="24"/>
          <w:szCs w:val="24"/>
          <w:shd w:val="clear" w:color="auto" w:fill="FFFFFF"/>
        </w:rPr>
        <w:t xml:space="preserve">The </w:t>
      </w:r>
      <w:r w:rsidR="008334D8" w:rsidRPr="005D1504">
        <w:rPr>
          <w:rFonts w:ascii="Calibri" w:eastAsia="Calibri" w:hAnsi="Calibri" w:cs="Calibri"/>
          <w:color w:val="000000"/>
          <w:sz w:val="24"/>
          <w:szCs w:val="24"/>
          <w:shd w:val="clear" w:color="auto" w:fill="FFFFFF"/>
        </w:rPr>
        <w:t>appearance</w:t>
      </w:r>
      <w:r w:rsidRPr="005D1504">
        <w:rPr>
          <w:rFonts w:ascii="Calibri" w:eastAsia="Calibri" w:hAnsi="Calibri" w:cs="Calibri"/>
          <w:color w:val="000000"/>
          <w:sz w:val="24"/>
          <w:szCs w:val="24"/>
          <w:shd w:val="clear" w:color="auto" w:fill="FFFFFF"/>
        </w:rPr>
        <w:t xml:space="preserve"> of competition can be solved with new modern ways of packaging and originality of product</w:t>
      </w:r>
    </w:p>
    <w:p w14:paraId="16AB7667" w14:textId="77777777" w:rsidR="00EE669D" w:rsidRPr="005D1504" w:rsidRDefault="00EE669D" w:rsidP="00EE669D">
      <w:pPr>
        <w:jc w:val="both"/>
        <w:rPr>
          <w:rFonts w:ascii="Calibri" w:eastAsia="Calibri" w:hAnsi="Calibri" w:cs="Calibri"/>
          <w:color w:val="000000"/>
          <w:sz w:val="24"/>
          <w:szCs w:val="24"/>
          <w:shd w:val="clear" w:color="auto" w:fill="FFFFFF"/>
        </w:rPr>
      </w:pPr>
    </w:p>
    <w:p w14:paraId="0DE6663B" w14:textId="77777777" w:rsidR="00EE669D" w:rsidRPr="005D1504" w:rsidRDefault="00EE669D" w:rsidP="00EE669D">
      <w:pPr>
        <w:jc w:val="both"/>
        <w:rPr>
          <w:rFonts w:ascii="Calibri" w:eastAsia="Calibri" w:hAnsi="Calibri" w:cs="Calibri"/>
          <w:color w:val="000000"/>
          <w:sz w:val="24"/>
          <w:szCs w:val="24"/>
          <w:shd w:val="clear" w:color="auto" w:fill="FFFFFF"/>
        </w:rPr>
      </w:pPr>
    </w:p>
    <w:p w14:paraId="5AEC9084" w14:textId="77777777" w:rsidR="00EE669D" w:rsidRPr="005D1504" w:rsidRDefault="00EE669D" w:rsidP="00EE669D">
      <w:pPr>
        <w:pStyle w:val="Odlomakpopisa"/>
        <w:numPr>
          <w:ilvl w:val="0"/>
          <w:numId w:val="1"/>
        </w:numPr>
        <w:jc w:val="both"/>
        <w:rPr>
          <w:rFonts w:ascii="Calibri" w:eastAsia="Calibri" w:hAnsi="Calibri" w:cs="Calibri"/>
          <w:b/>
          <w:color w:val="000000"/>
          <w:sz w:val="32"/>
          <w:szCs w:val="24"/>
          <w:shd w:val="clear" w:color="auto" w:fill="FFFFFF"/>
        </w:rPr>
      </w:pPr>
      <w:r w:rsidRPr="005D1504">
        <w:rPr>
          <w:rFonts w:ascii="Calibri" w:eastAsia="Calibri" w:hAnsi="Calibri" w:cs="Calibri"/>
          <w:b/>
          <w:color w:val="000000"/>
          <w:sz w:val="32"/>
          <w:szCs w:val="24"/>
          <w:shd w:val="clear" w:color="auto" w:fill="FFFFFF"/>
        </w:rPr>
        <w:lastRenderedPageBreak/>
        <w:t>MARKETING</w:t>
      </w:r>
    </w:p>
    <w:p w14:paraId="3211E6DD" w14:textId="77777777" w:rsidR="008334D8" w:rsidRDefault="000D608A" w:rsidP="000D608A">
      <w:pPr>
        <w:spacing w:line="240" w:lineRule="auto"/>
        <w:jc w:val="both"/>
        <w:rPr>
          <w:rFonts w:cstheme="minorHAnsi"/>
          <w:b/>
          <w:sz w:val="24"/>
          <w:szCs w:val="24"/>
        </w:rPr>
      </w:pPr>
      <w:r w:rsidRPr="005D1504">
        <w:rPr>
          <w:rFonts w:cstheme="minorHAnsi"/>
          <w:b/>
          <w:sz w:val="24"/>
          <w:szCs w:val="24"/>
        </w:rPr>
        <w:t>GOAL</w:t>
      </w:r>
    </w:p>
    <w:p w14:paraId="4A854D10" w14:textId="5162E891" w:rsidR="000D608A" w:rsidRPr="008334D8" w:rsidRDefault="008334D8" w:rsidP="000D608A">
      <w:pPr>
        <w:spacing w:line="240" w:lineRule="auto"/>
        <w:jc w:val="both"/>
        <w:rPr>
          <w:rFonts w:cstheme="minorHAnsi"/>
          <w:b/>
          <w:sz w:val="24"/>
          <w:szCs w:val="24"/>
        </w:rPr>
      </w:pPr>
      <w:r>
        <w:rPr>
          <w:rFonts w:cstheme="minorHAnsi"/>
          <w:sz w:val="24"/>
          <w:szCs w:val="24"/>
        </w:rPr>
        <w:t>O</w:t>
      </w:r>
      <w:r w:rsidR="000D608A" w:rsidRPr="005D1504">
        <w:rPr>
          <w:rFonts w:cstheme="minorHAnsi"/>
          <w:sz w:val="24"/>
          <w:szCs w:val="24"/>
        </w:rPr>
        <w:t xml:space="preserve">ur </w:t>
      </w:r>
      <w:r>
        <w:rPr>
          <w:rFonts w:cstheme="minorHAnsi"/>
          <w:sz w:val="24"/>
          <w:szCs w:val="24"/>
        </w:rPr>
        <w:t>goal</w:t>
      </w:r>
      <w:r w:rsidRPr="005D1504">
        <w:rPr>
          <w:rFonts w:cstheme="minorHAnsi"/>
          <w:sz w:val="24"/>
          <w:szCs w:val="24"/>
        </w:rPr>
        <w:t xml:space="preserve"> </w:t>
      </w:r>
      <w:r>
        <w:rPr>
          <w:rFonts w:cstheme="minorHAnsi"/>
          <w:sz w:val="24"/>
          <w:szCs w:val="24"/>
        </w:rPr>
        <w:t xml:space="preserve">of </w:t>
      </w:r>
      <w:r w:rsidR="000D608A" w:rsidRPr="005D1504">
        <w:rPr>
          <w:rFonts w:cstheme="minorHAnsi"/>
          <w:sz w:val="24"/>
          <w:szCs w:val="24"/>
        </w:rPr>
        <w:t xml:space="preserve">marketing </w:t>
      </w:r>
      <w:r>
        <w:rPr>
          <w:rFonts w:cstheme="minorHAnsi"/>
          <w:sz w:val="24"/>
          <w:szCs w:val="24"/>
        </w:rPr>
        <w:t>our</w:t>
      </w:r>
      <w:r w:rsidR="000D608A" w:rsidRPr="005D1504">
        <w:rPr>
          <w:rFonts w:cstheme="minorHAnsi"/>
          <w:sz w:val="24"/>
          <w:szCs w:val="24"/>
        </w:rPr>
        <w:t xml:space="preserve"> product is to manage future, pred</w:t>
      </w:r>
      <w:r>
        <w:rPr>
          <w:rFonts w:cstheme="minorHAnsi"/>
          <w:sz w:val="24"/>
          <w:szCs w:val="24"/>
        </w:rPr>
        <w:t>ictable events with desire to</w:t>
      </w:r>
      <w:r w:rsidR="000D608A" w:rsidRPr="005D1504">
        <w:rPr>
          <w:rFonts w:cstheme="minorHAnsi"/>
          <w:sz w:val="24"/>
          <w:szCs w:val="24"/>
        </w:rPr>
        <w:t xml:space="preserve"> achi</w:t>
      </w:r>
      <w:r>
        <w:rPr>
          <w:rFonts w:cstheme="minorHAnsi"/>
          <w:sz w:val="24"/>
          <w:szCs w:val="24"/>
        </w:rPr>
        <w:t>e</w:t>
      </w:r>
      <w:r w:rsidR="000D608A" w:rsidRPr="005D1504">
        <w:rPr>
          <w:rFonts w:cstheme="minorHAnsi"/>
          <w:sz w:val="24"/>
          <w:szCs w:val="24"/>
        </w:rPr>
        <w:t xml:space="preserve">ve the best possible result and </w:t>
      </w:r>
      <w:r>
        <w:rPr>
          <w:rFonts w:cstheme="minorHAnsi"/>
          <w:sz w:val="24"/>
          <w:szCs w:val="24"/>
        </w:rPr>
        <w:t>minimi</w:t>
      </w:r>
      <w:r w:rsidRPr="005D1504">
        <w:rPr>
          <w:rFonts w:cstheme="minorHAnsi"/>
          <w:sz w:val="24"/>
          <w:szCs w:val="24"/>
        </w:rPr>
        <w:t>ze</w:t>
      </w:r>
      <w:r>
        <w:rPr>
          <w:rFonts w:cstheme="minorHAnsi"/>
          <w:sz w:val="24"/>
          <w:szCs w:val="24"/>
        </w:rPr>
        <w:t xml:space="preserve"> unwanted bu</w:t>
      </w:r>
      <w:r w:rsidR="000D608A" w:rsidRPr="005D1504">
        <w:rPr>
          <w:rFonts w:cstheme="minorHAnsi"/>
          <w:sz w:val="24"/>
          <w:szCs w:val="24"/>
        </w:rPr>
        <w:t>s</w:t>
      </w:r>
      <w:r>
        <w:rPr>
          <w:rFonts w:cstheme="minorHAnsi"/>
          <w:sz w:val="24"/>
          <w:szCs w:val="24"/>
        </w:rPr>
        <w:t>i</w:t>
      </w:r>
      <w:r w:rsidR="000D608A" w:rsidRPr="005D1504">
        <w:rPr>
          <w:rFonts w:cstheme="minorHAnsi"/>
          <w:sz w:val="24"/>
          <w:szCs w:val="24"/>
        </w:rPr>
        <w:t>ness outcomes.</w:t>
      </w:r>
    </w:p>
    <w:p w14:paraId="76EA2970" w14:textId="77777777" w:rsidR="000D608A" w:rsidRPr="005D1504" w:rsidRDefault="000D608A" w:rsidP="000D608A">
      <w:pPr>
        <w:spacing w:line="240" w:lineRule="auto"/>
        <w:jc w:val="both"/>
        <w:rPr>
          <w:rFonts w:cstheme="minorHAnsi"/>
          <w:b/>
          <w:sz w:val="24"/>
          <w:szCs w:val="24"/>
        </w:rPr>
      </w:pPr>
      <w:r w:rsidRPr="005D1504">
        <w:rPr>
          <w:rFonts w:cstheme="minorHAnsi"/>
          <w:b/>
          <w:sz w:val="24"/>
          <w:szCs w:val="24"/>
        </w:rPr>
        <w:t>MISSION AND VISION</w:t>
      </w:r>
    </w:p>
    <w:p w14:paraId="1044AA99" w14:textId="1B7BE0C4" w:rsidR="000D608A" w:rsidRPr="005D1504" w:rsidRDefault="000D608A" w:rsidP="000D608A">
      <w:pPr>
        <w:spacing w:line="240" w:lineRule="auto"/>
        <w:jc w:val="both"/>
        <w:rPr>
          <w:rFonts w:cstheme="minorHAnsi"/>
          <w:sz w:val="24"/>
          <w:szCs w:val="24"/>
        </w:rPr>
      </w:pPr>
      <w:r w:rsidRPr="005D1504">
        <w:rPr>
          <w:rFonts w:cstheme="minorHAnsi"/>
          <w:sz w:val="24"/>
          <w:szCs w:val="24"/>
        </w:rPr>
        <w:t xml:space="preserve">The mission and foundation of mere existence of our company is to improve life quality of our customers and to promote healthy life.  Our company is manufacturing </w:t>
      </w:r>
      <w:r w:rsidR="00FA4DDA">
        <w:rPr>
          <w:rFonts w:cstheme="minorHAnsi"/>
          <w:sz w:val="24"/>
          <w:szCs w:val="24"/>
        </w:rPr>
        <w:t xml:space="preserve">milk products, </w:t>
      </w:r>
      <w:r w:rsidRPr="005D1504">
        <w:rPr>
          <w:rFonts w:cstheme="minorHAnsi"/>
          <w:sz w:val="24"/>
          <w:szCs w:val="24"/>
        </w:rPr>
        <w:t xml:space="preserve">which are focused on health of our customers. </w:t>
      </w:r>
    </w:p>
    <w:p w14:paraId="35515B44" w14:textId="77777777" w:rsidR="000D608A" w:rsidRPr="005D1504" w:rsidRDefault="000D608A" w:rsidP="000D608A">
      <w:pPr>
        <w:spacing w:line="240" w:lineRule="auto"/>
        <w:jc w:val="both"/>
        <w:rPr>
          <w:i/>
          <w:sz w:val="24"/>
          <w:szCs w:val="24"/>
        </w:rPr>
      </w:pPr>
      <w:r w:rsidRPr="005D1504">
        <w:rPr>
          <w:sz w:val="24"/>
          <w:szCs w:val="24"/>
        </w:rPr>
        <w:t xml:space="preserve">Mission: </w:t>
      </w:r>
      <w:r w:rsidRPr="005D1504">
        <w:rPr>
          <w:i/>
          <w:sz w:val="24"/>
          <w:szCs w:val="24"/>
        </w:rPr>
        <w:t>˝One yogurt a day keeps doctor away˝</w:t>
      </w:r>
    </w:p>
    <w:p w14:paraId="0D271593" w14:textId="77777777" w:rsidR="000D608A" w:rsidRPr="005D1504" w:rsidRDefault="000D608A" w:rsidP="000D608A">
      <w:pPr>
        <w:spacing w:line="240" w:lineRule="auto"/>
        <w:jc w:val="both"/>
        <w:rPr>
          <w:rFonts w:cstheme="minorHAnsi"/>
          <w:i/>
          <w:sz w:val="24"/>
          <w:szCs w:val="24"/>
        </w:rPr>
      </w:pPr>
      <w:r w:rsidRPr="005D1504">
        <w:rPr>
          <w:rFonts w:cstheme="minorHAnsi"/>
          <w:sz w:val="24"/>
          <w:szCs w:val="24"/>
        </w:rPr>
        <w:t xml:space="preserve">Vision: </w:t>
      </w:r>
      <w:r w:rsidRPr="005D1504">
        <w:rPr>
          <w:rFonts w:cstheme="minorHAnsi"/>
          <w:i/>
          <w:sz w:val="24"/>
          <w:szCs w:val="24"/>
        </w:rPr>
        <w:t>˝One Yogochest a day equals better day˝</w:t>
      </w:r>
    </w:p>
    <w:p w14:paraId="2F736206" w14:textId="77777777" w:rsidR="00D70CD7" w:rsidRPr="005D1504" w:rsidRDefault="00D70CD7" w:rsidP="00D70CD7">
      <w:pPr>
        <w:pStyle w:val="Odlomakpopisa"/>
        <w:numPr>
          <w:ilvl w:val="1"/>
          <w:numId w:val="1"/>
        </w:numPr>
        <w:spacing w:line="240" w:lineRule="auto"/>
        <w:jc w:val="both"/>
        <w:rPr>
          <w:rFonts w:cstheme="minorHAnsi"/>
          <w:b/>
          <w:sz w:val="28"/>
          <w:szCs w:val="24"/>
        </w:rPr>
      </w:pPr>
      <w:r w:rsidRPr="005D1504">
        <w:rPr>
          <w:rFonts w:cstheme="minorHAnsi"/>
          <w:b/>
          <w:sz w:val="28"/>
          <w:szCs w:val="24"/>
        </w:rPr>
        <w:t>MARKETING MIX (4P)</w:t>
      </w:r>
    </w:p>
    <w:p w14:paraId="78844DCD" w14:textId="77777777" w:rsidR="000D608A" w:rsidRPr="005D1504" w:rsidRDefault="000D608A" w:rsidP="000D608A">
      <w:pPr>
        <w:spacing w:line="240" w:lineRule="auto"/>
        <w:jc w:val="both"/>
        <w:rPr>
          <w:rFonts w:cstheme="minorHAnsi"/>
          <w:b/>
          <w:sz w:val="24"/>
          <w:szCs w:val="24"/>
        </w:rPr>
      </w:pPr>
      <w:r w:rsidRPr="005D1504">
        <w:rPr>
          <w:rFonts w:cstheme="minorHAnsi"/>
          <w:b/>
          <w:sz w:val="24"/>
          <w:szCs w:val="24"/>
        </w:rPr>
        <w:t xml:space="preserve">PRODUCT: </w:t>
      </w:r>
    </w:p>
    <w:p w14:paraId="06A9B892" w14:textId="55E428AA" w:rsidR="000D608A" w:rsidRPr="005D1504" w:rsidRDefault="005F27F9" w:rsidP="000D608A">
      <w:pPr>
        <w:spacing w:line="240" w:lineRule="auto"/>
        <w:jc w:val="both"/>
        <w:rPr>
          <w:rFonts w:cstheme="minorHAnsi"/>
          <w:sz w:val="24"/>
          <w:szCs w:val="24"/>
        </w:rPr>
      </w:pPr>
      <w:r w:rsidRPr="005D1504">
        <w:rPr>
          <w:rFonts w:cstheme="minorHAnsi"/>
          <w:sz w:val="24"/>
          <w:szCs w:val="24"/>
        </w:rPr>
        <w:t>Y</w:t>
      </w:r>
      <w:r w:rsidR="000D608A" w:rsidRPr="005D1504">
        <w:rPr>
          <w:rFonts w:cstheme="minorHAnsi"/>
          <w:sz w:val="24"/>
          <w:szCs w:val="24"/>
        </w:rPr>
        <w:t xml:space="preserve">ogurt is packed in plastic bottles, net mass 200g. The wrap around the bottle contains </w:t>
      </w:r>
      <w:r w:rsidR="00FA4DDA">
        <w:rPr>
          <w:rFonts w:cstheme="minorHAnsi"/>
          <w:sz w:val="24"/>
          <w:szCs w:val="24"/>
        </w:rPr>
        <w:t>pictures of ingredients used in the product. The c</w:t>
      </w:r>
      <w:r w:rsidR="000D608A" w:rsidRPr="005D1504">
        <w:rPr>
          <w:rFonts w:cstheme="minorHAnsi"/>
          <w:sz w:val="24"/>
          <w:szCs w:val="24"/>
        </w:rPr>
        <w:t>ombination of colo</w:t>
      </w:r>
      <w:r w:rsidR="00FA4DDA">
        <w:rPr>
          <w:rFonts w:cstheme="minorHAnsi"/>
          <w:sz w:val="24"/>
          <w:szCs w:val="24"/>
        </w:rPr>
        <w:t>urs used for decorations is a mix</w:t>
      </w:r>
      <w:r w:rsidR="000D608A" w:rsidRPr="005D1504">
        <w:rPr>
          <w:rFonts w:cstheme="minorHAnsi"/>
          <w:sz w:val="24"/>
          <w:szCs w:val="24"/>
        </w:rPr>
        <w:t xml:space="preserve">ture of blue and red. </w:t>
      </w:r>
    </w:p>
    <w:p w14:paraId="381A7FB2" w14:textId="77777777" w:rsidR="000D608A" w:rsidRPr="005D1504" w:rsidRDefault="00397869" w:rsidP="000D608A">
      <w:pPr>
        <w:spacing w:line="240" w:lineRule="auto"/>
        <w:jc w:val="both"/>
        <w:rPr>
          <w:rFonts w:cstheme="minorHAnsi"/>
          <w:b/>
          <w:sz w:val="24"/>
          <w:szCs w:val="24"/>
        </w:rPr>
      </w:pPr>
      <w:r w:rsidRPr="005D1504">
        <w:rPr>
          <w:rFonts w:cstheme="minorHAnsi"/>
          <w:b/>
          <w:sz w:val="24"/>
          <w:szCs w:val="24"/>
        </w:rPr>
        <w:t>Packing:</w:t>
      </w:r>
    </w:p>
    <w:p w14:paraId="716ACD7C" w14:textId="394C73FF" w:rsidR="000D608A" w:rsidRDefault="00DE2655" w:rsidP="00625031">
      <w:pPr>
        <w:spacing w:line="240" w:lineRule="auto"/>
        <w:jc w:val="center"/>
        <w:rPr>
          <w:rFonts w:cstheme="minorHAnsi"/>
          <w:sz w:val="24"/>
          <w:szCs w:val="24"/>
        </w:rPr>
      </w:pPr>
      <w:r>
        <w:rPr>
          <w:rFonts w:cstheme="minorHAnsi"/>
          <w:noProof/>
          <w:sz w:val="24"/>
          <w:szCs w:val="24"/>
          <w:lang w:val="hr-HR" w:eastAsia="hr-HR"/>
        </w:rPr>
        <w:drawing>
          <wp:inline distT="0" distB="0" distL="0" distR="0" wp14:anchorId="49322532" wp14:editId="49780D80">
            <wp:extent cx="3681350" cy="419357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73853" cy="4185037"/>
                    </a:xfrm>
                    <a:prstGeom prst="rect">
                      <a:avLst/>
                    </a:prstGeom>
                    <a:noFill/>
                    <a:ln>
                      <a:noFill/>
                    </a:ln>
                  </pic:spPr>
                </pic:pic>
              </a:graphicData>
            </a:graphic>
          </wp:inline>
        </w:drawing>
      </w:r>
    </w:p>
    <w:p w14:paraId="295A0902" w14:textId="77777777" w:rsidR="000D608A" w:rsidRPr="005D1504" w:rsidRDefault="000D608A" w:rsidP="000D608A">
      <w:pPr>
        <w:spacing w:line="240" w:lineRule="auto"/>
        <w:jc w:val="both"/>
        <w:rPr>
          <w:rFonts w:cstheme="minorHAnsi"/>
          <w:sz w:val="24"/>
          <w:szCs w:val="24"/>
        </w:rPr>
      </w:pPr>
    </w:p>
    <w:p w14:paraId="7E18480C" w14:textId="77777777" w:rsidR="000D608A" w:rsidRPr="005D1504" w:rsidRDefault="00397869" w:rsidP="000D608A">
      <w:pPr>
        <w:spacing w:line="240" w:lineRule="auto"/>
        <w:jc w:val="both"/>
        <w:rPr>
          <w:rFonts w:cstheme="minorHAnsi"/>
          <w:b/>
          <w:sz w:val="24"/>
          <w:szCs w:val="28"/>
        </w:rPr>
      </w:pPr>
      <w:r w:rsidRPr="005D1504">
        <w:rPr>
          <w:rFonts w:cstheme="minorHAnsi"/>
          <w:b/>
          <w:sz w:val="24"/>
          <w:szCs w:val="28"/>
        </w:rPr>
        <w:lastRenderedPageBreak/>
        <w:t>Declaration:</w:t>
      </w:r>
    </w:p>
    <w:tbl>
      <w:tblPr>
        <w:tblStyle w:val="Reetkatablice"/>
        <w:tblW w:w="0" w:type="auto"/>
        <w:jc w:val="center"/>
        <w:tblLook w:val="04A0" w:firstRow="1" w:lastRow="0" w:firstColumn="1" w:lastColumn="0" w:noHBand="0" w:noVBand="1"/>
      </w:tblPr>
      <w:tblGrid>
        <w:gridCol w:w="2838"/>
        <w:gridCol w:w="1392"/>
        <w:gridCol w:w="1740"/>
      </w:tblGrid>
      <w:tr w:rsidR="00D051BC" w:rsidRPr="005D1504" w14:paraId="725CB22C" w14:textId="77777777" w:rsidTr="00E53423">
        <w:trPr>
          <w:jc w:val="center"/>
        </w:trPr>
        <w:tc>
          <w:tcPr>
            <w:tcW w:w="2838" w:type="dxa"/>
          </w:tcPr>
          <w:p w14:paraId="0490E8A7" w14:textId="77777777" w:rsidR="00D051BC" w:rsidRPr="005D1504" w:rsidRDefault="00D051BC" w:rsidP="000D608A">
            <w:pPr>
              <w:jc w:val="both"/>
              <w:rPr>
                <w:rFonts w:cstheme="minorHAnsi"/>
                <w:sz w:val="28"/>
                <w:szCs w:val="28"/>
              </w:rPr>
            </w:pPr>
            <w:r w:rsidRPr="005D1504">
              <w:rPr>
                <w:rFonts w:cstheme="minorHAnsi"/>
                <w:sz w:val="24"/>
                <w:szCs w:val="24"/>
              </w:rPr>
              <w:t>INGREDIENTS 100g</w:t>
            </w:r>
          </w:p>
        </w:tc>
        <w:tc>
          <w:tcPr>
            <w:tcW w:w="1392" w:type="dxa"/>
          </w:tcPr>
          <w:p w14:paraId="4639FE8C" w14:textId="77777777" w:rsidR="00D051BC" w:rsidRPr="005D1504" w:rsidRDefault="00D051BC" w:rsidP="000D608A">
            <w:pPr>
              <w:jc w:val="both"/>
              <w:rPr>
                <w:rFonts w:cstheme="minorHAnsi"/>
                <w:sz w:val="28"/>
                <w:szCs w:val="28"/>
              </w:rPr>
            </w:pPr>
            <w:r w:rsidRPr="005D1504">
              <w:rPr>
                <w:rFonts w:cstheme="minorHAnsi"/>
                <w:sz w:val="24"/>
                <w:szCs w:val="24"/>
              </w:rPr>
              <w:t>m (g)</w:t>
            </w:r>
          </w:p>
        </w:tc>
        <w:tc>
          <w:tcPr>
            <w:tcW w:w="1740" w:type="dxa"/>
          </w:tcPr>
          <w:p w14:paraId="39E71D52" w14:textId="77777777" w:rsidR="00D051BC" w:rsidRPr="005D1504" w:rsidRDefault="00D051BC" w:rsidP="000D608A">
            <w:pPr>
              <w:jc w:val="both"/>
              <w:rPr>
                <w:rFonts w:cstheme="minorHAnsi"/>
                <w:sz w:val="28"/>
                <w:szCs w:val="28"/>
              </w:rPr>
            </w:pPr>
            <w:r w:rsidRPr="005D1504">
              <w:rPr>
                <w:rFonts w:cstheme="minorHAnsi"/>
                <w:sz w:val="24"/>
                <w:szCs w:val="24"/>
              </w:rPr>
              <w:t>kcal</w:t>
            </w:r>
          </w:p>
        </w:tc>
      </w:tr>
      <w:tr w:rsidR="00D051BC" w:rsidRPr="005D1504" w14:paraId="2E904672" w14:textId="77777777" w:rsidTr="00E53423">
        <w:trPr>
          <w:jc w:val="center"/>
        </w:trPr>
        <w:tc>
          <w:tcPr>
            <w:tcW w:w="2838" w:type="dxa"/>
            <w:vAlign w:val="center"/>
          </w:tcPr>
          <w:p w14:paraId="692C2496" w14:textId="77777777" w:rsidR="00D051BC" w:rsidRPr="005D1504" w:rsidRDefault="00D051BC" w:rsidP="00D051BC">
            <w:pPr>
              <w:jc w:val="center"/>
              <w:rPr>
                <w:rFonts w:cstheme="minorHAnsi"/>
                <w:sz w:val="24"/>
                <w:szCs w:val="24"/>
              </w:rPr>
            </w:pPr>
            <w:r w:rsidRPr="005D1504">
              <w:rPr>
                <w:rFonts w:cstheme="minorHAnsi"/>
                <w:sz w:val="24"/>
                <w:szCs w:val="24"/>
              </w:rPr>
              <w:t>Yogurt</w:t>
            </w:r>
          </w:p>
        </w:tc>
        <w:tc>
          <w:tcPr>
            <w:tcW w:w="1392" w:type="dxa"/>
          </w:tcPr>
          <w:p w14:paraId="5D849031" w14:textId="77777777" w:rsidR="00D051BC" w:rsidRPr="005D1504" w:rsidRDefault="00D051BC" w:rsidP="00397869">
            <w:pPr>
              <w:jc w:val="center"/>
              <w:rPr>
                <w:rFonts w:cstheme="minorHAnsi"/>
                <w:sz w:val="24"/>
                <w:szCs w:val="24"/>
              </w:rPr>
            </w:pPr>
            <w:r w:rsidRPr="005D1504">
              <w:rPr>
                <w:rFonts w:cstheme="minorHAnsi"/>
                <w:sz w:val="24"/>
                <w:szCs w:val="24"/>
              </w:rPr>
              <w:t>79,56</w:t>
            </w:r>
          </w:p>
        </w:tc>
        <w:tc>
          <w:tcPr>
            <w:tcW w:w="1740" w:type="dxa"/>
          </w:tcPr>
          <w:p w14:paraId="419C91C0" w14:textId="77777777" w:rsidR="00D051BC" w:rsidRPr="005D1504" w:rsidRDefault="00D051BC" w:rsidP="00397869">
            <w:pPr>
              <w:jc w:val="center"/>
              <w:rPr>
                <w:rFonts w:cstheme="minorHAnsi"/>
                <w:sz w:val="24"/>
                <w:szCs w:val="24"/>
              </w:rPr>
            </w:pPr>
            <w:r w:rsidRPr="005D1504">
              <w:rPr>
                <w:rFonts w:cstheme="minorHAnsi"/>
                <w:sz w:val="24"/>
                <w:szCs w:val="24"/>
              </w:rPr>
              <w:t>175,62</w:t>
            </w:r>
          </w:p>
        </w:tc>
      </w:tr>
      <w:tr w:rsidR="00D051BC" w:rsidRPr="005D1504" w14:paraId="19D17A97" w14:textId="77777777" w:rsidTr="00E53423">
        <w:trPr>
          <w:jc w:val="center"/>
        </w:trPr>
        <w:tc>
          <w:tcPr>
            <w:tcW w:w="2838" w:type="dxa"/>
            <w:vAlign w:val="center"/>
          </w:tcPr>
          <w:p w14:paraId="6FEB5921" w14:textId="77777777" w:rsidR="00D051BC" w:rsidRPr="005D1504" w:rsidRDefault="00D051BC" w:rsidP="00D051BC">
            <w:pPr>
              <w:jc w:val="center"/>
              <w:rPr>
                <w:rFonts w:cstheme="minorHAnsi"/>
                <w:sz w:val="24"/>
                <w:szCs w:val="24"/>
              </w:rPr>
            </w:pPr>
            <w:r w:rsidRPr="005D1504">
              <w:rPr>
                <w:rFonts w:cstheme="minorHAnsi"/>
                <w:sz w:val="24"/>
                <w:szCs w:val="24"/>
              </w:rPr>
              <w:t>Fats</w:t>
            </w:r>
          </w:p>
        </w:tc>
        <w:tc>
          <w:tcPr>
            <w:tcW w:w="1392" w:type="dxa"/>
          </w:tcPr>
          <w:p w14:paraId="32C73F66" w14:textId="77777777" w:rsidR="00D051BC" w:rsidRPr="005D1504" w:rsidRDefault="00D051BC" w:rsidP="00397869">
            <w:pPr>
              <w:jc w:val="center"/>
              <w:rPr>
                <w:rFonts w:cstheme="minorHAnsi"/>
                <w:sz w:val="24"/>
                <w:szCs w:val="24"/>
              </w:rPr>
            </w:pPr>
            <w:r w:rsidRPr="005D1504">
              <w:rPr>
                <w:rFonts w:cstheme="minorHAnsi"/>
                <w:sz w:val="24"/>
                <w:szCs w:val="24"/>
              </w:rPr>
              <w:t>3,4</w:t>
            </w:r>
          </w:p>
        </w:tc>
        <w:tc>
          <w:tcPr>
            <w:tcW w:w="1740" w:type="dxa"/>
          </w:tcPr>
          <w:p w14:paraId="20D80200" w14:textId="77777777" w:rsidR="00D051BC" w:rsidRPr="005D1504" w:rsidRDefault="00D051BC" w:rsidP="00397869">
            <w:pPr>
              <w:jc w:val="center"/>
              <w:rPr>
                <w:rFonts w:cstheme="minorHAnsi"/>
                <w:sz w:val="24"/>
                <w:szCs w:val="24"/>
              </w:rPr>
            </w:pPr>
            <w:r w:rsidRPr="005D1504">
              <w:rPr>
                <w:rFonts w:cstheme="minorHAnsi"/>
                <w:sz w:val="24"/>
                <w:szCs w:val="24"/>
              </w:rPr>
              <w:t>30,6</w:t>
            </w:r>
          </w:p>
        </w:tc>
      </w:tr>
      <w:tr w:rsidR="00D051BC" w:rsidRPr="005D1504" w14:paraId="5B8DFEDF" w14:textId="77777777" w:rsidTr="00E53423">
        <w:trPr>
          <w:jc w:val="center"/>
        </w:trPr>
        <w:tc>
          <w:tcPr>
            <w:tcW w:w="2838" w:type="dxa"/>
            <w:vAlign w:val="center"/>
          </w:tcPr>
          <w:p w14:paraId="1458BC5D" w14:textId="77777777" w:rsidR="00D051BC" w:rsidRPr="005D1504" w:rsidRDefault="00D051BC" w:rsidP="00D051BC">
            <w:pPr>
              <w:jc w:val="center"/>
              <w:rPr>
                <w:rFonts w:cstheme="minorHAnsi"/>
                <w:sz w:val="24"/>
                <w:szCs w:val="24"/>
              </w:rPr>
            </w:pPr>
            <w:r w:rsidRPr="005D1504">
              <w:rPr>
                <w:rFonts w:cstheme="minorHAnsi"/>
                <w:sz w:val="24"/>
                <w:szCs w:val="24"/>
              </w:rPr>
              <w:t>Sugar (honey)</w:t>
            </w:r>
          </w:p>
        </w:tc>
        <w:tc>
          <w:tcPr>
            <w:tcW w:w="1392" w:type="dxa"/>
          </w:tcPr>
          <w:p w14:paraId="2B3EF688" w14:textId="77777777" w:rsidR="00D051BC" w:rsidRPr="005D1504" w:rsidRDefault="00D051BC" w:rsidP="00397869">
            <w:pPr>
              <w:jc w:val="center"/>
              <w:rPr>
                <w:rFonts w:cstheme="minorHAnsi"/>
                <w:sz w:val="24"/>
                <w:szCs w:val="24"/>
              </w:rPr>
            </w:pPr>
            <w:r w:rsidRPr="005D1504">
              <w:rPr>
                <w:rFonts w:cstheme="minorHAnsi"/>
                <w:sz w:val="24"/>
                <w:szCs w:val="24"/>
              </w:rPr>
              <w:t>4,48</w:t>
            </w:r>
          </w:p>
        </w:tc>
        <w:tc>
          <w:tcPr>
            <w:tcW w:w="1740" w:type="dxa"/>
          </w:tcPr>
          <w:p w14:paraId="29848278" w14:textId="77777777" w:rsidR="00D051BC" w:rsidRPr="005D1504" w:rsidRDefault="00D051BC" w:rsidP="00397869">
            <w:pPr>
              <w:jc w:val="center"/>
              <w:rPr>
                <w:rFonts w:cstheme="minorHAnsi"/>
                <w:sz w:val="24"/>
                <w:szCs w:val="24"/>
              </w:rPr>
            </w:pPr>
            <w:r w:rsidRPr="005D1504">
              <w:rPr>
                <w:rFonts w:cstheme="minorHAnsi"/>
                <w:sz w:val="24"/>
                <w:szCs w:val="24"/>
              </w:rPr>
              <w:t>17,9</w:t>
            </w:r>
          </w:p>
        </w:tc>
      </w:tr>
      <w:tr w:rsidR="00D051BC" w:rsidRPr="005D1504" w14:paraId="5C0AA4C5" w14:textId="77777777" w:rsidTr="00E53423">
        <w:trPr>
          <w:jc w:val="center"/>
        </w:trPr>
        <w:tc>
          <w:tcPr>
            <w:tcW w:w="2838" w:type="dxa"/>
            <w:vAlign w:val="center"/>
          </w:tcPr>
          <w:p w14:paraId="7177A393" w14:textId="77777777" w:rsidR="00D051BC" w:rsidRPr="005D1504" w:rsidRDefault="00D051BC" w:rsidP="00D051BC">
            <w:pPr>
              <w:jc w:val="center"/>
              <w:rPr>
                <w:rFonts w:cstheme="minorHAnsi"/>
                <w:sz w:val="24"/>
                <w:szCs w:val="24"/>
              </w:rPr>
            </w:pPr>
            <w:r w:rsidRPr="005D1504">
              <w:rPr>
                <w:rFonts w:cstheme="minorHAnsi"/>
                <w:sz w:val="24"/>
                <w:szCs w:val="24"/>
              </w:rPr>
              <w:t>Cinnamon</w:t>
            </w:r>
          </w:p>
        </w:tc>
        <w:tc>
          <w:tcPr>
            <w:tcW w:w="1392" w:type="dxa"/>
          </w:tcPr>
          <w:p w14:paraId="15CB3431" w14:textId="77777777" w:rsidR="00D051BC" w:rsidRPr="005D1504" w:rsidRDefault="00D051BC" w:rsidP="00397869">
            <w:pPr>
              <w:jc w:val="center"/>
              <w:rPr>
                <w:rFonts w:cstheme="minorHAnsi"/>
                <w:sz w:val="24"/>
                <w:szCs w:val="24"/>
              </w:rPr>
            </w:pPr>
            <w:r w:rsidRPr="005D1504">
              <w:rPr>
                <w:rFonts w:cstheme="minorHAnsi"/>
                <w:sz w:val="24"/>
                <w:szCs w:val="24"/>
              </w:rPr>
              <w:t>0,12</w:t>
            </w:r>
          </w:p>
        </w:tc>
        <w:tc>
          <w:tcPr>
            <w:tcW w:w="1740" w:type="dxa"/>
          </w:tcPr>
          <w:p w14:paraId="2F9E03F5" w14:textId="77777777" w:rsidR="00D051BC" w:rsidRPr="005D1504" w:rsidRDefault="00D051BC" w:rsidP="00397869">
            <w:pPr>
              <w:jc w:val="center"/>
              <w:rPr>
                <w:rFonts w:cstheme="minorHAnsi"/>
                <w:sz w:val="24"/>
                <w:szCs w:val="24"/>
              </w:rPr>
            </w:pPr>
            <w:r w:rsidRPr="005D1504">
              <w:rPr>
                <w:rFonts w:cstheme="minorHAnsi"/>
                <w:sz w:val="24"/>
                <w:szCs w:val="24"/>
              </w:rPr>
              <w:t>0,31</w:t>
            </w:r>
          </w:p>
        </w:tc>
      </w:tr>
      <w:tr w:rsidR="00D051BC" w:rsidRPr="005D1504" w14:paraId="25CCBFEA" w14:textId="77777777" w:rsidTr="00E53423">
        <w:trPr>
          <w:jc w:val="center"/>
        </w:trPr>
        <w:tc>
          <w:tcPr>
            <w:tcW w:w="2838" w:type="dxa"/>
            <w:vAlign w:val="center"/>
          </w:tcPr>
          <w:p w14:paraId="1F600072" w14:textId="77777777" w:rsidR="00D051BC" w:rsidRPr="005D1504" w:rsidRDefault="00D051BC" w:rsidP="00D051BC">
            <w:pPr>
              <w:jc w:val="center"/>
              <w:rPr>
                <w:rFonts w:cstheme="minorHAnsi"/>
                <w:sz w:val="24"/>
                <w:szCs w:val="24"/>
              </w:rPr>
            </w:pPr>
            <w:r w:rsidRPr="005D1504">
              <w:rPr>
                <w:rFonts w:cstheme="minorHAnsi"/>
                <w:sz w:val="24"/>
                <w:szCs w:val="24"/>
              </w:rPr>
              <w:t>Chestnut puree</w:t>
            </w:r>
          </w:p>
        </w:tc>
        <w:tc>
          <w:tcPr>
            <w:tcW w:w="1392" w:type="dxa"/>
          </w:tcPr>
          <w:p w14:paraId="40FDD7F3" w14:textId="77777777" w:rsidR="00D051BC" w:rsidRPr="005D1504" w:rsidRDefault="00D051BC" w:rsidP="00397869">
            <w:pPr>
              <w:jc w:val="center"/>
              <w:rPr>
                <w:rFonts w:cstheme="minorHAnsi"/>
                <w:sz w:val="24"/>
                <w:szCs w:val="24"/>
              </w:rPr>
            </w:pPr>
            <w:r w:rsidRPr="005D1504">
              <w:rPr>
                <w:rFonts w:cstheme="minorHAnsi"/>
                <w:sz w:val="24"/>
                <w:szCs w:val="24"/>
              </w:rPr>
              <w:t>12,44</w:t>
            </w:r>
          </w:p>
        </w:tc>
        <w:tc>
          <w:tcPr>
            <w:tcW w:w="1740" w:type="dxa"/>
          </w:tcPr>
          <w:p w14:paraId="65526A81" w14:textId="77777777" w:rsidR="00D051BC" w:rsidRPr="005D1504" w:rsidRDefault="00D051BC" w:rsidP="00397869">
            <w:pPr>
              <w:jc w:val="center"/>
              <w:rPr>
                <w:rFonts w:cstheme="minorHAnsi"/>
                <w:sz w:val="24"/>
                <w:szCs w:val="24"/>
              </w:rPr>
            </w:pPr>
            <w:r w:rsidRPr="005D1504">
              <w:rPr>
                <w:rFonts w:cstheme="minorHAnsi"/>
                <w:sz w:val="24"/>
                <w:szCs w:val="24"/>
              </w:rPr>
              <w:t>26,5</w:t>
            </w:r>
          </w:p>
        </w:tc>
      </w:tr>
      <w:tr w:rsidR="00D051BC" w:rsidRPr="005D1504" w14:paraId="6993C5A1" w14:textId="77777777" w:rsidTr="00E53423">
        <w:trPr>
          <w:jc w:val="center"/>
        </w:trPr>
        <w:tc>
          <w:tcPr>
            <w:tcW w:w="2838" w:type="dxa"/>
            <w:vAlign w:val="center"/>
          </w:tcPr>
          <w:p w14:paraId="3AEB40CF" w14:textId="77777777" w:rsidR="00D051BC" w:rsidRPr="005D1504" w:rsidRDefault="00D051BC" w:rsidP="00D051BC">
            <w:pPr>
              <w:jc w:val="center"/>
            </w:pPr>
            <w:r w:rsidRPr="005D1504">
              <w:rPr>
                <w:rFonts w:cstheme="minorHAnsi"/>
                <w:sz w:val="24"/>
                <w:szCs w:val="24"/>
              </w:rPr>
              <w:t>TOTALL</w:t>
            </w:r>
          </w:p>
        </w:tc>
        <w:tc>
          <w:tcPr>
            <w:tcW w:w="1392" w:type="dxa"/>
          </w:tcPr>
          <w:p w14:paraId="6E222601" w14:textId="77777777" w:rsidR="00D051BC" w:rsidRPr="005D1504" w:rsidRDefault="00D051BC" w:rsidP="00D051BC">
            <w:pPr>
              <w:jc w:val="center"/>
            </w:pPr>
            <w:r w:rsidRPr="005D1504">
              <w:rPr>
                <w:rFonts w:cstheme="minorHAnsi"/>
                <w:sz w:val="24"/>
                <w:szCs w:val="24"/>
              </w:rPr>
              <w:t>100</w:t>
            </w:r>
          </w:p>
        </w:tc>
        <w:tc>
          <w:tcPr>
            <w:tcW w:w="1740" w:type="dxa"/>
          </w:tcPr>
          <w:p w14:paraId="2F18E847" w14:textId="77777777" w:rsidR="00D051BC" w:rsidRPr="005D1504" w:rsidRDefault="00D051BC" w:rsidP="00D051BC">
            <w:pPr>
              <w:jc w:val="center"/>
            </w:pPr>
            <w:r w:rsidRPr="005D1504">
              <w:rPr>
                <w:rFonts w:cstheme="minorHAnsi"/>
                <w:sz w:val="24"/>
                <w:szCs w:val="24"/>
              </w:rPr>
              <w:t>250,62</w:t>
            </w:r>
          </w:p>
        </w:tc>
      </w:tr>
      <w:tr w:rsidR="00D051BC" w:rsidRPr="005D1504" w14:paraId="7BBCD5F4" w14:textId="77777777" w:rsidTr="00E53423">
        <w:trPr>
          <w:jc w:val="center"/>
        </w:trPr>
        <w:tc>
          <w:tcPr>
            <w:tcW w:w="5970" w:type="dxa"/>
            <w:gridSpan w:val="3"/>
          </w:tcPr>
          <w:p w14:paraId="6511A985" w14:textId="77777777" w:rsidR="00D051BC" w:rsidRPr="005D1504" w:rsidRDefault="00D051BC" w:rsidP="00D051BC">
            <w:pPr>
              <w:jc w:val="both"/>
              <w:rPr>
                <w:rFonts w:cstheme="minorHAnsi"/>
                <w:sz w:val="24"/>
                <w:szCs w:val="24"/>
              </w:rPr>
            </w:pPr>
            <w:r w:rsidRPr="005D1504">
              <w:rPr>
                <w:rFonts w:cstheme="minorHAnsi"/>
                <w:sz w:val="24"/>
                <w:szCs w:val="24"/>
              </w:rPr>
              <w:t>COUNTRY OF ORIGIN: Croatia</w:t>
            </w:r>
          </w:p>
          <w:p w14:paraId="71A15311" w14:textId="77777777" w:rsidR="00D051BC" w:rsidRPr="005D1504" w:rsidRDefault="00D051BC" w:rsidP="00D051BC">
            <w:pPr>
              <w:jc w:val="both"/>
              <w:rPr>
                <w:rFonts w:cstheme="minorHAnsi"/>
                <w:sz w:val="24"/>
                <w:szCs w:val="24"/>
              </w:rPr>
            </w:pPr>
            <w:r w:rsidRPr="005D1504">
              <w:rPr>
                <w:rFonts w:cstheme="minorHAnsi"/>
                <w:sz w:val="24"/>
                <w:szCs w:val="24"/>
              </w:rPr>
              <w:t>NAME OF MANUFACTURER:˝MILCO˝d.o.o., Varaždin</w:t>
            </w:r>
          </w:p>
          <w:p w14:paraId="54FCA7C3" w14:textId="77777777" w:rsidR="00D051BC" w:rsidRPr="005D1504" w:rsidRDefault="00D051BC" w:rsidP="000D608A">
            <w:pPr>
              <w:jc w:val="both"/>
              <w:rPr>
                <w:rFonts w:cstheme="minorHAnsi"/>
                <w:sz w:val="28"/>
                <w:szCs w:val="28"/>
              </w:rPr>
            </w:pPr>
            <w:r w:rsidRPr="005D1504">
              <w:rPr>
                <w:rFonts w:cstheme="minorHAnsi"/>
                <w:sz w:val="24"/>
                <w:szCs w:val="24"/>
              </w:rPr>
              <w:t>CONDITIONS OF WARRANTY: keep in dry and cold place</w:t>
            </w:r>
          </w:p>
        </w:tc>
      </w:tr>
    </w:tbl>
    <w:p w14:paraId="1668E3FC" w14:textId="77777777" w:rsidR="000D608A" w:rsidRPr="005D1504" w:rsidRDefault="000D608A" w:rsidP="000D608A">
      <w:pPr>
        <w:spacing w:line="240" w:lineRule="auto"/>
        <w:jc w:val="both"/>
        <w:rPr>
          <w:rFonts w:cstheme="minorHAnsi"/>
          <w:sz w:val="28"/>
          <w:szCs w:val="28"/>
        </w:rPr>
      </w:pPr>
    </w:p>
    <w:p w14:paraId="50FEF537" w14:textId="77777777" w:rsidR="000D608A" w:rsidRPr="005D1504" w:rsidRDefault="000D608A" w:rsidP="000D608A">
      <w:pPr>
        <w:spacing w:line="240" w:lineRule="auto"/>
        <w:jc w:val="both"/>
        <w:rPr>
          <w:rFonts w:cstheme="minorHAnsi"/>
          <w:b/>
          <w:sz w:val="24"/>
          <w:szCs w:val="28"/>
        </w:rPr>
      </w:pPr>
      <w:r w:rsidRPr="005D1504">
        <w:rPr>
          <w:rFonts w:cstheme="minorHAnsi"/>
          <w:b/>
          <w:sz w:val="24"/>
          <w:szCs w:val="28"/>
        </w:rPr>
        <w:t>PRICE</w:t>
      </w:r>
    </w:p>
    <w:p w14:paraId="6012216F" w14:textId="45848C0A" w:rsidR="000D608A" w:rsidRPr="005D1504" w:rsidRDefault="000D608A" w:rsidP="000D608A">
      <w:pPr>
        <w:spacing w:line="240" w:lineRule="auto"/>
        <w:ind w:firstLine="567"/>
        <w:jc w:val="both"/>
        <w:rPr>
          <w:rFonts w:cstheme="minorHAnsi"/>
          <w:sz w:val="24"/>
          <w:szCs w:val="24"/>
        </w:rPr>
      </w:pPr>
      <w:r w:rsidRPr="005D1504">
        <w:rPr>
          <w:rFonts w:cstheme="minorHAnsi"/>
          <w:sz w:val="24"/>
          <w:szCs w:val="24"/>
        </w:rPr>
        <w:t xml:space="preserve">The </w:t>
      </w:r>
      <w:r w:rsidR="00FA4DDA">
        <w:rPr>
          <w:rFonts w:cstheme="minorHAnsi"/>
          <w:sz w:val="24"/>
          <w:szCs w:val="24"/>
        </w:rPr>
        <w:t>promotion</w:t>
      </w:r>
      <w:r w:rsidRPr="005D1504">
        <w:rPr>
          <w:rFonts w:cstheme="minorHAnsi"/>
          <w:sz w:val="24"/>
          <w:szCs w:val="24"/>
        </w:rPr>
        <w:t xml:space="preserve"> price of our product is 9kn (1,21€)</w:t>
      </w:r>
    </w:p>
    <w:p w14:paraId="32999317" w14:textId="77777777" w:rsidR="000D608A" w:rsidRPr="005D1504" w:rsidRDefault="000D608A" w:rsidP="000D608A">
      <w:pPr>
        <w:spacing w:line="240" w:lineRule="auto"/>
        <w:jc w:val="both"/>
        <w:rPr>
          <w:rFonts w:cstheme="minorHAnsi"/>
          <w:b/>
          <w:sz w:val="24"/>
          <w:szCs w:val="24"/>
        </w:rPr>
      </w:pPr>
      <w:r w:rsidRPr="005D1504">
        <w:rPr>
          <w:rFonts w:cstheme="minorHAnsi"/>
          <w:b/>
          <w:sz w:val="24"/>
          <w:szCs w:val="24"/>
        </w:rPr>
        <w:t xml:space="preserve">PROMOTION: </w:t>
      </w:r>
    </w:p>
    <w:p w14:paraId="48ACA52F" w14:textId="77777777" w:rsidR="000D608A" w:rsidRDefault="000D608A" w:rsidP="000D608A">
      <w:pPr>
        <w:spacing w:line="240" w:lineRule="auto"/>
        <w:ind w:firstLine="567"/>
        <w:jc w:val="both"/>
        <w:rPr>
          <w:rFonts w:cstheme="minorHAnsi"/>
          <w:sz w:val="24"/>
          <w:szCs w:val="24"/>
        </w:rPr>
      </w:pPr>
      <w:r w:rsidRPr="005D1504">
        <w:rPr>
          <w:rFonts w:cstheme="minorHAnsi"/>
          <w:sz w:val="24"/>
          <w:szCs w:val="24"/>
        </w:rPr>
        <w:t>Free degustation on stands in shops will be used as a test for quality of our product that will be put on market. Product will be presented by video advertising.</w:t>
      </w:r>
    </w:p>
    <w:p w14:paraId="1DAAC3AA" w14:textId="77777777" w:rsidR="00625031" w:rsidRDefault="00625031" w:rsidP="000D608A">
      <w:pPr>
        <w:spacing w:line="240" w:lineRule="auto"/>
        <w:ind w:firstLine="567"/>
        <w:jc w:val="both"/>
        <w:rPr>
          <w:rFonts w:cstheme="minorHAnsi"/>
          <w:sz w:val="24"/>
          <w:szCs w:val="24"/>
        </w:rPr>
      </w:pPr>
    </w:p>
    <w:p w14:paraId="3B211445" w14:textId="1CDE71C4" w:rsidR="00625031" w:rsidRPr="005D1504" w:rsidRDefault="00625031" w:rsidP="00625031">
      <w:pPr>
        <w:spacing w:line="240" w:lineRule="auto"/>
        <w:jc w:val="center"/>
        <w:rPr>
          <w:rFonts w:cstheme="minorHAnsi"/>
          <w:sz w:val="24"/>
          <w:szCs w:val="24"/>
        </w:rPr>
      </w:pPr>
      <w:r>
        <w:rPr>
          <w:rFonts w:cstheme="minorHAnsi"/>
          <w:noProof/>
          <w:sz w:val="24"/>
          <w:szCs w:val="24"/>
          <w:lang w:val="hr-HR" w:eastAsia="hr-HR"/>
        </w:rPr>
        <w:drawing>
          <wp:inline distT="0" distB="0" distL="0" distR="0" wp14:anchorId="49FFC69F" wp14:editId="6C0BD45A">
            <wp:extent cx="5759450" cy="32061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3206115"/>
                    </a:xfrm>
                    <a:prstGeom prst="rect">
                      <a:avLst/>
                    </a:prstGeom>
                    <a:noFill/>
                    <a:ln>
                      <a:noFill/>
                    </a:ln>
                  </pic:spPr>
                </pic:pic>
              </a:graphicData>
            </a:graphic>
          </wp:inline>
        </w:drawing>
      </w:r>
    </w:p>
    <w:p w14:paraId="1CBF236E" w14:textId="77777777" w:rsidR="00625031" w:rsidRDefault="000D608A" w:rsidP="000D608A">
      <w:pPr>
        <w:jc w:val="both"/>
        <w:rPr>
          <w:rFonts w:cstheme="minorHAnsi"/>
          <w:b/>
          <w:sz w:val="24"/>
          <w:szCs w:val="24"/>
        </w:rPr>
      </w:pPr>
      <w:r w:rsidRPr="005D1504">
        <w:rPr>
          <w:rFonts w:cstheme="minorHAnsi"/>
          <w:b/>
          <w:sz w:val="24"/>
          <w:szCs w:val="24"/>
        </w:rPr>
        <w:t xml:space="preserve"> </w:t>
      </w:r>
    </w:p>
    <w:p w14:paraId="2249CF06" w14:textId="6BBEE16A" w:rsidR="000D608A" w:rsidRPr="005D1504" w:rsidRDefault="00D70CD7" w:rsidP="000D608A">
      <w:pPr>
        <w:jc w:val="both"/>
        <w:rPr>
          <w:rFonts w:cstheme="minorHAnsi"/>
          <w:b/>
          <w:sz w:val="24"/>
          <w:szCs w:val="24"/>
        </w:rPr>
      </w:pPr>
      <w:r w:rsidRPr="005D1504">
        <w:rPr>
          <w:rFonts w:cstheme="minorHAnsi"/>
          <w:b/>
          <w:sz w:val="24"/>
          <w:szCs w:val="24"/>
        </w:rPr>
        <w:t>PLACE (</w:t>
      </w:r>
      <w:r w:rsidR="000D608A" w:rsidRPr="005D1504">
        <w:rPr>
          <w:rFonts w:cstheme="minorHAnsi"/>
          <w:b/>
          <w:sz w:val="24"/>
          <w:szCs w:val="24"/>
        </w:rPr>
        <w:t>DISTRIBUTION</w:t>
      </w:r>
      <w:r w:rsidRPr="005D1504">
        <w:rPr>
          <w:rFonts w:cstheme="minorHAnsi"/>
          <w:b/>
          <w:sz w:val="24"/>
          <w:szCs w:val="24"/>
        </w:rPr>
        <w:t>)</w:t>
      </w:r>
      <w:r w:rsidR="000D608A" w:rsidRPr="005D1504">
        <w:rPr>
          <w:rFonts w:cstheme="minorHAnsi"/>
          <w:b/>
          <w:sz w:val="24"/>
          <w:szCs w:val="24"/>
        </w:rPr>
        <w:t xml:space="preserve">: </w:t>
      </w:r>
    </w:p>
    <w:p w14:paraId="0548A5D1" w14:textId="14DA9107" w:rsidR="00D051BC" w:rsidRPr="00625031" w:rsidRDefault="000D608A" w:rsidP="00625031">
      <w:pPr>
        <w:ind w:firstLine="567"/>
        <w:jc w:val="both"/>
        <w:rPr>
          <w:rFonts w:cstheme="minorHAnsi"/>
          <w:sz w:val="24"/>
          <w:szCs w:val="24"/>
        </w:rPr>
      </w:pPr>
      <w:r w:rsidRPr="005D1504">
        <w:rPr>
          <w:rFonts w:cstheme="minorHAnsi"/>
          <w:sz w:val="24"/>
          <w:szCs w:val="24"/>
        </w:rPr>
        <w:t>Chan</w:t>
      </w:r>
      <w:r w:rsidR="00FA4DDA">
        <w:rPr>
          <w:rFonts w:cstheme="minorHAnsi"/>
          <w:sz w:val="24"/>
          <w:szCs w:val="24"/>
        </w:rPr>
        <w:t>n</w:t>
      </w:r>
      <w:r w:rsidRPr="005D1504">
        <w:rPr>
          <w:rFonts w:cstheme="minorHAnsi"/>
          <w:sz w:val="24"/>
          <w:szCs w:val="24"/>
        </w:rPr>
        <w:t xml:space="preserve">els of distribution would be shops, </w:t>
      </w:r>
      <w:r w:rsidR="00FA4DDA" w:rsidRPr="005D1504">
        <w:rPr>
          <w:rFonts w:cstheme="minorHAnsi"/>
          <w:sz w:val="24"/>
          <w:szCs w:val="24"/>
        </w:rPr>
        <w:t>bakeries</w:t>
      </w:r>
      <w:r w:rsidRPr="005D1504">
        <w:rPr>
          <w:rFonts w:cstheme="minorHAnsi"/>
          <w:sz w:val="24"/>
          <w:szCs w:val="24"/>
        </w:rPr>
        <w:t xml:space="preserve">, and some smaller </w:t>
      </w:r>
      <w:r w:rsidR="00FA4DDA">
        <w:rPr>
          <w:rFonts w:cstheme="minorHAnsi"/>
          <w:sz w:val="24"/>
          <w:szCs w:val="24"/>
        </w:rPr>
        <w:t xml:space="preserve">shops. Means of transport used </w:t>
      </w:r>
      <w:r w:rsidRPr="005D1504">
        <w:rPr>
          <w:rFonts w:cstheme="minorHAnsi"/>
          <w:sz w:val="24"/>
          <w:szCs w:val="24"/>
        </w:rPr>
        <w:t>for this product need to be with special devices in order to contain the product unchanged.</w:t>
      </w:r>
    </w:p>
    <w:p w14:paraId="4F0DFE58" w14:textId="77777777" w:rsidR="00EE669D" w:rsidRPr="005D1504" w:rsidRDefault="00EE669D" w:rsidP="00EE669D">
      <w:pPr>
        <w:pStyle w:val="Odlomakpopisa"/>
        <w:numPr>
          <w:ilvl w:val="0"/>
          <w:numId w:val="1"/>
        </w:numPr>
        <w:jc w:val="both"/>
        <w:rPr>
          <w:rFonts w:ascii="Calibri" w:eastAsia="Calibri" w:hAnsi="Calibri" w:cs="Calibri"/>
          <w:b/>
          <w:color w:val="000000"/>
          <w:sz w:val="32"/>
          <w:szCs w:val="24"/>
          <w:shd w:val="clear" w:color="auto" w:fill="FFFFFF"/>
        </w:rPr>
      </w:pPr>
      <w:r w:rsidRPr="005D1504">
        <w:rPr>
          <w:rFonts w:ascii="Calibri" w:eastAsia="Calibri" w:hAnsi="Calibri" w:cs="Calibri"/>
          <w:b/>
          <w:color w:val="000000"/>
          <w:sz w:val="32"/>
          <w:szCs w:val="24"/>
          <w:shd w:val="clear" w:color="auto" w:fill="FFFFFF"/>
        </w:rPr>
        <w:lastRenderedPageBreak/>
        <w:t>PRODUCTION ORGANISATION</w:t>
      </w:r>
    </w:p>
    <w:p w14:paraId="66E35161" w14:textId="126872F1" w:rsidR="00D051BC" w:rsidRPr="005D1504" w:rsidRDefault="00573E16" w:rsidP="00D051BC">
      <w:pPr>
        <w:spacing w:line="240" w:lineRule="auto"/>
        <w:ind w:firstLine="567"/>
        <w:jc w:val="both"/>
        <w:rPr>
          <w:rFonts w:cstheme="minorHAnsi"/>
          <w:sz w:val="24"/>
          <w:szCs w:val="24"/>
        </w:rPr>
      </w:pPr>
      <w:r>
        <w:rPr>
          <w:rFonts w:cstheme="minorHAnsi"/>
          <w:sz w:val="24"/>
          <w:szCs w:val="24"/>
        </w:rPr>
        <w:t>The research and analysi</w:t>
      </w:r>
      <w:r w:rsidRPr="005D1504">
        <w:rPr>
          <w:rFonts w:cstheme="minorHAnsi"/>
          <w:sz w:val="24"/>
          <w:szCs w:val="24"/>
        </w:rPr>
        <w:t>s, which were conducted,</w:t>
      </w:r>
      <w:r w:rsidR="00D051BC" w:rsidRPr="005D1504">
        <w:rPr>
          <w:rFonts w:cstheme="minorHAnsi"/>
          <w:sz w:val="24"/>
          <w:szCs w:val="24"/>
        </w:rPr>
        <w:t xml:space="preserve"> gave us more than satisfying results and helped us greatly with furt</w:t>
      </w:r>
      <w:r>
        <w:rPr>
          <w:rFonts w:cstheme="minorHAnsi"/>
          <w:sz w:val="24"/>
          <w:szCs w:val="24"/>
        </w:rPr>
        <w:t>her processes and further realiz</w:t>
      </w:r>
      <w:r w:rsidR="00D051BC" w:rsidRPr="005D1504">
        <w:rPr>
          <w:rFonts w:cstheme="minorHAnsi"/>
          <w:sz w:val="24"/>
          <w:szCs w:val="24"/>
        </w:rPr>
        <w:t xml:space="preserve">ation of our </w:t>
      </w:r>
      <w:r w:rsidRPr="005D1504">
        <w:rPr>
          <w:rFonts w:cstheme="minorHAnsi"/>
          <w:sz w:val="24"/>
          <w:szCs w:val="24"/>
        </w:rPr>
        <w:t>business</w:t>
      </w:r>
      <w:r w:rsidR="00D051BC" w:rsidRPr="005D1504">
        <w:rPr>
          <w:rFonts w:cstheme="minorHAnsi"/>
          <w:sz w:val="24"/>
          <w:szCs w:val="24"/>
        </w:rPr>
        <w:t xml:space="preserve"> idea. Thus, a </w:t>
      </w:r>
      <w:r w:rsidRPr="005D1504">
        <w:rPr>
          <w:rFonts w:cstheme="minorHAnsi"/>
          <w:sz w:val="24"/>
          <w:szCs w:val="24"/>
        </w:rPr>
        <w:t>well-organised</w:t>
      </w:r>
      <w:r w:rsidR="00D051BC" w:rsidRPr="005D1504">
        <w:rPr>
          <w:rFonts w:cstheme="minorHAnsi"/>
          <w:sz w:val="24"/>
          <w:szCs w:val="24"/>
        </w:rPr>
        <w:t xml:space="preserve"> production process is initiated in order to produce optimal product with optimal features through minimal costs.</w:t>
      </w:r>
    </w:p>
    <w:p w14:paraId="39B5E728" w14:textId="55E01664" w:rsidR="00D051BC" w:rsidRPr="005D1504" w:rsidRDefault="00573E16" w:rsidP="00D051BC">
      <w:pPr>
        <w:ind w:firstLine="567"/>
        <w:jc w:val="both"/>
        <w:rPr>
          <w:rFonts w:cstheme="minorHAnsi"/>
          <w:sz w:val="24"/>
          <w:szCs w:val="24"/>
        </w:rPr>
      </w:pPr>
      <w:r>
        <w:rPr>
          <w:rFonts w:cstheme="minorHAnsi"/>
          <w:sz w:val="24"/>
          <w:szCs w:val="24"/>
        </w:rPr>
        <w:t>Solely</w:t>
      </w:r>
      <w:r w:rsidR="00D051BC" w:rsidRPr="005D1504">
        <w:rPr>
          <w:rFonts w:cstheme="minorHAnsi"/>
          <w:sz w:val="24"/>
          <w:szCs w:val="24"/>
        </w:rPr>
        <w:t xml:space="preserve"> safe and healthy ingredients will be used; raw cow milk </w:t>
      </w:r>
      <w:r w:rsidRPr="005D1504">
        <w:rPr>
          <w:rFonts w:cstheme="minorHAnsi"/>
          <w:sz w:val="24"/>
          <w:szCs w:val="24"/>
        </w:rPr>
        <w:t>pasteurised</w:t>
      </w:r>
      <w:r>
        <w:rPr>
          <w:rFonts w:cstheme="minorHAnsi"/>
          <w:sz w:val="24"/>
          <w:szCs w:val="24"/>
        </w:rPr>
        <w:t xml:space="preserve"> for about 10 minutes on</w:t>
      </w:r>
      <w:r w:rsidR="00D051BC" w:rsidRPr="005D1504">
        <w:rPr>
          <w:rFonts w:cstheme="minorHAnsi"/>
          <w:sz w:val="24"/>
          <w:szCs w:val="24"/>
        </w:rPr>
        <w:t xml:space="preserve"> temperature of 75°C (pasteurization is a thermal treatment which is conducted at temperatures between 55°C and 75°C, it kills microorganisms and inactivates </w:t>
      </w:r>
      <w:r w:rsidRPr="005D1504">
        <w:rPr>
          <w:rFonts w:cstheme="minorHAnsi"/>
          <w:sz w:val="24"/>
          <w:szCs w:val="24"/>
        </w:rPr>
        <w:t>enzymes</w:t>
      </w:r>
      <w:r w:rsidR="00D051BC" w:rsidRPr="005D1504">
        <w:rPr>
          <w:rFonts w:cstheme="minorHAnsi"/>
          <w:sz w:val="24"/>
          <w:szCs w:val="24"/>
        </w:rPr>
        <w:t xml:space="preserve"> in food), in addition to a microorganism culture, fermented at 40°C for about 12 hours. </w:t>
      </w:r>
    </w:p>
    <w:p w14:paraId="1271B91C" w14:textId="77777777" w:rsidR="00D051BC" w:rsidRPr="005D1504" w:rsidRDefault="00D051BC" w:rsidP="00D051BC">
      <w:pPr>
        <w:ind w:firstLine="567"/>
        <w:jc w:val="both"/>
        <w:rPr>
          <w:rFonts w:cstheme="minorHAnsi"/>
          <w:sz w:val="24"/>
          <w:szCs w:val="24"/>
        </w:rPr>
      </w:pPr>
      <w:r w:rsidRPr="005D1504">
        <w:rPr>
          <w:rFonts w:cstheme="minorHAnsi"/>
          <w:sz w:val="24"/>
          <w:szCs w:val="24"/>
        </w:rPr>
        <w:t>After the fermentation, the milk is cooled and a fermented milk base is added followed by homogenisation of the product. Furthermore, ingredients necessary for achieving taste, smell and other features of the final product are added. That includes chestnut puree (manufacturer: Ledo), chestnut honey, ground cinnamon (manufacturer: Kotanyi), rum-sugar (manufacturer: Podravka).</w:t>
      </w:r>
      <w:r w:rsidR="00D50FF4" w:rsidRPr="005D1504">
        <w:rPr>
          <w:rFonts w:cstheme="minorHAnsi"/>
          <w:sz w:val="24"/>
          <w:szCs w:val="24"/>
        </w:rPr>
        <w:t xml:space="preserve"> Milk is obtained from a farm in the surroundings of Varaždin.</w:t>
      </w:r>
    </w:p>
    <w:p w14:paraId="2FD716E7" w14:textId="77777777" w:rsidR="00D051BC" w:rsidRPr="005D1504" w:rsidRDefault="00D051BC" w:rsidP="00D051BC">
      <w:pPr>
        <w:ind w:firstLine="567"/>
        <w:jc w:val="both"/>
        <w:rPr>
          <w:rFonts w:cstheme="minorHAnsi"/>
          <w:sz w:val="24"/>
          <w:szCs w:val="24"/>
        </w:rPr>
      </w:pPr>
      <w:r w:rsidRPr="005D1504">
        <w:rPr>
          <w:rFonts w:cstheme="minorHAnsi"/>
          <w:sz w:val="24"/>
          <w:szCs w:val="24"/>
        </w:rPr>
        <w:t>In the end the mixture is chilled and packed in adequate packaging. The product is stored in appropriate conditions.</w:t>
      </w:r>
      <w:r w:rsidR="00D50FF4" w:rsidRPr="005D1504">
        <w:rPr>
          <w:rFonts w:cstheme="minorHAnsi"/>
          <w:sz w:val="24"/>
          <w:szCs w:val="24"/>
        </w:rPr>
        <w:t xml:space="preserve"> </w:t>
      </w:r>
    </w:p>
    <w:p w14:paraId="69966A71" w14:textId="77777777" w:rsidR="00397869" w:rsidRPr="005D1504" w:rsidRDefault="00D051BC" w:rsidP="00397869">
      <w:pPr>
        <w:ind w:firstLine="567"/>
        <w:jc w:val="both"/>
        <w:rPr>
          <w:rFonts w:cstheme="minorHAnsi"/>
          <w:sz w:val="24"/>
          <w:szCs w:val="24"/>
        </w:rPr>
      </w:pPr>
      <w:r w:rsidRPr="005D1504">
        <w:rPr>
          <w:rFonts w:cstheme="minorHAnsi"/>
          <w:sz w:val="24"/>
          <w:szCs w:val="24"/>
        </w:rPr>
        <w:t xml:space="preserve">The experimental process of chestnut puree yogurt production has been conducted in laboratories of our school, Graditeljska, prirodoslovna i rudarska škola Varaždin. </w:t>
      </w:r>
    </w:p>
    <w:p w14:paraId="4A7E58AD" w14:textId="77777777" w:rsidR="00397869" w:rsidRPr="005D1504" w:rsidRDefault="00397869" w:rsidP="00397869">
      <w:pPr>
        <w:ind w:firstLine="567"/>
        <w:jc w:val="both"/>
        <w:rPr>
          <w:rFonts w:cstheme="minorHAnsi"/>
          <w:sz w:val="24"/>
          <w:szCs w:val="24"/>
        </w:rPr>
      </w:pPr>
      <w:r w:rsidRPr="005D1504">
        <w:rPr>
          <w:rFonts w:ascii="Calibri" w:eastAsia="Calibri" w:hAnsi="Calibri" w:cs="Times New Roman"/>
          <w:b/>
          <w:sz w:val="24"/>
          <w:szCs w:val="24"/>
          <w:u w:val="single"/>
        </w:rPr>
        <w:t>Product recipe :</w:t>
      </w:r>
    </w:p>
    <w:tbl>
      <w:tblPr>
        <w:tblStyle w:val="LightGrid-Accent61"/>
        <w:tblW w:w="0" w:type="auto"/>
        <w:tblLook w:val="04A0" w:firstRow="1" w:lastRow="0" w:firstColumn="1" w:lastColumn="0" w:noHBand="0" w:noVBand="1"/>
      </w:tblPr>
      <w:tblGrid>
        <w:gridCol w:w="3096"/>
        <w:gridCol w:w="3096"/>
        <w:gridCol w:w="3096"/>
      </w:tblGrid>
      <w:tr w:rsidR="00397869" w:rsidRPr="005D1504" w14:paraId="33AEDA9B" w14:textId="77777777" w:rsidTr="003978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14:paraId="6C1CC6B4" w14:textId="77777777" w:rsidR="00397869" w:rsidRPr="005D1504" w:rsidRDefault="00397869" w:rsidP="00397869">
            <w:pPr>
              <w:jc w:val="both"/>
              <w:rPr>
                <w:rFonts w:asciiTheme="minorHAnsi" w:hAnsiTheme="minorHAnsi"/>
                <w:sz w:val="24"/>
              </w:rPr>
            </w:pPr>
            <w:r w:rsidRPr="005D1504">
              <w:rPr>
                <w:rFonts w:asciiTheme="minorHAnsi" w:hAnsiTheme="minorHAnsi"/>
                <w:sz w:val="24"/>
              </w:rPr>
              <w:t>RECIPE</w:t>
            </w:r>
          </w:p>
        </w:tc>
        <w:tc>
          <w:tcPr>
            <w:tcW w:w="3096" w:type="dxa"/>
          </w:tcPr>
          <w:p w14:paraId="26FFC9C6" w14:textId="77777777" w:rsidR="00397869" w:rsidRPr="005D1504" w:rsidRDefault="00397869" w:rsidP="0039786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4"/>
              </w:rPr>
            </w:pPr>
            <w:r w:rsidRPr="005D1504">
              <w:rPr>
                <w:rFonts w:asciiTheme="minorHAnsi" w:hAnsiTheme="minorHAnsi"/>
                <w:sz w:val="24"/>
              </w:rPr>
              <w:t>MASS (g)</w:t>
            </w:r>
          </w:p>
        </w:tc>
        <w:tc>
          <w:tcPr>
            <w:tcW w:w="3096" w:type="dxa"/>
          </w:tcPr>
          <w:p w14:paraId="3DEC7770" w14:textId="77777777" w:rsidR="00397869" w:rsidRPr="005D1504" w:rsidRDefault="00397869" w:rsidP="0039786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4"/>
              </w:rPr>
            </w:pPr>
            <w:r w:rsidRPr="005D1504">
              <w:rPr>
                <w:rFonts w:asciiTheme="minorHAnsi" w:hAnsiTheme="minorHAnsi"/>
                <w:sz w:val="24"/>
              </w:rPr>
              <w:t>MASS FRACTION (%)</w:t>
            </w:r>
          </w:p>
        </w:tc>
      </w:tr>
      <w:tr w:rsidR="00397869" w:rsidRPr="005D1504" w14:paraId="4717AB86" w14:textId="77777777" w:rsidTr="003978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14:paraId="56053AC2" w14:textId="77777777" w:rsidR="00397869" w:rsidRPr="005D1504" w:rsidRDefault="00397869" w:rsidP="00397869">
            <w:pPr>
              <w:jc w:val="both"/>
              <w:rPr>
                <w:rFonts w:asciiTheme="minorHAnsi" w:hAnsiTheme="minorHAnsi"/>
                <w:sz w:val="24"/>
              </w:rPr>
            </w:pPr>
            <w:r w:rsidRPr="005D1504">
              <w:rPr>
                <w:rFonts w:asciiTheme="minorHAnsi" w:hAnsiTheme="minorHAnsi"/>
                <w:sz w:val="24"/>
              </w:rPr>
              <w:t>Milk</w:t>
            </w:r>
          </w:p>
        </w:tc>
        <w:tc>
          <w:tcPr>
            <w:tcW w:w="3096" w:type="dxa"/>
          </w:tcPr>
          <w:p w14:paraId="21AC0523" w14:textId="77777777" w:rsidR="00397869" w:rsidRPr="005D1504" w:rsidRDefault="00397869" w:rsidP="00397869">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24"/>
              </w:rPr>
            </w:pPr>
            <w:r w:rsidRPr="005D1504">
              <w:rPr>
                <w:rFonts w:eastAsia="Calibri" w:cs="Times New Roman"/>
                <w:sz w:val="24"/>
              </w:rPr>
              <w:t>500</w:t>
            </w:r>
          </w:p>
        </w:tc>
        <w:tc>
          <w:tcPr>
            <w:tcW w:w="3096" w:type="dxa"/>
          </w:tcPr>
          <w:p w14:paraId="5F4DCF54" w14:textId="77777777" w:rsidR="00397869" w:rsidRPr="005D1504" w:rsidRDefault="00397869" w:rsidP="00397869">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24"/>
              </w:rPr>
            </w:pPr>
            <w:r w:rsidRPr="005D1504">
              <w:rPr>
                <w:rFonts w:eastAsia="Calibri" w:cs="Times New Roman"/>
                <w:sz w:val="24"/>
              </w:rPr>
              <w:t>82.96</w:t>
            </w:r>
          </w:p>
        </w:tc>
      </w:tr>
      <w:tr w:rsidR="00397869" w:rsidRPr="005D1504" w14:paraId="20BBBBF4" w14:textId="77777777" w:rsidTr="003978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14:paraId="721BFDA2" w14:textId="77777777" w:rsidR="00397869" w:rsidRPr="005D1504" w:rsidRDefault="00397869" w:rsidP="00397869">
            <w:pPr>
              <w:jc w:val="both"/>
              <w:rPr>
                <w:rFonts w:asciiTheme="minorHAnsi" w:hAnsiTheme="minorHAnsi"/>
                <w:sz w:val="24"/>
              </w:rPr>
            </w:pPr>
            <w:r w:rsidRPr="005D1504">
              <w:rPr>
                <w:rFonts w:asciiTheme="minorHAnsi" w:hAnsiTheme="minorHAnsi"/>
                <w:sz w:val="24"/>
              </w:rPr>
              <w:t>Chesnut puree</w:t>
            </w:r>
          </w:p>
        </w:tc>
        <w:tc>
          <w:tcPr>
            <w:tcW w:w="3096" w:type="dxa"/>
          </w:tcPr>
          <w:p w14:paraId="36DE1468" w14:textId="77777777" w:rsidR="00397869" w:rsidRPr="005D1504" w:rsidRDefault="00397869" w:rsidP="00397869">
            <w:pPr>
              <w:jc w:val="center"/>
              <w:cnfStyle w:val="000000010000" w:firstRow="0" w:lastRow="0" w:firstColumn="0" w:lastColumn="0" w:oddVBand="0" w:evenVBand="0" w:oddHBand="0" w:evenHBand="1" w:firstRowFirstColumn="0" w:firstRowLastColumn="0" w:lastRowFirstColumn="0" w:lastRowLastColumn="0"/>
              <w:rPr>
                <w:rFonts w:eastAsia="Calibri" w:cs="Times New Roman"/>
                <w:sz w:val="24"/>
              </w:rPr>
            </w:pPr>
            <w:r w:rsidRPr="005D1504">
              <w:rPr>
                <w:rFonts w:eastAsia="Calibri" w:cs="Times New Roman"/>
                <w:sz w:val="24"/>
              </w:rPr>
              <w:t>75</w:t>
            </w:r>
          </w:p>
        </w:tc>
        <w:tc>
          <w:tcPr>
            <w:tcW w:w="3096" w:type="dxa"/>
          </w:tcPr>
          <w:p w14:paraId="00C1AAA2" w14:textId="77777777" w:rsidR="00397869" w:rsidRPr="005D1504" w:rsidRDefault="00397869" w:rsidP="00397869">
            <w:pPr>
              <w:jc w:val="center"/>
              <w:cnfStyle w:val="000000010000" w:firstRow="0" w:lastRow="0" w:firstColumn="0" w:lastColumn="0" w:oddVBand="0" w:evenVBand="0" w:oddHBand="0" w:evenHBand="1" w:firstRowFirstColumn="0" w:firstRowLastColumn="0" w:lastRowFirstColumn="0" w:lastRowLastColumn="0"/>
              <w:rPr>
                <w:rFonts w:eastAsia="Calibri" w:cs="Times New Roman"/>
                <w:sz w:val="24"/>
              </w:rPr>
            </w:pPr>
            <w:r w:rsidRPr="005D1504">
              <w:rPr>
                <w:rFonts w:eastAsia="Calibri" w:cs="Times New Roman"/>
                <w:sz w:val="24"/>
              </w:rPr>
              <w:t>12.44</w:t>
            </w:r>
          </w:p>
        </w:tc>
      </w:tr>
      <w:tr w:rsidR="00397869" w:rsidRPr="005D1504" w14:paraId="74F1B4B6" w14:textId="77777777" w:rsidTr="003978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14:paraId="5D2654D5" w14:textId="77777777" w:rsidR="00397869" w:rsidRPr="005D1504" w:rsidRDefault="00397869" w:rsidP="00397869">
            <w:pPr>
              <w:jc w:val="both"/>
              <w:rPr>
                <w:rFonts w:asciiTheme="minorHAnsi" w:hAnsiTheme="minorHAnsi"/>
                <w:sz w:val="24"/>
              </w:rPr>
            </w:pPr>
            <w:r w:rsidRPr="005D1504">
              <w:rPr>
                <w:rFonts w:asciiTheme="minorHAnsi" w:hAnsiTheme="minorHAnsi"/>
                <w:sz w:val="24"/>
              </w:rPr>
              <w:t>Chesnut honey</w:t>
            </w:r>
          </w:p>
        </w:tc>
        <w:tc>
          <w:tcPr>
            <w:tcW w:w="3096" w:type="dxa"/>
          </w:tcPr>
          <w:p w14:paraId="229168E1" w14:textId="77777777" w:rsidR="00397869" w:rsidRPr="005D1504" w:rsidRDefault="00397869" w:rsidP="00397869">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24"/>
              </w:rPr>
            </w:pPr>
            <w:r w:rsidRPr="005D1504">
              <w:rPr>
                <w:rFonts w:eastAsia="Calibri" w:cs="Times New Roman"/>
                <w:sz w:val="24"/>
              </w:rPr>
              <w:t>23</w:t>
            </w:r>
          </w:p>
        </w:tc>
        <w:tc>
          <w:tcPr>
            <w:tcW w:w="3096" w:type="dxa"/>
          </w:tcPr>
          <w:p w14:paraId="3F713457" w14:textId="77777777" w:rsidR="00397869" w:rsidRPr="005D1504" w:rsidRDefault="00397869" w:rsidP="00397869">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24"/>
              </w:rPr>
            </w:pPr>
            <w:r w:rsidRPr="005D1504">
              <w:rPr>
                <w:rFonts w:eastAsia="Calibri" w:cs="Times New Roman"/>
                <w:sz w:val="24"/>
              </w:rPr>
              <w:t>3.82</w:t>
            </w:r>
          </w:p>
        </w:tc>
      </w:tr>
      <w:tr w:rsidR="00397869" w:rsidRPr="005D1504" w14:paraId="3F278E77" w14:textId="77777777" w:rsidTr="003978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14:paraId="77AE926A" w14:textId="77777777" w:rsidR="00397869" w:rsidRPr="005D1504" w:rsidRDefault="00397869" w:rsidP="00397869">
            <w:pPr>
              <w:jc w:val="both"/>
              <w:rPr>
                <w:rFonts w:asciiTheme="minorHAnsi" w:hAnsiTheme="minorHAnsi"/>
                <w:sz w:val="24"/>
              </w:rPr>
            </w:pPr>
            <w:r w:rsidRPr="005D1504">
              <w:rPr>
                <w:rFonts w:asciiTheme="minorHAnsi" w:hAnsiTheme="minorHAnsi"/>
                <w:sz w:val="24"/>
              </w:rPr>
              <w:t>Milled cinnamon</w:t>
            </w:r>
          </w:p>
        </w:tc>
        <w:tc>
          <w:tcPr>
            <w:tcW w:w="3096" w:type="dxa"/>
          </w:tcPr>
          <w:p w14:paraId="7F33E6B6" w14:textId="77777777" w:rsidR="00397869" w:rsidRPr="005D1504" w:rsidRDefault="00397869" w:rsidP="00397869">
            <w:pPr>
              <w:jc w:val="center"/>
              <w:cnfStyle w:val="000000010000" w:firstRow="0" w:lastRow="0" w:firstColumn="0" w:lastColumn="0" w:oddVBand="0" w:evenVBand="0" w:oddHBand="0" w:evenHBand="1" w:firstRowFirstColumn="0" w:firstRowLastColumn="0" w:lastRowFirstColumn="0" w:lastRowLastColumn="0"/>
              <w:rPr>
                <w:rFonts w:eastAsia="Calibri" w:cs="Times New Roman"/>
                <w:sz w:val="24"/>
              </w:rPr>
            </w:pPr>
            <w:r w:rsidRPr="005D1504">
              <w:rPr>
                <w:rFonts w:eastAsia="Calibri" w:cs="Times New Roman"/>
                <w:sz w:val="24"/>
              </w:rPr>
              <w:t>0.75</w:t>
            </w:r>
          </w:p>
        </w:tc>
        <w:tc>
          <w:tcPr>
            <w:tcW w:w="3096" w:type="dxa"/>
          </w:tcPr>
          <w:p w14:paraId="0526DE37" w14:textId="77777777" w:rsidR="00397869" w:rsidRPr="005D1504" w:rsidRDefault="00397869" w:rsidP="00397869">
            <w:pPr>
              <w:jc w:val="center"/>
              <w:cnfStyle w:val="000000010000" w:firstRow="0" w:lastRow="0" w:firstColumn="0" w:lastColumn="0" w:oddVBand="0" w:evenVBand="0" w:oddHBand="0" w:evenHBand="1" w:firstRowFirstColumn="0" w:firstRowLastColumn="0" w:lastRowFirstColumn="0" w:lastRowLastColumn="0"/>
              <w:rPr>
                <w:rFonts w:eastAsia="Calibri" w:cs="Times New Roman"/>
                <w:sz w:val="24"/>
              </w:rPr>
            </w:pPr>
            <w:r w:rsidRPr="005D1504">
              <w:rPr>
                <w:rFonts w:eastAsia="Calibri" w:cs="Times New Roman"/>
                <w:sz w:val="24"/>
              </w:rPr>
              <w:t>0.12</w:t>
            </w:r>
          </w:p>
        </w:tc>
      </w:tr>
      <w:tr w:rsidR="00397869" w:rsidRPr="005D1504" w14:paraId="2354F3D0" w14:textId="77777777" w:rsidTr="003978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14:paraId="6B9144B1" w14:textId="77777777" w:rsidR="00397869" w:rsidRPr="005D1504" w:rsidRDefault="00397869" w:rsidP="00397869">
            <w:pPr>
              <w:jc w:val="both"/>
              <w:rPr>
                <w:rFonts w:asciiTheme="minorHAnsi" w:hAnsiTheme="minorHAnsi"/>
                <w:sz w:val="24"/>
              </w:rPr>
            </w:pPr>
            <w:r w:rsidRPr="005D1504">
              <w:rPr>
                <w:rFonts w:asciiTheme="minorHAnsi" w:hAnsiTheme="minorHAnsi"/>
                <w:sz w:val="24"/>
              </w:rPr>
              <w:t>Rum sugar</w:t>
            </w:r>
          </w:p>
        </w:tc>
        <w:tc>
          <w:tcPr>
            <w:tcW w:w="3096" w:type="dxa"/>
          </w:tcPr>
          <w:p w14:paraId="3F0535DC" w14:textId="77777777" w:rsidR="00397869" w:rsidRPr="005D1504" w:rsidRDefault="00397869" w:rsidP="00397869">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24"/>
              </w:rPr>
            </w:pPr>
            <w:r w:rsidRPr="005D1504">
              <w:rPr>
                <w:rFonts w:eastAsia="Calibri" w:cs="Times New Roman"/>
                <w:sz w:val="24"/>
              </w:rPr>
              <w:t>4</w:t>
            </w:r>
          </w:p>
        </w:tc>
        <w:tc>
          <w:tcPr>
            <w:tcW w:w="3096" w:type="dxa"/>
          </w:tcPr>
          <w:p w14:paraId="45F000A1" w14:textId="77777777" w:rsidR="00397869" w:rsidRPr="005D1504" w:rsidRDefault="00397869" w:rsidP="00397869">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24"/>
              </w:rPr>
            </w:pPr>
            <w:r w:rsidRPr="005D1504">
              <w:rPr>
                <w:rFonts w:eastAsia="Calibri" w:cs="Times New Roman"/>
                <w:sz w:val="24"/>
              </w:rPr>
              <w:t>0.66</w:t>
            </w:r>
          </w:p>
        </w:tc>
      </w:tr>
      <w:tr w:rsidR="00397869" w:rsidRPr="005D1504" w14:paraId="3D43482C" w14:textId="77777777" w:rsidTr="003978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14:paraId="0D1A2571" w14:textId="77777777" w:rsidR="00397869" w:rsidRPr="005D1504" w:rsidRDefault="00397869" w:rsidP="00397869">
            <w:pPr>
              <w:jc w:val="both"/>
              <w:rPr>
                <w:rFonts w:asciiTheme="minorHAnsi" w:hAnsiTheme="minorHAnsi"/>
                <w:sz w:val="24"/>
              </w:rPr>
            </w:pPr>
            <w:r w:rsidRPr="005D1504">
              <w:rPr>
                <w:rFonts w:asciiTheme="minorHAnsi" w:hAnsiTheme="minorHAnsi"/>
                <w:sz w:val="24"/>
              </w:rPr>
              <w:t>IN TOTAL</w:t>
            </w:r>
          </w:p>
        </w:tc>
        <w:tc>
          <w:tcPr>
            <w:tcW w:w="3096" w:type="dxa"/>
          </w:tcPr>
          <w:p w14:paraId="3F1B2057" w14:textId="77777777" w:rsidR="00397869" w:rsidRPr="005D1504" w:rsidRDefault="00397869" w:rsidP="00397869">
            <w:pPr>
              <w:jc w:val="center"/>
              <w:cnfStyle w:val="000000010000" w:firstRow="0" w:lastRow="0" w:firstColumn="0" w:lastColumn="0" w:oddVBand="0" w:evenVBand="0" w:oddHBand="0" w:evenHBand="1" w:firstRowFirstColumn="0" w:firstRowLastColumn="0" w:lastRowFirstColumn="0" w:lastRowLastColumn="0"/>
              <w:rPr>
                <w:rFonts w:eastAsia="Calibri" w:cs="Times New Roman"/>
                <w:sz w:val="24"/>
              </w:rPr>
            </w:pPr>
            <w:r w:rsidRPr="005D1504">
              <w:rPr>
                <w:rFonts w:eastAsia="Calibri" w:cs="Times New Roman"/>
                <w:sz w:val="24"/>
              </w:rPr>
              <w:t>602.75</w:t>
            </w:r>
          </w:p>
        </w:tc>
        <w:tc>
          <w:tcPr>
            <w:tcW w:w="3096" w:type="dxa"/>
          </w:tcPr>
          <w:p w14:paraId="0EB47D9A" w14:textId="77777777" w:rsidR="00397869" w:rsidRPr="005D1504" w:rsidRDefault="00397869" w:rsidP="00397869">
            <w:pPr>
              <w:jc w:val="center"/>
              <w:cnfStyle w:val="000000010000" w:firstRow="0" w:lastRow="0" w:firstColumn="0" w:lastColumn="0" w:oddVBand="0" w:evenVBand="0" w:oddHBand="0" w:evenHBand="1" w:firstRowFirstColumn="0" w:firstRowLastColumn="0" w:lastRowFirstColumn="0" w:lastRowLastColumn="0"/>
              <w:rPr>
                <w:rFonts w:eastAsia="Calibri" w:cs="Times New Roman"/>
                <w:sz w:val="24"/>
              </w:rPr>
            </w:pPr>
            <w:r w:rsidRPr="005D1504">
              <w:rPr>
                <w:rFonts w:eastAsia="Calibri" w:cs="Times New Roman"/>
                <w:sz w:val="24"/>
              </w:rPr>
              <w:t>100</w:t>
            </w:r>
          </w:p>
        </w:tc>
      </w:tr>
    </w:tbl>
    <w:p w14:paraId="5934A7E9" w14:textId="77777777" w:rsidR="00D051BC" w:rsidRPr="005D1504" w:rsidRDefault="00397869" w:rsidP="00397869">
      <w:pPr>
        <w:spacing w:after="200" w:line="276" w:lineRule="auto"/>
        <w:ind w:firstLine="567"/>
        <w:jc w:val="both"/>
        <w:rPr>
          <w:rFonts w:ascii="Calibri" w:eastAsia="Calibri" w:hAnsi="Calibri" w:cs="Calibri"/>
          <w:color w:val="212121"/>
          <w:sz w:val="24"/>
          <w:szCs w:val="24"/>
          <w:shd w:val="clear" w:color="auto" w:fill="FFFFFF"/>
        </w:rPr>
      </w:pPr>
      <w:r w:rsidRPr="005D1504">
        <w:rPr>
          <w:rFonts w:ascii="Calibri" w:eastAsia="Calibri" w:hAnsi="Calibri" w:cs="Times New Roman"/>
        </w:rPr>
        <w:br/>
      </w:r>
      <w:r w:rsidRPr="005D1504">
        <w:rPr>
          <w:rFonts w:ascii="Calibri" w:eastAsia="Calibri" w:hAnsi="Calibri" w:cs="Calibri"/>
          <w:color w:val="212121"/>
          <w:sz w:val="24"/>
          <w:szCs w:val="24"/>
          <w:shd w:val="clear" w:color="auto" w:fill="FFFFFF"/>
        </w:rPr>
        <w:t>The number of ne</w:t>
      </w:r>
      <w:r w:rsidR="00D50FF4" w:rsidRPr="005D1504">
        <w:rPr>
          <w:rFonts w:ascii="Calibri" w:eastAsia="Calibri" w:hAnsi="Calibri" w:cs="Calibri"/>
          <w:color w:val="212121"/>
          <w:sz w:val="24"/>
          <w:szCs w:val="24"/>
          <w:shd w:val="clear" w:color="auto" w:fill="FFFFFF"/>
        </w:rPr>
        <w:t>eded workers and structures are</w:t>
      </w:r>
      <w:r w:rsidRPr="005D1504">
        <w:rPr>
          <w:rFonts w:ascii="Calibri" w:eastAsia="Calibri" w:hAnsi="Calibri" w:cs="Calibri"/>
          <w:color w:val="212121"/>
          <w:sz w:val="24"/>
          <w:szCs w:val="24"/>
          <w:shd w:val="clear" w:color="auto" w:fill="FFFFFF"/>
        </w:rPr>
        <w:t xml:space="preserve">: one technologist and five workers. Number of working hours per day is 8 h, per week is 40 h and per month is 176 h. </w:t>
      </w:r>
      <w:r w:rsidRPr="005D1504">
        <w:rPr>
          <w:rFonts w:ascii="Calibri" w:eastAsia="Calibri" w:hAnsi="Calibri" w:cs="Calibri"/>
          <w:sz w:val="24"/>
          <w:szCs w:val="24"/>
        </w:rPr>
        <w:t>Investors are: bank (credit) and own resources.</w:t>
      </w:r>
    </w:p>
    <w:p w14:paraId="541A6D03" w14:textId="77777777" w:rsidR="00D051BC" w:rsidRPr="005D1504" w:rsidRDefault="00D051BC" w:rsidP="00D051BC">
      <w:pPr>
        <w:ind w:firstLine="567"/>
        <w:jc w:val="both"/>
        <w:rPr>
          <w:rFonts w:ascii="Calibri" w:eastAsia="Calibri" w:hAnsi="Calibri" w:cs="Calibri"/>
        </w:rPr>
      </w:pPr>
    </w:p>
    <w:p w14:paraId="14D4DDFD" w14:textId="77777777" w:rsidR="00D50FF4" w:rsidRPr="005D1504" w:rsidRDefault="00D50FF4" w:rsidP="00D051BC">
      <w:pPr>
        <w:ind w:firstLine="567"/>
        <w:jc w:val="both"/>
        <w:rPr>
          <w:rFonts w:ascii="Calibri" w:eastAsia="Calibri" w:hAnsi="Calibri" w:cs="Calibri"/>
        </w:rPr>
      </w:pPr>
    </w:p>
    <w:p w14:paraId="4554FAD7" w14:textId="77777777" w:rsidR="00D50FF4" w:rsidRPr="005D1504" w:rsidRDefault="00D50FF4" w:rsidP="00D051BC">
      <w:pPr>
        <w:ind w:firstLine="567"/>
        <w:jc w:val="both"/>
        <w:rPr>
          <w:rFonts w:ascii="Calibri" w:eastAsia="Calibri" w:hAnsi="Calibri" w:cs="Calibri"/>
        </w:rPr>
      </w:pPr>
    </w:p>
    <w:p w14:paraId="6827F254" w14:textId="77777777" w:rsidR="00D50FF4" w:rsidRPr="005D1504" w:rsidRDefault="00D50FF4" w:rsidP="00D051BC">
      <w:pPr>
        <w:ind w:firstLine="567"/>
        <w:jc w:val="both"/>
        <w:rPr>
          <w:rFonts w:cstheme="minorHAnsi"/>
          <w:sz w:val="24"/>
          <w:szCs w:val="24"/>
        </w:rPr>
      </w:pPr>
    </w:p>
    <w:p w14:paraId="5F8873C1" w14:textId="77777777" w:rsidR="00D051BC" w:rsidRPr="005D1504" w:rsidRDefault="00D051BC" w:rsidP="00397869">
      <w:pPr>
        <w:jc w:val="both"/>
        <w:rPr>
          <w:rFonts w:cstheme="minorHAnsi"/>
          <w:sz w:val="24"/>
          <w:szCs w:val="24"/>
        </w:rPr>
      </w:pPr>
    </w:p>
    <w:p w14:paraId="10CD9AE4" w14:textId="77777777" w:rsidR="00397869" w:rsidRPr="005D1504" w:rsidRDefault="00397869" w:rsidP="00397869">
      <w:pPr>
        <w:jc w:val="both"/>
        <w:rPr>
          <w:rFonts w:cstheme="minorHAnsi"/>
          <w:sz w:val="24"/>
          <w:szCs w:val="24"/>
        </w:rPr>
      </w:pPr>
    </w:p>
    <w:p w14:paraId="3ABBE642" w14:textId="77777777" w:rsidR="00D051BC" w:rsidRPr="005D1504" w:rsidRDefault="00D70CD7" w:rsidP="00D70CD7">
      <w:pPr>
        <w:pStyle w:val="Odlomakpopisa"/>
        <w:numPr>
          <w:ilvl w:val="1"/>
          <w:numId w:val="1"/>
        </w:numPr>
        <w:rPr>
          <w:rFonts w:ascii="Calibri" w:eastAsia="Calibri" w:hAnsi="Calibri" w:cs="Calibri"/>
          <w:b/>
          <w:sz w:val="28"/>
        </w:rPr>
      </w:pPr>
      <w:r w:rsidRPr="005D1504">
        <w:rPr>
          <w:rFonts w:ascii="Calibri" w:eastAsia="Calibri" w:hAnsi="Calibri" w:cs="Calibri"/>
          <w:b/>
          <w:sz w:val="28"/>
        </w:rPr>
        <w:lastRenderedPageBreak/>
        <w:t>PRODUCTION SCHEME</w:t>
      </w:r>
    </w:p>
    <w:p w14:paraId="557D4C1D" w14:textId="65B02431" w:rsidR="00FE0A03" w:rsidRPr="005D1504" w:rsidRDefault="00FE0A03" w:rsidP="00FE0A03">
      <w:pPr>
        <w:ind w:firstLine="426"/>
        <w:jc w:val="both"/>
        <w:rPr>
          <w:rFonts w:ascii="Calibri" w:eastAsia="Calibri" w:hAnsi="Calibri" w:cs="Calibri"/>
          <w:sz w:val="24"/>
        </w:rPr>
      </w:pPr>
      <w:r w:rsidRPr="005D1504">
        <w:rPr>
          <w:rFonts w:ascii="Calibri" w:eastAsia="Calibri" w:hAnsi="Calibri" w:cs="Calibri"/>
          <w:sz w:val="24"/>
        </w:rPr>
        <w:t>The production scheme shows the basic processes in the production of yogurt: pasteurization, fermentation, optimising ingredients (Ches</w:t>
      </w:r>
      <w:r w:rsidR="003A52CA">
        <w:rPr>
          <w:rFonts w:ascii="Calibri" w:eastAsia="Calibri" w:hAnsi="Calibri" w:cs="Calibri"/>
          <w:sz w:val="24"/>
        </w:rPr>
        <w:t>t</w:t>
      </w:r>
      <w:r w:rsidRPr="005D1504">
        <w:rPr>
          <w:rFonts w:ascii="Calibri" w:eastAsia="Calibri" w:hAnsi="Calibri" w:cs="Calibri"/>
          <w:sz w:val="24"/>
        </w:rPr>
        <w:t>nut puree and honey, cinnamon, rum-sugar).</w:t>
      </w:r>
    </w:p>
    <w:p w14:paraId="42DDE215" w14:textId="77777777" w:rsidR="00FE0A03" w:rsidRPr="005D1504" w:rsidRDefault="00FE0A03" w:rsidP="00FE0A03">
      <w:pPr>
        <w:ind w:firstLine="426"/>
        <w:jc w:val="both"/>
        <w:rPr>
          <w:rFonts w:ascii="Calibri" w:eastAsia="Calibri" w:hAnsi="Calibri" w:cs="Calibri"/>
          <w:sz w:val="24"/>
        </w:rPr>
      </w:pPr>
    </w:p>
    <w:p w14:paraId="55370888" w14:textId="77777777" w:rsidR="00D051BC" w:rsidRPr="005D1504" w:rsidRDefault="00D051BC" w:rsidP="00D051BC">
      <w:pPr>
        <w:jc w:val="both"/>
        <w:rPr>
          <w:rFonts w:cstheme="minorHAnsi"/>
          <w:sz w:val="24"/>
          <w:szCs w:val="24"/>
        </w:rPr>
      </w:pPr>
      <w:r w:rsidRPr="005D1504">
        <w:rPr>
          <w:rFonts w:cstheme="minorHAnsi"/>
          <w:noProof/>
          <w:sz w:val="24"/>
          <w:szCs w:val="24"/>
          <w:lang w:val="hr-HR" w:eastAsia="hr-HR"/>
        </w:rPr>
        <w:drawing>
          <wp:inline distT="0" distB="0" distL="0" distR="0" wp14:anchorId="128DFB7F" wp14:editId="6BF5FB65">
            <wp:extent cx="3114961" cy="4772025"/>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14961" cy="4772025"/>
                    </a:xfrm>
                    <a:prstGeom prst="rect">
                      <a:avLst/>
                    </a:prstGeom>
                    <a:noFill/>
                    <a:ln>
                      <a:noFill/>
                    </a:ln>
                  </pic:spPr>
                </pic:pic>
              </a:graphicData>
            </a:graphic>
          </wp:inline>
        </w:drawing>
      </w:r>
      <w:r w:rsidRPr="005D1504">
        <w:rPr>
          <w:rFonts w:cstheme="minorHAnsi"/>
          <w:noProof/>
          <w:sz w:val="24"/>
          <w:szCs w:val="24"/>
          <w:lang w:val="hr-HR" w:eastAsia="hr-HR"/>
        </w:rPr>
        <w:drawing>
          <wp:inline distT="0" distB="0" distL="0" distR="0" wp14:anchorId="56BA3DBD" wp14:editId="41DF52CD">
            <wp:extent cx="2325368" cy="42767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25368" cy="4276725"/>
                    </a:xfrm>
                    <a:prstGeom prst="rect">
                      <a:avLst/>
                    </a:prstGeom>
                    <a:noFill/>
                    <a:ln>
                      <a:noFill/>
                    </a:ln>
                  </pic:spPr>
                </pic:pic>
              </a:graphicData>
            </a:graphic>
          </wp:inline>
        </w:drawing>
      </w:r>
    </w:p>
    <w:p w14:paraId="3B4F3F7E" w14:textId="77777777" w:rsidR="00397869" w:rsidRPr="005D1504" w:rsidRDefault="00397869" w:rsidP="00D051BC">
      <w:pPr>
        <w:jc w:val="both"/>
        <w:rPr>
          <w:rFonts w:cstheme="minorHAnsi"/>
          <w:sz w:val="24"/>
          <w:szCs w:val="24"/>
        </w:rPr>
      </w:pPr>
    </w:p>
    <w:p w14:paraId="6A43A8CD" w14:textId="1C3A1DB0" w:rsidR="00D70CD7" w:rsidRPr="005D1504" w:rsidRDefault="003A52CA" w:rsidP="00D70CD7">
      <w:pPr>
        <w:jc w:val="center"/>
        <w:rPr>
          <w:rFonts w:ascii="Calibri" w:eastAsia="Calibri" w:hAnsi="Calibri" w:cs="Calibri"/>
          <w:b/>
          <w:sz w:val="24"/>
        </w:rPr>
      </w:pPr>
      <w:r>
        <w:rPr>
          <w:rFonts w:ascii="Calibri" w:eastAsia="Calibri" w:hAnsi="Calibri" w:cs="Calibri"/>
          <w:b/>
          <w:sz w:val="24"/>
        </w:rPr>
        <w:t>Scheme</w:t>
      </w:r>
      <w:r w:rsidR="002D0992" w:rsidRPr="005D1504">
        <w:rPr>
          <w:rFonts w:ascii="Calibri" w:eastAsia="Calibri" w:hAnsi="Calibri" w:cs="Calibri"/>
          <w:b/>
          <w:sz w:val="24"/>
        </w:rPr>
        <w:t xml:space="preserve">: </w:t>
      </w:r>
      <w:r w:rsidR="00D70CD7" w:rsidRPr="005D1504">
        <w:rPr>
          <w:rFonts w:ascii="Calibri" w:eastAsia="Calibri" w:hAnsi="Calibri" w:cs="Calibri"/>
          <w:b/>
          <w:sz w:val="24"/>
        </w:rPr>
        <w:t>Production scheme</w:t>
      </w:r>
    </w:p>
    <w:p w14:paraId="40AFAD1E" w14:textId="77777777" w:rsidR="00397869" w:rsidRPr="005D1504" w:rsidRDefault="00397869" w:rsidP="00D051BC">
      <w:pPr>
        <w:jc w:val="both"/>
        <w:rPr>
          <w:rFonts w:cstheme="minorHAnsi"/>
          <w:sz w:val="24"/>
          <w:szCs w:val="24"/>
        </w:rPr>
      </w:pPr>
    </w:p>
    <w:p w14:paraId="2E914046" w14:textId="77777777" w:rsidR="00397869" w:rsidRPr="005D1504" w:rsidRDefault="00397869" w:rsidP="00D051BC">
      <w:pPr>
        <w:jc w:val="both"/>
        <w:rPr>
          <w:rFonts w:cstheme="minorHAnsi"/>
          <w:sz w:val="24"/>
          <w:szCs w:val="24"/>
        </w:rPr>
      </w:pPr>
    </w:p>
    <w:p w14:paraId="155B983F" w14:textId="77777777" w:rsidR="00397869" w:rsidRPr="005D1504" w:rsidRDefault="00397869" w:rsidP="00D051BC">
      <w:pPr>
        <w:jc w:val="both"/>
        <w:rPr>
          <w:rFonts w:cstheme="minorHAnsi"/>
          <w:sz w:val="24"/>
          <w:szCs w:val="24"/>
        </w:rPr>
      </w:pPr>
    </w:p>
    <w:p w14:paraId="75EC620E" w14:textId="77777777" w:rsidR="00397869" w:rsidRPr="005D1504" w:rsidRDefault="00397869" w:rsidP="00D051BC">
      <w:pPr>
        <w:jc w:val="both"/>
        <w:rPr>
          <w:rFonts w:cstheme="minorHAnsi"/>
          <w:sz w:val="24"/>
          <w:szCs w:val="24"/>
        </w:rPr>
      </w:pPr>
    </w:p>
    <w:p w14:paraId="087AA3A2" w14:textId="77777777" w:rsidR="00397869" w:rsidRPr="005D1504" w:rsidRDefault="00397869" w:rsidP="00D051BC">
      <w:pPr>
        <w:jc w:val="both"/>
        <w:rPr>
          <w:rFonts w:cstheme="minorHAnsi"/>
          <w:sz w:val="24"/>
          <w:szCs w:val="24"/>
        </w:rPr>
      </w:pPr>
    </w:p>
    <w:p w14:paraId="63E42ABB" w14:textId="77777777" w:rsidR="00397869" w:rsidRPr="005D1504" w:rsidRDefault="00397869" w:rsidP="00D051BC">
      <w:pPr>
        <w:jc w:val="both"/>
        <w:rPr>
          <w:rFonts w:cstheme="minorHAnsi"/>
          <w:sz w:val="24"/>
          <w:szCs w:val="24"/>
        </w:rPr>
      </w:pPr>
    </w:p>
    <w:p w14:paraId="43484091" w14:textId="77777777" w:rsidR="00397869" w:rsidRPr="005D1504" w:rsidRDefault="00397869" w:rsidP="00D051BC">
      <w:pPr>
        <w:jc w:val="both"/>
        <w:rPr>
          <w:rFonts w:cstheme="minorHAnsi"/>
          <w:sz w:val="24"/>
          <w:szCs w:val="24"/>
        </w:rPr>
      </w:pPr>
    </w:p>
    <w:p w14:paraId="45E1E573" w14:textId="77777777" w:rsidR="00EE669D" w:rsidRPr="005D1504" w:rsidRDefault="00EE669D" w:rsidP="00EE669D">
      <w:pPr>
        <w:pStyle w:val="Odlomakpopisa"/>
        <w:numPr>
          <w:ilvl w:val="0"/>
          <w:numId w:val="1"/>
        </w:numPr>
        <w:jc w:val="both"/>
        <w:rPr>
          <w:rFonts w:ascii="Calibri" w:eastAsia="Calibri" w:hAnsi="Calibri" w:cs="Calibri"/>
          <w:b/>
          <w:color w:val="000000"/>
          <w:sz w:val="32"/>
          <w:szCs w:val="24"/>
          <w:shd w:val="clear" w:color="auto" w:fill="FFFFFF"/>
        </w:rPr>
      </w:pPr>
      <w:r w:rsidRPr="005D1504">
        <w:rPr>
          <w:rFonts w:ascii="Calibri" w:eastAsia="Calibri" w:hAnsi="Calibri" w:cs="Calibri"/>
          <w:b/>
          <w:color w:val="000000"/>
          <w:sz w:val="32"/>
          <w:szCs w:val="24"/>
          <w:shd w:val="clear" w:color="auto" w:fill="FFFFFF"/>
        </w:rPr>
        <w:lastRenderedPageBreak/>
        <w:t>FINANCIAL ANALYSIS</w:t>
      </w:r>
    </w:p>
    <w:p w14:paraId="062C4067" w14:textId="11FCEDF7" w:rsidR="00CD02EC" w:rsidRPr="005D1504" w:rsidRDefault="00CD02EC" w:rsidP="00CD02EC">
      <w:pPr>
        <w:pStyle w:val="HTMLunaprijedoblikovano"/>
        <w:shd w:val="clear" w:color="auto" w:fill="FFFFFF"/>
        <w:ind w:firstLine="567"/>
        <w:jc w:val="both"/>
        <w:rPr>
          <w:rFonts w:ascii="Calibri" w:eastAsia="Calibri" w:hAnsi="Calibri" w:cs="Calibri"/>
          <w:color w:val="212121"/>
          <w:sz w:val="24"/>
          <w:szCs w:val="24"/>
          <w:shd w:val="clear" w:color="auto" w:fill="FFFFFF"/>
          <w:lang w:eastAsia="en-US"/>
        </w:rPr>
      </w:pPr>
      <w:r w:rsidRPr="005D1504">
        <w:rPr>
          <w:rFonts w:ascii="Calibri" w:eastAsia="Calibri" w:hAnsi="Calibri" w:cs="Calibri"/>
          <w:color w:val="212121"/>
          <w:sz w:val="24"/>
          <w:szCs w:val="24"/>
          <w:shd w:val="clear" w:color="auto" w:fill="FFFFFF"/>
          <w:lang w:eastAsia="en-US"/>
        </w:rPr>
        <w:t>Financial analysis is an important tool that a financial manager uses when deciding on business operations.  Financial analysis</w:t>
      </w:r>
      <w:r w:rsidR="00F46D54">
        <w:rPr>
          <w:rFonts w:ascii="Calibri" w:eastAsia="Calibri" w:hAnsi="Calibri" w:cs="Calibri"/>
          <w:color w:val="212121"/>
          <w:sz w:val="24"/>
          <w:szCs w:val="24"/>
          <w:shd w:val="clear" w:color="auto" w:fill="FFFFFF"/>
          <w:lang w:eastAsia="en-US"/>
        </w:rPr>
        <w:t xml:space="preserve"> indicators are the numbers which when</w:t>
      </w:r>
      <w:r w:rsidRPr="005D1504">
        <w:rPr>
          <w:rFonts w:ascii="Calibri" w:eastAsia="Calibri" w:hAnsi="Calibri" w:cs="Calibri"/>
          <w:color w:val="212121"/>
          <w:sz w:val="24"/>
          <w:szCs w:val="24"/>
          <w:shd w:val="clear" w:color="auto" w:fill="FFFFFF"/>
          <w:lang w:eastAsia="en-US"/>
        </w:rPr>
        <w:t xml:space="preserve"> put in a relationship of a certain size show the success of a business. The quantity of product produced at 8 hours is 2863.  The daily cost of production </w:t>
      </w:r>
      <w:r w:rsidR="00F46D54">
        <w:rPr>
          <w:rFonts w:ascii="Calibri" w:eastAsia="Calibri" w:hAnsi="Calibri" w:cs="Calibri"/>
          <w:color w:val="212121"/>
          <w:sz w:val="24"/>
          <w:szCs w:val="24"/>
          <w:shd w:val="clear" w:color="auto" w:fill="FFFFFF"/>
          <w:lang w:eastAsia="en-US"/>
        </w:rPr>
        <w:t>is 7996,86 kn. After we had made calculations shown in</w:t>
      </w:r>
      <w:r w:rsidRPr="005D1504">
        <w:rPr>
          <w:rFonts w:ascii="Calibri" w:eastAsia="Calibri" w:hAnsi="Calibri" w:cs="Calibri"/>
          <w:color w:val="212121"/>
          <w:sz w:val="24"/>
          <w:szCs w:val="24"/>
          <w:shd w:val="clear" w:color="auto" w:fill="FFFFFF"/>
          <w:lang w:eastAsia="en-US"/>
        </w:rPr>
        <w:t xml:space="preserve"> the table, we came to the price of the product, which amounts to 10,56 kn or 1,41 €. </w:t>
      </w:r>
    </w:p>
    <w:p w14:paraId="6AAF57CD" w14:textId="77777777" w:rsidR="00CD02EC" w:rsidRPr="005D1504" w:rsidRDefault="00CD02EC" w:rsidP="00CD02EC">
      <w:pPr>
        <w:pStyle w:val="HTMLunaprijedoblikovano"/>
        <w:shd w:val="clear" w:color="auto" w:fill="FFFFFF"/>
        <w:ind w:firstLine="567"/>
        <w:jc w:val="both"/>
        <w:rPr>
          <w:rFonts w:ascii="Calibri" w:eastAsia="Calibri" w:hAnsi="Calibri" w:cs="Calibri"/>
          <w:color w:val="212121"/>
          <w:sz w:val="24"/>
          <w:szCs w:val="24"/>
          <w:shd w:val="clear" w:color="auto" w:fill="FFFFFF"/>
          <w:lang w:eastAsia="en-US"/>
        </w:rPr>
      </w:pPr>
    </w:p>
    <w:p w14:paraId="63C85000" w14:textId="77777777" w:rsidR="00CD02EC" w:rsidRPr="005D1504" w:rsidRDefault="00CD02EC" w:rsidP="00CD02EC">
      <w:pPr>
        <w:jc w:val="both"/>
        <w:rPr>
          <w:rFonts w:cstheme="minorHAnsi"/>
          <w:b/>
          <w:sz w:val="24"/>
          <w:szCs w:val="24"/>
        </w:rPr>
      </w:pPr>
      <w:r w:rsidRPr="005D1504">
        <w:rPr>
          <w:rFonts w:cstheme="minorHAnsi"/>
          <w:b/>
          <w:sz w:val="24"/>
          <w:szCs w:val="24"/>
        </w:rPr>
        <w:t>Calculation of production costs:</w:t>
      </w:r>
    </w:p>
    <w:tbl>
      <w:tblPr>
        <w:tblW w:w="7780" w:type="dxa"/>
        <w:jc w:val="center"/>
        <w:tblInd w:w="93" w:type="dxa"/>
        <w:tblLook w:val="04A0" w:firstRow="1" w:lastRow="0" w:firstColumn="1" w:lastColumn="0" w:noHBand="0" w:noVBand="1"/>
      </w:tblPr>
      <w:tblGrid>
        <w:gridCol w:w="2850"/>
        <w:gridCol w:w="1386"/>
        <w:gridCol w:w="1200"/>
        <w:gridCol w:w="1386"/>
        <w:gridCol w:w="1054"/>
      </w:tblGrid>
      <w:tr w:rsidR="00CD02EC" w:rsidRPr="005D1504" w14:paraId="7447FCA5" w14:textId="77777777" w:rsidTr="00625031">
        <w:trPr>
          <w:trHeight w:val="315"/>
          <w:jc w:val="center"/>
        </w:trPr>
        <w:tc>
          <w:tcPr>
            <w:tcW w:w="2850"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14:paraId="16B20BDC" w14:textId="77777777" w:rsidR="00CD02EC" w:rsidRPr="005D1504" w:rsidRDefault="00CD02EC" w:rsidP="00CD02EC">
            <w:pPr>
              <w:spacing w:after="0" w:line="240" w:lineRule="auto"/>
              <w:jc w:val="center"/>
              <w:rPr>
                <w:rFonts w:ascii="Calibri" w:eastAsia="Times New Roman" w:hAnsi="Calibri" w:cs="Times New Roman"/>
                <w:b/>
                <w:bCs/>
                <w:color w:val="000000"/>
                <w:lang w:eastAsia="hr-HR"/>
              </w:rPr>
            </w:pPr>
            <w:r w:rsidRPr="005D1504">
              <w:rPr>
                <w:rFonts w:ascii="Calibri" w:eastAsia="Times New Roman" w:hAnsi="Calibri" w:cs="Times New Roman"/>
                <w:b/>
                <w:bCs/>
                <w:color w:val="000000"/>
                <w:lang w:eastAsia="hr-HR"/>
              </w:rPr>
              <w:t>Costs</w:t>
            </w:r>
          </w:p>
        </w:tc>
        <w:tc>
          <w:tcPr>
            <w:tcW w:w="1290" w:type="dxa"/>
            <w:tcBorders>
              <w:top w:val="single" w:sz="4" w:space="0" w:color="auto"/>
              <w:left w:val="nil"/>
              <w:bottom w:val="double" w:sz="6" w:space="0" w:color="auto"/>
              <w:right w:val="single" w:sz="4" w:space="0" w:color="auto"/>
            </w:tcBorders>
            <w:shd w:val="clear" w:color="auto" w:fill="auto"/>
            <w:noWrap/>
            <w:vAlign w:val="bottom"/>
            <w:hideMark/>
          </w:tcPr>
          <w:p w14:paraId="477DB410" w14:textId="77777777" w:rsidR="00CD02EC" w:rsidRPr="005D1504" w:rsidRDefault="00CD02EC" w:rsidP="00CD02EC">
            <w:pPr>
              <w:spacing w:after="0" w:line="240" w:lineRule="auto"/>
              <w:jc w:val="center"/>
              <w:rPr>
                <w:rFonts w:ascii="Calibri" w:eastAsia="Times New Roman" w:hAnsi="Calibri" w:cs="Times New Roman"/>
                <w:b/>
                <w:bCs/>
                <w:color w:val="000000"/>
                <w:lang w:eastAsia="hr-HR"/>
              </w:rPr>
            </w:pPr>
            <w:r w:rsidRPr="005D1504">
              <w:rPr>
                <w:rFonts w:ascii="Calibri" w:eastAsia="Times New Roman" w:hAnsi="Calibri" w:cs="Times New Roman"/>
                <w:b/>
                <w:bCs/>
                <w:color w:val="000000"/>
                <w:lang w:eastAsia="hr-HR"/>
              </w:rPr>
              <w:t>Price</w:t>
            </w:r>
          </w:p>
        </w:tc>
        <w:tc>
          <w:tcPr>
            <w:tcW w:w="1200" w:type="dxa"/>
            <w:tcBorders>
              <w:top w:val="single" w:sz="4" w:space="0" w:color="auto"/>
              <w:left w:val="nil"/>
              <w:bottom w:val="double" w:sz="6" w:space="0" w:color="auto"/>
              <w:right w:val="single" w:sz="4" w:space="0" w:color="auto"/>
            </w:tcBorders>
            <w:shd w:val="clear" w:color="auto" w:fill="auto"/>
            <w:noWrap/>
            <w:vAlign w:val="bottom"/>
            <w:hideMark/>
          </w:tcPr>
          <w:p w14:paraId="3C71AC0B" w14:textId="77777777" w:rsidR="00CD02EC" w:rsidRPr="005D1504" w:rsidRDefault="00CD02EC" w:rsidP="00CD02EC">
            <w:pPr>
              <w:spacing w:after="0" w:line="240" w:lineRule="auto"/>
              <w:jc w:val="center"/>
              <w:rPr>
                <w:rFonts w:ascii="Calibri" w:eastAsia="Times New Roman" w:hAnsi="Calibri" w:cs="Times New Roman"/>
                <w:b/>
                <w:bCs/>
                <w:color w:val="000000"/>
                <w:lang w:eastAsia="hr-HR"/>
              </w:rPr>
            </w:pPr>
            <w:r w:rsidRPr="005D1504">
              <w:rPr>
                <w:rFonts w:ascii="Calibri" w:eastAsia="Times New Roman" w:hAnsi="Calibri" w:cs="Times New Roman"/>
                <w:b/>
                <w:bCs/>
                <w:color w:val="000000"/>
                <w:lang w:eastAsia="hr-HR"/>
              </w:rPr>
              <w:t>Quantity</w:t>
            </w:r>
          </w:p>
        </w:tc>
        <w:tc>
          <w:tcPr>
            <w:tcW w:w="1386" w:type="dxa"/>
            <w:tcBorders>
              <w:top w:val="single" w:sz="4" w:space="0" w:color="auto"/>
              <w:left w:val="nil"/>
              <w:bottom w:val="double" w:sz="6" w:space="0" w:color="auto"/>
              <w:right w:val="single" w:sz="4" w:space="0" w:color="auto"/>
            </w:tcBorders>
            <w:shd w:val="clear" w:color="auto" w:fill="auto"/>
            <w:noWrap/>
            <w:vAlign w:val="bottom"/>
            <w:hideMark/>
          </w:tcPr>
          <w:p w14:paraId="6FE200DA" w14:textId="77777777" w:rsidR="00CD02EC" w:rsidRPr="005D1504" w:rsidRDefault="00CD02EC" w:rsidP="00CD02EC">
            <w:pPr>
              <w:spacing w:after="0" w:line="240" w:lineRule="auto"/>
              <w:jc w:val="center"/>
              <w:rPr>
                <w:rFonts w:ascii="Calibri" w:eastAsia="Times New Roman" w:hAnsi="Calibri" w:cs="Times New Roman"/>
                <w:b/>
                <w:bCs/>
                <w:color w:val="000000"/>
                <w:lang w:eastAsia="hr-HR"/>
              </w:rPr>
            </w:pPr>
            <w:r w:rsidRPr="005D1504">
              <w:rPr>
                <w:rFonts w:ascii="Calibri" w:eastAsia="Times New Roman" w:hAnsi="Calibri" w:cs="Times New Roman"/>
                <w:b/>
                <w:bCs/>
                <w:color w:val="000000"/>
                <w:lang w:eastAsia="hr-HR"/>
              </w:rPr>
              <w:t>Amount</w:t>
            </w:r>
          </w:p>
        </w:tc>
        <w:tc>
          <w:tcPr>
            <w:tcW w:w="1054" w:type="dxa"/>
            <w:tcBorders>
              <w:top w:val="single" w:sz="4" w:space="0" w:color="auto"/>
              <w:left w:val="nil"/>
              <w:bottom w:val="double" w:sz="6" w:space="0" w:color="auto"/>
              <w:right w:val="single" w:sz="4" w:space="0" w:color="auto"/>
            </w:tcBorders>
            <w:shd w:val="clear" w:color="auto" w:fill="auto"/>
            <w:noWrap/>
            <w:vAlign w:val="bottom"/>
            <w:hideMark/>
          </w:tcPr>
          <w:p w14:paraId="4C47A9C0" w14:textId="77777777" w:rsidR="00CD02EC" w:rsidRPr="005D1504" w:rsidRDefault="00CD02EC" w:rsidP="00CD02EC">
            <w:pPr>
              <w:spacing w:after="0" w:line="240" w:lineRule="auto"/>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 </w:t>
            </w:r>
          </w:p>
        </w:tc>
      </w:tr>
      <w:tr w:rsidR="00CD02EC" w:rsidRPr="005D1504" w14:paraId="4A719A9E" w14:textId="77777777" w:rsidTr="00625031">
        <w:trPr>
          <w:trHeight w:val="315"/>
          <w:jc w:val="center"/>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14:paraId="08B4343D" w14:textId="77777777" w:rsidR="00CD02EC" w:rsidRPr="005D1504" w:rsidRDefault="00CD02EC" w:rsidP="00CD02EC">
            <w:pPr>
              <w:spacing w:after="0" w:line="240" w:lineRule="auto"/>
              <w:rPr>
                <w:rFonts w:ascii="Calibri" w:eastAsia="Times New Roman" w:hAnsi="Calibri" w:cs="Times New Roman"/>
                <w:b/>
                <w:bCs/>
                <w:color w:val="002060"/>
                <w:lang w:eastAsia="hr-HR"/>
              </w:rPr>
            </w:pPr>
            <w:r w:rsidRPr="005D1504">
              <w:rPr>
                <w:rFonts w:ascii="Calibri" w:eastAsia="Times New Roman" w:hAnsi="Calibri" w:cs="Times New Roman"/>
                <w:b/>
                <w:bCs/>
                <w:color w:val="002060"/>
                <w:lang w:eastAsia="hr-HR"/>
              </w:rPr>
              <w:t>Raw materials</w:t>
            </w:r>
          </w:p>
        </w:tc>
        <w:tc>
          <w:tcPr>
            <w:tcW w:w="1290" w:type="dxa"/>
            <w:tcBorders>
              <w:top w:val="nil"/>
              <w:left w:val="nil"/>
              <w:bottom w:val="single" w:sz="4" w:space="0" w:color="auto"/>
              <w:right w:val="single" w:sz="4" w:space="0" w:color="auto"/>
            </w:tcBorders>
            <w:shd w:val="clear" w:color="auto" w:fill="auto"/>
            <w:noWrap/>
            <w:vAlign w:val="bottom"/>
            <w:hideMark/>
          </w:tcPr>
          <w:p w14:paraId="0444CA07" w14:textId="77777777" w:rsidR="00CD02EC" w:rsidRPr="005D1504" w:rsidRDefault="00CD02EC" w:rsidP="00CD02EC">
            <w:pPr>
              <w:spacing w:after="0" w:line="240" w:lineRule="auto"/>
              <w:jc w:val="center"/>
              <w:rPr>
                <w:rFonts w:ascii="Calibri" w:eastAsia="Times New Roman" w:hAnsi="Calibri" w:cs="Times New Roman"/>
                <w:b/>
                <w:bCs/>
                <w:color w:val="002060"/>
                <w:lang w:eastAsia="hr-HR"/>
              </w:rPr>
            </w:pPr>
            <w:r w:rsidRPr="005D1504">
              <w:rPr>
                <w:rFonts w:ascii="Calibri" w:eastAsia="Times New Roman" w:hAnsi="Calibri" w:cs="Times New Roman"/>
                <w:b/>
                <w:bCs/>
                <w:color w:val="002060"/>
                <w:lang w:eastAsia="hr-HR"/>
              </w:rPr>
              <w:t>kn / kg</w:t>
            </w:r>
          </w:p>
        </w:tc>
        <w:tc>
          <w:tcPr>
            <w:tcW w:w="1200" w:type="dxa"/>
            <w:tcBorders>
              <w:top w:val="nil"/>
              <w:left w:val="nil"/>
              <w:bottom w:val="single" w:sz="4" w:space="0" w:color="auto"/>
              <w:right w:val="single" w:sz="4" w:space="0" w:color="auto"/>
            </w:tcBorders>
            <w:shd w:val="clear" w:color="auto" w:fill="auto"/>
            <w:noWrap/>
            <w:vAlign w:val="bottom"/>
            <w:hideMark/>
          </w:tcPr>
          <w:p w14:paraId="5E07150E" w14:textId="77777777" w:rsidR="00CD02EC" w:rsidRPr="005D1504" w:rsidRDefault="00CD02EC" w:rsidP="00CD02EC">
            <w:pPr>
              <w:spacing w:after="0" w:line="240" w:lineRule="auto"/>
              <w:jc w:val="center"/>
              <w:rPr>
                <w:rFonts w:ascii="Calibri" w:eastAsia="Times New Roman" w:hAnsi="Calibri" w:cs="Times New Roman"/>
                <w:b/>
                <w:bCs/>
                <w:color w:val="002060"/>
                <w:lang w:eastAsia="hr-HR"/>
              </w:rPr>
            </w:pPr>
            <w:r w:rsidRPr="005D1504">
              <w:rPr>
                <w:rFonts w:ascii="Calibri" w:eastAsia="Times New Roman" w:hAnsi="Calibri" w:cs="Times New Roman"/>
                <w:b/>
                <w:bCs/>
                <w:color w:val="002060"/>
                <w:lang w:eastAsia="hr-HR"/>
              </w:rPr>
              <w:t>kg</w:t>
            </w:r>
          </w:p>
        </w:tc>
        <w:tc>
          <w:tcPr>
            <w:tcW w:w="1386" w:type="dxa"/>
            <w:tcBorders>
              <w:top w:val="nil"/>
              <w:left w:val="nil"/>
              <w:bottom w:val="single" w:sz="4" w:space="0" w:color="auto"/>
              <w:right w:val="single" w:sz="4" w:space="0" w:color="auto"/>
            </w:tcBorders>
            <w:shd w:val="clear" w:color="auto" w:fill="auto"/>
            <w:noWrap/>
            <w:vAlign w:val="bottom"/>
            <w:hideMark/>
          </w:tcPr>
          <w:p w14:paraId="50BFA1DC" w14:textId="77777777" w:rsidR="00CD02EC" w:rsidRPr="005D1504" w:rsidRDefault="00CD02EC" w:rsidP="00CD02EC">
            <w:pPr>
              <w:spacing w:after="0" w:line="240" w:lineRule="auto"/>
              <w:jc w:val="center"/>
              <w:rPr>
                <w:rFonts w:ascii="Calibri" w:eastAsia="Times New Roman" w:hAnsi="Calibri" w:cs="Times New Roman"/>
                <w:b/>
                <w:bCs/>
                <w:color w:val="002060"/>
                <w:lang w:eastAsia="hr-HR"/>
              </w:rPr>
            </w:pPr>
            <w:r w:rsidRPr="005D1504">
              <w:rPr>
                <w:rFonts w:ascii="Calibri" w:eastAsia="Times New Roman" w:hAnsi="Calibri" w:cs="Times New Roman"/>
                <w:b/>
                <w:bCs/>
                <w:color w:val="002060"/>
                <w:lang w:eastAsia="hr-HR"/>
              </w:rPr>
              <w:t>kn</w:t>
            </w:r>
          </w:p>
        </w:tc>
        <w:tc>
          <w:tcPr>
            <w:tcW w:w="1054" w:type="dxa"/>
            <w:tcBorders>
              <w:top w:val="nil"/>
              <w:left w:val="nil"/>
              <w:bottom w:val="single" w:sz="4" w:space="0" w:color="auto"/>
              <w:right w:val="single" w:sz="4" w:space="0" w:color="auto"/>
            </w:tcBorders>
            <w:shd w:val="clear" w:color="auto" w:fill="auto"/>
            <w:noWrap/>
            <w:vAlign w:val="bottom"/>
            <w:hideMark/>
          </w:tcPr>
          <w:p w14:paraId="62B164B7" w14:textId="77777777" w:rsidR="00CD02EC" w:rsidRPr="005D1504" w:rsidRDefault="00CD02EC" w:rsidP="00CD02EC">
            <w:pPr>
              <w:spacing w:after="0" w:line="240" w:lineRule="auto"/>
              <w:jc w:val="center"/>
              <w:rPr>
                <w:rFonts w:ascii="Calibri" w:eastAsia="Times New Roman" w:hAnsi="Calibri" w:cs="Times New Roman"/>
                <w:b/>
                <w:bCs/>
                <w:color w:val="002060"/>
                <w:lang w:eastAsia="hr-HR"/>
              </w:rPr>
            </w:pPr>
            <w:r w:rsidRPr="005D1504">
              <w:rPr>
                <w:rFonts w:ascii="Calibri" w:eastAsia="Times New Roman" w:hAnsi="Calibri" w:cs="Times New Roman"/>
                <w:b/>
                <w:bCs/>
                <w:color w:val="002060"/>
                <w:lang w:eastAsia="hr-HR"/>
              </w:rPr>
              <w:t>€</w:t>
            </w:r>
          </w:p>
        </w:tc>
      </w:tr>
      <w:tr w:rsidR="00CD02EC" w:rsidRPr="005D1504" w14:paraId="6DABB74D" w14:textId="77777777" w:rsidTr="00625031">
        <w:trPr>
          <w:trHeight w:val="300"/>
          <w:jc w:val="center"/>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14:paraId="03458CF3" w14:textId="77777777" w:rsidR="00CD02EC" w:rsidRPr="005D1504" w:rsidRDefault="00CD02EC" w:rsidP="00CD02EC">
            <w:pPr>
              <w:spacing w:after="0" w:line="240" w:lineRule="auto"/>
              <w:jc w:val="center"/>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milk</w:t>
            </w:r>
          </w:p>
        </w:tc>
        <w:tc>
          <w:tcPr>
            <w:tcW w:w="1290" w:type="dxa"/>
            <w:tcBorders>
              <w:top w:val="nil"/>
              <w:left w:val="nil"/>
              <w:bottom w:val="single" w:sz="4" w:space="0" w:color="auto"/>
              <w:right w:val="single" w:sz="4" w:space="0" w:color="auto"/>
            </w:tcBorders>
            <w:shd w:val="clear" w:color="auto" w:fill="auto"/>
            <w:noWrap/>
            <w:vAlign w:val="bottom"/>
            <w:hideMark/>
          </w:tcPr>
          <w:p w14:paraId="1E3CE8D2" w14:textId="77777777" w:rsidR="00CD02EC" w:rsidRPr="005D1504" w:rsidRDefault="00CD02EC" w:rsidP="00CD02EC">
            <w:pPr>
              <w:spacing w:after="0" w:line="240" w:lineRule="auto"/>
              <w:jc w:val="right"/>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2,2</w:t>
            </w:r>
          </w:p>
        </w:tc>
        <w:tc>
          <w:tcPr>
            <w:tcW w:w="1200" w:type="dxa"/>
            <w:tcBorders>
              <w:top w:val="nil"/>
              <w:left w:val="nil"/>
              <w:bottom w:val="single" w:sz="4" w:space="0" w:color="auto"/>
              <w:right w:val="single" w:sz="4" w:space="0" w:color="auto"/>
            </w:tcBorders>
            <w:shd w:val="clear" w:color="auto" w:fill="auto"/>
            <w:noWrap/>
            <w:vAlign w:val="bottom"/>
            <w:hideMark/>
          </w:tcPr>
          <w:p w14:paraId="21BC9004" w14:textId="77777777" w:rsidR="00CD02EC" w:rsidRPr="005D1504" w:rsidRDefault="00CD02EC" w:rsidP="00CD02EC">
            <w:pPr>
              <w:spacing w:after="0" w:line="240" w:lineRule="auto"/>
              <w:jc w:val="right"/>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500</w:t>
            </w:r>
          </w:p>
        </w:tc>
        <w:tc>
          <w:tcPr>
            <w:tcW w:w="1386" w:type="dxa"/>
            <w:tcBorders>
              <w:top w:val="nil"/>
              <w:left w:val="nil"/>
              <w:bottom w:val="single" w:sz="4" w:space="0" w:color="auto"/>
              <w:right w:val="single" w:sz="4" w:space="0" w:color="auto"/>
            </w:tcBorders>
            <w:shd w:val="clear" w:color="auto" w:fill="auto"/>
            <w:noWrap/>
            <w:vAlign w:val="bottom"/>
            <w:hideMark/>
          </w:tcPr>
          <w:p w14:paraId="59EDBE1F" w14:textId="77777777" w:rsidR="00CD02EC" w:rsidRPr="005D1504" w:rsidRDefault="00CD02EC" w:rsidP="00CD02EC">
            <w:pPr>
              <w:spacing w:after="0" w:line="240" w:lineRule="auto"/>
              <w:jc w:val="right"/>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1100</w:t>
            </w:r>
          </w:p>
        </w:tc>
        <w:tc>
          <w:tcPr>
            <w:tcW w:w="1054" w:type="dxa"/>
            <w:tcBorders>
              <w:top w:val="nil"/>
              <w:left w:val="nil"/>
              <w:bottom w:val="single" w:sz="4" w:space="0" w:color="auto"/>
              <w:right w:val="single" w:sz="4" w:space="0" w:color="auto"/>
            </w:tcBorders>
            <w:shd w:val="clear" w:color="auto" w:fill="auto"/>
            <w:noWrap/>
            <w:vAlign w:val="bottom"/>
            <w:hideMark/>
          </w:tcPr>
          <w:p w14:paraId="10A38ED8" w14:textId="77777777" w:rsidR="00CD02EC" w:rsidRPr="005D1504" w:rsidRDefault="00CD02EC" w:rsidP="00CD02EC">
            <w:pPr>
              <w:spacing w:after="0" w:line="240" w:lineRule="auto"/>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 </w:t>
            </w:r>
          </w:p>
        </w:tc>
      </w:tr>
      <w:tr w:rsidR="00CD02EC" w:rsidRPr="005D1504" w14:paraId="0FC56E49" w14:textId="77777777" w:rsidTr="00625031">
        <w:trPr>
          <w:trHeight w:val="300"/>
          <w:jc w:val="center"/>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14:paraId="6FA40612" w14:textId="77777777" w:rsidR="00CD02EC" w:rsidRPr="005D1504" w:rsidRDefault="00CD02EC" w:rsidP="00CD02EC">
            <w:pPr>
              <w:spacing w:after="0" w:line="240" w:lineRule="auto"/>
              <w:jc w:val="center"/>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 xml:space="preserve">  chestnut puree</w:t>
            </w:r>
          </w:p>
        </w:tc>
        <w:tc>
          <w:tcPr>
            <w:tcW w:w="1290" w:type="dxa"/>
            <w:tcBorders>
              <w:top w:val="nil"/>
              <w:left w:val="nil"/>
              <w:bottom w:val="single" w:sz="4" w:space="0" w:color="auto"/>
              <w:right w:val="single" w:sz="4" w:space="0" w:color="auto"/>
            </w:tcBorders>
            <w:shd w:val="clear" w:color="auto" w:fill="auto"/>
            <w:noWrap/>
            <w:vAlign w:val="bottom"/>
            <w:hideMark/>
          </w:tcPr>
          <w:p w14:paraId="0289DF8C" w14:textId="77777777" w:rsidR="00CD02EC" w:rsidRPr="005D1504" w:rsidRDefault="00CD02EC" w:rsidP="00CD02EC">
            <w:pPr>
              <w:spacing w:after="0" w:line="240" w:lineRule="auto"/>
              <w:jc w:val="right"/>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35</w:t>
            </w:r>
          </w:p>
        </w:tc>
        <w:tc>
          <w:tcPr>
            <w:tcW w:w="1200" w:type="dxa"/>
            <w:tcBorders>
              <w:top w:val="nil"/>
              <w:left w:val="nil"/>
              <w:bottom w:val="single" w:sz="4" w:space="0" w:color="auto"/>
              <w:right w:val="single" w:sz="4" w:space="0" w:color="auto"/>
            </w:tcBorders>
            <w:shd w:val="clear" w:color="auto" w:fill="auto"/>
            <w:noWrap/>
            <w:vAlign w:val="bottom"/>
            <w:hideMark/>
          </w:tcPr>
          <w:p w14:paraId="7E51ACD6" w14:textId="77777777" w:rsidR="00CD02EC" w:rsidRPr="005D1504" w:rsidRDefault="00CD02EC" w:rsidP="00CD02EC">
            <w:pPr>
              <w:spacing w:after="0" w:line="240" w:lineRule="auto"/>
              <w:jc w:val="right"/>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75</w:t>
            </w:r>
          </w:p>
        </w:tc>
        <w:tc>
          <w:tcPr>
            <w:tcW w:w="1386" w:type="dxa"/>
            <w:tcBorders>
              <w:top w:val="nil"/>
              <w:left w:val="nil"/>
              <w:bottom w:val="single" w:sz="4" w:space="0" w:color="auto"/>
              <w:right w:val="single" w:sz="4" w:space="0" w:color="auto"/>
            </w:tcBorders>
            <w:shd w:val="clear" w:color="auto" w:fill="auto"/>
            <w:noWrap/>
            <w:vAlign w:val="bottom"/>
            <w:hideMark/>
          </w:tcPr>
          <w:p w14:paraId="1E6089AE" w14:textId="77777777" w:rsidR="00CD02EC" w:rsidRPr="005D1504" w:rsidRDefault="00CD02EC" w:rsidP="00CD02EC">
            <w:pPr>
              <w:spacing w:after="0" w:line="240" w:lineRule="auto"/>
              <w:jc w:val="right"/>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2625</w:t>
            </w:r>
          </w:p>
        </w:tc>
        <w:tc>
          <w:tcPr>
            <w:tcW w:w="1054" w:type="dxa"/>
            <w:tcBorders>
              <w:top w:val="nil"/>
              <w:left w:val="nil"/>
              <w:bottom w:val="single" w:sz="4" w:space="0" w:color="auto"/>
              <w:right w:val="single" w:sz="4" w:space="0" w:color="auto"/>
            </w:tcBorders>
            <w:shd w:val="clear" w:color="auto" w:fill="auto"/>
            <w:noWrap/>
            <w:vAlign w:val="bottom"/>
            <w:hideMark/>
          </w:tcPr>
          <w:p w14:paraId="788E8D08" w14:textId="77777777" w:rsidR="00CD02EC" w:rsidRPr="005D1504" w:rsidRDefault="00CD02EC" w:rsidP="00CD02EC">
            <w:pPr>
              <w:spacing w:after="0" w:line="240" w:lineRule="auto"/>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 </w:t>
            </w:r>
          </w:p>
        </w:tc>
      </w:tr>
      <w:tr w:rsidR="00CD02EC" w:rsidRPr="005D1504" w14:paraId="09D71B76" w14:textId="77777777" w:rsidTr="00625031">
        <w:trPr>
          <w:trHeight w:val="300"/>
          <w:jc w:val="center"/>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14:paraId="24249C18" w14:textId="77777777" w:rsidR="00CD02EC" w:rsidRPr="005D1504" w:rsidRDefault="00CD02EC" w:rsidP="00CD02EC">
            <w:pPr>
              <w:spacing w:after="0" w:line="240" w:lineRule="auto"/>
              <w:jc w:val="center"/>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chestnut honey</w:t>
            </w:r>
          </w:p>
        </w:tc>
        <w:tc>
          <w:tcPr>
            <w:tcW w:w="1290" w:type="dxa"/>
            <w:tcBorders>
              <w:top w:val="nil"/>
              <w:left w:val="nil"/>
              <w:bottom w:val="single" w:sz="4" w:space="0" w:color="auto"/>
              <w:right w:val="single" w:sz="4" w:space="0" w:color="auto"/>
            </w:tcBorders>
            <w:shd w:val="clear" w:color="auto" w:fill="auto"/>
            <w:noWrap/>
            <w:vAlign w:val="bottom"/>
            <w:hideMark/>
          </w:tcPr>
          <w:p w14:paraId="2B8519B0" w14:textId="77777777" w:rsidR="00CD02EC" w:rsidRPr="005D1504" w:rsidRDefault="00CD02EC" w:rsidP="00CD02EC">
            <w:pPr>
              <w:spacing w:after="0" w:line="240" w:lineRule="auto"/>
              <w:jc w:val="right"/>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25</w:t>
            </w:r>
          </w:p>
        </w:tc>
        <w:tc>
          <w:tcPr>
            <w:tcW w:w="1200" w:type="dxa"/>
            <w:tcBorders>
              <w:top w:val="nil"/>
              <w:left w:val="nil"/>
              <w:bottom w:val="single" w:sz="4" w:space="0" w:color="auto"/>
              <w:right w:val="single" w:sz="4" w:space="0" w:color="auto"/>
            </w:tcBorders>
            <w:shd w:val="clear" w:color="auto" w:fill="auto"/>
            <w:noWrap/>
            <w:vAlign w:val="bottom"/>
            <w:hideMark/>
          </w:tcPr>
          <w:p w14:paraId="2C374E07" w14:textId="77777777" w:rsidR="00CD02EC" w:rsidRPr="005D1504" w:rsidRDefault="00CD02EC" w:rsidP="00CD02EC">
            <w:pPr>
              <w:spacing w:after="0" w:line="240" w:lineRule="auto"/>
              <w:jc w:val="right"/>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23</w:t>
            </w:r>
          </w:p>
        </w:tc>
        <w:tc>
          <w:tcPr>
            <w:tcW w:w="1386" w:type="dxa"/>
            <w:tcBorders>
              <w:top w:val="nil"/>
              <w:left w:val="nil"/>
              <w:bottom w:val="single" w:sz="4" w:space="0" w:color="auto"/>
              <w:right w:val="single" w:sz="4" w:space="0" w:color="auto"/>
            </w:tcBorders>
            <w:shd w:val="clear" w:color="auto" w:fill="auto"/>
            <w:noWrap/>
            <w:vAlign w:val="bottom"/>
            <w:hideMark/>
          </w:tcPr>
          <w:p w14:paraId="60B93B42" w14:textId="77777777" w:rsidR="00CD02EC" w:rsidRPr="005D1504" w:rsidRDefault="00CD02EC" w:rsidP="00CD02EC">
            <w:pPr>
              <w:spacing w:after="0" w:line="240" w:lineRule="auto"/>
              <w:jc w:val="right"/>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575</w:t>
            </w:r>
          </w:p>
        </w:tc>
        <w:tc>
          <w:tcPr>
            <w:tcW w:w="1054" w:type="dxa"/>
            <w:tcBorders>
              <w:top w:val="nil"/>
              <w:left w:val="nil"/>
              <w:bottom w:val="single" w:sz="4" w:space="0" w:color="auto"/>
              <w:right w:val="single" w:sz="4" w:space="0" w:color="auto"/>
            </w:tcBorders>
            <w:shd w:val="clear" w:color="auto" w:fill="auto"/>
            <w:noWrap/>
            <w:vAlign w:val="bottom"/>
            <w:hideMark/>
          </w:tcPr>
          <w:p w14:paraId="3D232F37" w14:textId="77777777" w:rsidR="00CD02EC" w:rsidRPr="005D1504" w:rsidRDefault="00CD02EC" w:rsidP="00CD02EC">
            <w:pPr>
              <w:spacing w:after="0" w:line="240" w:lineRule="auto"/>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 </w:t>
            </w:r>
          </w:p>
        </w:tc>
      </w:tr>
      <w:tr w:rsidR="00CD02EC" w:rsidRPr="005D1504" w14:paraId="7C1CF716" w14:textId="77777777" w:rsidTr="00625031">
        <w:trPr>
          <w:trHeight w:val="300"/>
          <w:jc w:val="center"/>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14:paraId="1C45467A" w14:textId="77777777" w:rsidR="00CD02EC" w:rsidRPr="005D1504" w:rsidRDefault="00CD02EC" w:rsidP="00CD02EC">
            <w:pPr>
              <w:spacing w:after="0" w:line="240" w:lineRule="auto"/>
              <w:jc w:val="center"/>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milled cinnamon</w:t>
            </w:r>
          </w:p>
        </w:tc>
        <w:tc>
          <w:tcPr>
            <w:tcW w:w="1290" w:type="dxa"/>
            <w:tcBorders>
              <w:top w:val="nil"/>
              <w:left w:val="nil"/>
              <w:bottom w:val="single" w:sz="4" w:space="0" w:color="auto"/>
              <w:right w:val="single" w:sz="4" w:space="0" w:color="auto"/>
            </w:tcBorders>
            <w:shd w:val="clear" w:color="auto" w:fill="auto"/>
            <w:noWrap/>
            <w:vAlign w:val="bottom"/>
            <w:hideMark/>
          </w:tcPr>
          <w:p w14:paraId="28AD6A2C" w14:textId="77777777" w:rsidR="00CD02EC" w:rsidRPr="005D1504" w:rsidRDefault="00CD02EC" w:rsidP="00CD02EC">
            <w:pPr>
              <w:spacing w:after="0" w:line="240" w:lineRule="auto"/>
              <w:jc w:val="right"/>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110</w:t>
            </w:r>
          </w:p>
        </w:tc>
        <w:tc>
          <w:tcPr>
            <w:tcW w:w="1200" w:type="dxa"/>
            <w:tcBorders>
              <w:top w:val="nil"/>
              <w:left w:val="nil"/>
              <w:bottom w:val="single" w:sz="4" w:space="0" w:color="auto"/>
              <w:right w:val="single" w:sz="4" w:space="0" w:color="auto"/>
            </w:tcBorders>
            <w:shd w:val="clear" w:color="auto" w:fill="auto"/>
            <w:noWrap/>
            <w:vAlign w:val="bottom"/>
            <w:hideMark/>
          </w:tcPr>
          <w:p w14:paraId="1FCEE823" w14:textId="77777777" w:rsidR="00CD02EC" w:rsidRPr="005D1504" w:rsidRDefault="00CD02EC" w:rsidP="00CD02EC">
            <w:pPr>
              <w:spacing w:after="0" w:line="240" w:lineRule="auto"/>
              <w:jc w:val="right"/>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0,75</w:t>
            </w:r>
          </w:p>
        </w:tc>
        <w:tc>
          <w:tcPr>
            <w:tcW w:w="1386" w:type="dxa"/>
            <w:tcBorders>
              <w:top w:val="nil"/>
              <w:left w:val="nil"/>
              <w:bottom w:val="single" w:sz="4" w:space="0" w:color="auto"/>
              <w:right w:val="single" w:sz="4" w:space="0" w:color="auto"/>
            </w:tcBorders>
            <w:shd w:val="clear" w:color="auto" w:fill="auto"/>
            <w:noWrap/>
            <w:vAlign w:val="bottom"/>
            <w:hideMark/>
          </w:tcPr>
          <w:p w14:paraId="5FAC4B7F" w14:textId="77777777" w:rsidR="00CD02EC" w:rsidRPr="005D1504" w:rsidRDefault="00CD02EC" w:rsidP="00CD02EC">
            <w:pPr>
              <w:spacing w:after="0" w:line="240" w:lineRule="auto"/>
              <w:jc w:val="right"/>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82,5</w:t>
            </w:r>
          </w:p>
        </w:tc>
        <w:tc>
          <w:tcPr>
            <w:tcW w:w="1054" w:type="dxa"/>
            <w:tcBorders>
              <w:top w:val="nil"/>
              <w:left w:val="nil"/>
              <w:bottom w:val="single" w:sz="4" w:space="0" w:color="auto"/>
              <w:right w:val="single" w:sz="4" w:space="0" w:color="auto"/>
            </w:tcBorders>
            <w:shd w:val="clear" w:color="auto" w:fill="auto"/>
            <w:noWrap/>
            <w:vAlign w:val="bottom"/>
            <w:hideMark/>
          </w:tcPr>
          <w:p w14:paraId="6FD93D99" w14:textId="77777777" w:rsidR="00CD02EC" w:rsidRPr="005D1504" w:rsidRDefault="00CD02EC" w:rsidP="00CD02EC">
            <w:pPr>
              <w:spacing w:after="0" w:line="240" w:lineRule="auto"/>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 </w:t>
            </w:r>
          </w:p>
        </w:tc>
      </w:tr>
      <w:tr w:rsidR="00CD02EC" w:rsidRPr="005D1504" w14:paraId="0884A201" w14:textId="77777777" w:rsidTr="00625031">
        <w:trPr>
          <w:trHeight w:val="300"/>
          <w:jc w:val="center"/>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14:paraId="7E400565" w14:textId="77777777" w:rsidR="00CD02EC" w:rsidRPr="005D1504" w:rsidRDefault="00CD02EC" w:rsidP="00CD02EC">
            <w:pPr>
              <w:spacing w:after="0" w:line="240" w:lineRule="auto"/>
              <w:jc w:val="center"/>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rum sugar</w:t>
            </w:r>
          </w:p>
        </w:tc>
        <w:tc>
          <w:tcPr>
            <w:tcW w:w="1290" w:type="dxa"/>
            <w:tcBorders>
              <w:top w:val="nil"/>
              <w:left w:val="nil"/>
              <w:bottom w:val="single" w:sz="4" w:space="0" w:color="auto"/>
              <w:right w:val="single" w:sz="4" w:space="0" w:color="auto"/>
            </w:tcBorders>
            <w:shd w:val="clear" w:color="auto" w:fill="auto"/>
            <w:noWrap/>
            <w:vAlign w:val="bottom"/>
            <w:hideMark/>
          </w:tcPr>
          <w:p w14:paraId="791BDE03" w14:textId="77777777" w:rsidR="00CD02EC" w:rsidRPr="005D1504" w:rsidRDefault="00CD02EC" w:rsidP="00CD02EC">
            <w:pPr>
              <w:spacing w:after="0" w:line="240" w:lineRule="auto"/>
              <w:jc w:val="right"/>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140</w:t>
            </w:r>
          </w:p>
        </w:tc>
        <w:tc>
          <w:tcPr>
            <w:tcW w:w="1200" w:type="dxa"/>
            <w:tcBorders>
              <w:top w:val="nil"/>
              <w:left w:val="nil"/>
              <w:bottom w:val="single" w:sz="4" w:space="0" w:color="auto"/>
              <w:right w:val="single" w:sz="4" w:space="0" w:color="auto"/>
            </w:tcBorders>
            <w:shd w:val="clear" w:color="auto" w:fill="auto"/>
            <w:noWrap/>
            <w:vAlign w:val="bottom"/>
            <w:hideMark/>
          </w:tcPr>
          <w:p w14:paraId="3D210FB4" w14:textId="77777777" w:rsidR="00CD02EC" w:rsidRPr="005D1504" w:rsidRDefault="00CD02EC" w:rsidP="00CD02EC">
            <w:pPr>
              <w:spacing w:after="0" w:line="240" w:lineRule="auto"/>
              <w:jc w:val="right"/>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4</w:t>
            </w:r>
          </w:p>
        </w:tc>
        <w:tc>
          <w:tcPr>
            <w:tcW w:w="1386" w:type="dxa"/>
            <w:tcBorders>
              <w:top w:val="nil"/>
              <w:left w:val="nil"/>
              <w:bottom w:val="single" w:sz="4" w:space="0" w:color="auto"/>
              <w:right w:val="single" w:sz="4" w:space="0" w:color="auto"/>
            </w:tcBorders>
            <w:shd w:val="clear" w:color="auto" w:fill="auto"/>
            <w:noWrap/>
            <w:vAlign w:val="bottom"/>
            <w:hideMark/>
          </w:tcPr>
          <w:p w14:paraId="3864348C" w14:textId="77777777" w:rsidR="00CD02EC" w:rsidRPr="005D1504" w:rsidRDefault="00CD02EC" w:rsidP="00CD02EC">
            <w:pPr>
              <w:spacing w:after="0" w:line="240" w:lineRule="auto"/>
              <w:jc w:val="right"/>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560</w:t>
            </w:r>
          </w:p>
        </w:tc>
        <w:tc>
          <w:tcPr>
            <w:tcW w:w="1054" w:type="dxa"/>
            <w:tcBorders>
              <w:top w:val="nil"/>
              <w:left w:val="nil"/>
              <w:bottom w:val="single" w:sz="4" w:space="0" w:color="auto"/>
              <w:right w:val="single" w:sz="4" w:space="0" w:color="auto"/>
            </w:tcBorders>
            <w:shd w:val="clear" w:color="auto" w:fill="auto"/>
            <w:noWrap/>
            <w:vAlign w:val="bottom"/>
            <w:hideMark/>
          </w:tcPr>
          <w:p w14:paraId="7740B5A0" w14:textId="77777777" w:rsidR="00CD02EC" w:rsidRPr="005D1504" w:rsidRDefault="00CD02EC" w:rsidP="00CD02EC">
            <w:pPr>
              <w:spacing w:after="0" w:line="240" w:lineRule="auto"/>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 </w:t>
            </w:r>
          </w:p>
        </w:tc>
      </w:tr>
      <w:tr w:rsidR="00CD02EC" w:rsidRPr="005D1504" w14:paraId="62A22226" w14:textId="77777777" w:rsidTr="00625031">
        <w:trPr>
          <w:trHeight w:val="300"/>
          <w:jc w:val="center"/>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14:paraId="6347C2F9" w14:textId="77777777" w:rsidR="00CD02EC" w:rsidRPr="005D1504" w:rsidRDefault="00CD02EC" w:rsidP="00CD02EC">
            <w:pPr>
              <w:spacing w:after="0" w:line="240" w:lineRule="auto"/>
              <w:jc w:val="right"/>
              <w:rPr>
                <w:rFonts w:ascii="Calibri" w:eastAsia="Times New Roman" w:hAnsi="Calibri" w:cs="Times New Roman"/>
                <w:b/>
                <w:bCs/>
                <w:color w:val="000000"/>
                <w:lang w:eastAsia="hr-HR"/>
              </w:rPr>
            </w:pPr>
            <w:r w:rsidRPr="005D1504">
              <w:rPr>
                <w:rFonts w:ascii="Calibri" w:eastAsia="Times New Roman" w:hAnsi="Calibri" w:cs="Times New Roman"/>
                <w:b/>
                <w:bCs/>
                <w:color w:val="000000"/>
                <w:lang w:eastAsia="hr-HR"/>
              </w:rPr>
              <w:t xml:space="preserve">                   in total</w:t>
            </w:r>
          </w:p>
        </w:tc>
        <w:tc>
          <w:tcPr>
            <w:tcW w:w="1290" w:type="dxa"/>
            <w:tcBorders>
              <w:top w:val="nil"/>
              <w:left w:val="nil"/>
              <w:bottom w:val="single" w:sz="4" w:space="0" w:color="auto"/>
              <w:right w:val="single" w:sz="4" w:space="0" w:color="auto"/>
            </w:tcBorders>
            <w:shd w:val="clear" w:color="auto" w:fill="auto"/>
            <w:noWrap/>
            <w:vAlign w:val="bottom"/>
            <w:hideMark/>
          </w:tcPr>
          <w:p w14:paraId="530FB6A7" w14:textId="77777777" w:rsidR="00CD02EC" w:rsidRPr="005D1504" w:rsidRDefault="00CD02EC" w:rsidP="00CD02EC">
            <w:pPr>
              <w:spacing w:after="0" w:line="240" w:lineRule="auto"/>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 </w:t>
            </w:r>
          </w:p>
        </w:tc>
        <w:tc>
          <w:tcPr>
            <w:tcW w:w="1200" w:type="dxa"/>
            <w:tcBorders>
              <w:top w:val="nil"/>
              <w:left w:val="nil"/>
              <w:bottom w:val="single" w:sz="4" w:space="0" w:color="auto"/>
              <w:right w:val="single" w:sz="4" w:space="0" w:color="auto"/>
            </w:tcBorders>
            <w:shd w:val="clear" w:color="auto" w:fill="auto"/>
            <w:noWrap/>
            <w:vAlign w:val="bottom"/>
            <w:hideMark/>
          </w:tcPr>
          <w:p w14:paraId="1CDF0999" w14:textId="77777777" w:rsidR="00CD02EC" w:rsidRPr="005D1504" w:rsidRDefault="00CD02EC" w:rsidP="00CD02EC">
            <w:pPr>
              <w:spacing w:after="0" w:line="240" w:lineRule="auto"/>
              <w:jc w:val="right"/>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602,75</w:t>
            </w:r>
          </w:p>
        </w:tc>
        <w:tc>
          <w:tcPr>
            <w:tcW w:w="1386" w:type="dxa"/>
            <w:tcBorders>
              <w:top w:val="nil"/>
              <w:left w:val="nil"/>
              <w:bottom w:val="single" w:sz="4" w:space="0" w:color="auto"/>
              <w:right w:val="single" w:sz="4" w:space="0" w:color="auto"/>
            </w:tcBorders>
            <w:shd w:val="clear" w:color="auto" w:fill="auto"/>
            <w:noWrap/>
            <w:vAlign w:val="bottom"/>
            <w:hideMark/>
          </w:tcPr>
          <w:p w14:paraId="337FFFC2" w14:textId="77777777" w:rsidR="00CD02EC" w:rsidRPr="005D1504" w:rsidRDefault="00CD02EC" w:rsidP="00CD02EC">
            <w:pPr>
              <w:spacing w:after="0" w:line="240" w:lineRule="auto"/>
              <w:jc w:val="right"/>
              <w:rPr>
                <w:rFonts w:ascii="Calibri" w:eastAsia="Times New Roman" w:hAnsi="Calibri" w:cs="Times New Roman"/>
                <w:b/>
                <w:bCs/>
                <w:color w:val="FF0000"/>
                <w:lang w:eastAsia="hr-HR"/>
              </w:rPr>
            </w:pPr>
            <w:r w:rsidRPr="005D1504">
              <w:rPr>
                <w:rFonts w:ascii="Calibri" w:eastAsia="Times New Roman" w:hAnsi="Calibri" w:cs="Times New Roman"/>
                <w:b/>
                <w:bCs/>
                <w:color w:val="FF0000"/>
                <w:lang w:eastAsia="hr-HR"/>
              </w:rPr>
              <w:t>4942,5</w:t>
            </w:r>
          </w:p>
        </w:tc>
        <w:tc>
          <w:tcPr>
            <w:tcW w:w="1054" w:type="dxa"/>
            <w:tcBorders>
              <w:top w:val="nil"/>
              <w:left w:val="nil"/>
              <w:bottom w:val="single" w:sz="4" w:space="0" w:color="auto"/>
              <w:right w:val="single" w:sz="4" w:space="0" w:color="auto"/>
            </w:tcBorders>
            <w:shd w:val="clear" w:color="auto" w:fill="auto"/>
            <w:noWrap/>
            <w:vAlign w:val="bottom"/>
            <w:hideMark/>
          </w:tcPr>
          <w:p w14:paraId="508392C3" w14:textId="77777777" w:rsidR="00CD02EC" w:rsidRPr="005D1504" w:rsidRDefault="00CD02EC" w:rsidP="00CD02EC">
            <w:pPr>
              <w:spacing w:after="0" w:line="240" w:lineRule="auto"/>
              <w:jc w:val="right"/>
              <w:rPr>
                <w:rFonts w:ascii="Calibri" w:eastAsia="Times New Roman" w:hAnsi="Calibri" w:cs="Times New Roman"/>
                <w:b/>
                <w:bCs/>
                <w:color w:val="FF0000"/>
                <w:lang w:eastAsia="hr-HR"/>
              </w:rPr>
            </w:pPr>
            <w:r w:rsidRPr="005D1504">
              <w:rPr>
                <w:rFonts w:ascii="Calibri" w:eastAsia="Times New Roman" w:hAnsi="Calibri" w:cs="Times New Roman"/>
                <w:b/>
                <w:bCs/>
                <w:color w:val="FF0000"/>
                <w:lang w:eastAsia="hr-HR"/>
              </w:rPr>
              <w:t>659</w:t>
            </w:r>
          </w:p>
        </w:tc>
      </w:tr>
      <w:tr w:rsidR="00CD02EC" w:rsidRPr="005D1504" w14:paraId="4B7E7EBB" w14:textId="77777777" w:rsidTr="00625031">
        <w:trPr>
          <w:trHeight w:val="315"/>
          <w:jc w:val="center"/>
        </w:trPr>
        <w:tc>
          <w:tcPr>
            <w:tcW w:w="2850" w:type="dxa"/>
            <w:tcBorders>
              <w:top w:val="nil"/>
              <w:left w:val="single" w:sz="4" w:space="0" w:color="auto"/>
              <w:bottom w:val="double" w:sz="6" w:space="0" w:color="auto"/>
              <w:right w:val="single" w:sz="4" w:space="0" w:color="auto"/>
            </w:tcBorders>
            <w:shd w:val="clear" w:color="auto" w:fill="auto"/>
            <w:noWrap/>
            <w:vAlign w:val="bottom"/>
            <w:hideMark/>
          </w:tcPr>
          <w:p w14:paraId="0104E772" w14:textId="79756475" w:rsidR="00CD02EC" w:rsidRPr="005D1504" w:rsidRDefault="00CD02EC" w:rsidP="00CD02EC">
            <w:pPr>
              <w:spacing w:after="0" w:line="240" w:lineRule="auto"/>
              <w:jc w:val="right"/>
              <w:rPr>
                <w:rFonts w:ascii="Calibri" w:eastAsia="Times New Roman" w:hAnsi="Calibri" w:cs="Times New Roman"/>
                <w:color w:val="00B050"/>
                <w:lang w:eastAsia="hr-HR"/>
              </w:rPr>
            </w:pPr>
            <w:r w:rsidRPr="005D1504">
              <w:rPr>
                <w:rFonts w:ascii="Calibri" w:eastAsia="Times New Roman" w:hAnsi="Calibri" w:cs="Times New Roman"/>
                <w:color w:val="00B050"/>
                <w:lang w:eastAsia="hr-HR"/>
              </w:rPr>
              <w:t xml:space="preserve">             </w:t>
            </w:r>
            <w:r w:rsidR="00625031">
              <w:rPr>
                <w:rFonts w:ascii="Calibri" w:eastAsia="Times New Roman" w:hAnsi="Calibri" w:cs="Times New Roman"/>
                <w:color w:val="00B050"/>
                <w:lang w:eastAsia="hr-HR"/>
              </w:rPr>
              <w:t>loss (5%</w:t>
            </w:r>
            <w:r w:rsidRPr="005D1504">
              <w:rPr>
                <w:rFonts w:ascii="Calibri" w:eastAsia="Times New Roman" w:hAnsi="Calibri" w:cs="Times New Roman"/>
                <w:color w:val="00B050"/>
                <w:lang w:eastAsia="hr-HR"/>
              </w:rPr>
              <w:t>)</w:t>
            </w:r>
          </w:p>
        </w:tc>
        <w:tc>
          <w:tcPr>
            <w:tcW w:w="1290" w:type="dxa"/>
            <w:tcBorders>
              <w:top w:val="nil"/>
              <w:left w:val="nil"/>
              <w:bottom w:val="double" w:sz="6" w:space="0" w:color="auto"/>
              <w:right w:val="single" w:sz="4" w:space="0" w:color="auto"/>
            </w:tcBorders>
            <w:shd w:val="clear" w:color="auto" w:fill="auto"/>
            <w:noWrap/>
            <w:vAlign w:val="bottom"/>
            <w:hideMark/>
          </w:tcPr>
          <w:p w14:paraId="342FB983" w14:textId="77777777" w:rsidR="00CD02EC" w:rsidRPr="005D1504" w:rsidRDefault="00CD02EC" w:rsidP="00CD02EC">
            <w:pPr>
              <w:spacing w:after="0" w:line="240" w:lineRule="auto"/>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 </w:t>
            </w:r>
          </w:p>
        </w:tc>
        <w:tc>
          <w:tcPr>
            <w:tcW w:w="1200" w:type="dxa"/>
            <w:tcBorders>
              <w:top w:val="nil"/>
              <w:left w:val="nil"/>
              <w:bottom w:val="double" w:sz="6" w:space="0" w:color="auto"/>
              <w:right w:val="single" w:sz="4" w:space="0" w:color="auto"/>
            </w:tcBorders>
            <w:shd w:val="clear" w:color="auto" w:fill="auto"/>
            <w:noWrap/>
            <w:vAlign w:val="bottom"/>
            <w:hideMark/>
          </w:tcPr>
          <w:p w14:paraId="25EC99CE" w14:textId="77777777" w:rsidR="00CD02EC" w:rsidRPr="005D1504" w:rsidRDefault="00CD02EC" w:rsidP="00CD02EC">
            <w:pPr>
              <w:spacing w:after="0" w:line="240" w:lineRule="auto"/>
              <w:jc w:val="right"/>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30,1375</w:t>
            </w:r>
          </w:p>
        </w:tc>
        <w:tc>
          <w:tcPr>
            <w:tcW w:w="1386" w:type="dxa"/>
            <w:tcBorders>
              <w:top w:val="nil"/>
              <w:left w:val="nil"/>
              <w:bottom w:val="double" w:sz="6" w:space="0" w:color="auto"/>
              <w:right w:val="single" w:sz="4" w:space="0" w:color="auto"/>
            </w:tcBorders>
            <w:shd w:val="clear" w:color="auto" w:fill="auto"/>
            <w:noWrap/>
            <w:vAlign w:val="bottom"/>
            <w:hideMark/>
          </w:tcPr>
          <w:p w14:paraId="00D53032" w14:textId="77777777" w:rsidR="00CD02EC" w:rsidRPr="005D1504" w:rsidRDefault="00CD02EC" w:rsidP="00CD02EC">
            <w:pPr>
              <w:spacing w:after="0" w:line="240" w:lineRule="auto"/>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 </w:t>
            </w:r>
          </w:p>
        </w:tc>
        <w:tc>
          <w:tcPr>
            <w:tcW w:w="1054" w:type="dxa"/>
            <w:tcBorders>
              <w:top w:val="nil"/>
              <w:left w:val="nil"/>
              <w:bottom w:val="double" w:sz="6" w:space="0" w:color="auto"/>
              <w:right w:val="single" w:sz="4" w:space="0" w:color="auto"/>
            </w:tcBorders>
            <w:shd w:val="clear" w:color="auto" w:fill="auto"/>
            <w:noWrap/>
            <w:vAlign w:val="bottom"/>
            <w:hideMark/>
          </w:tcPr>
          <w:p w14:paraId="0DA69A6A" w14:textId="77777777" w:rsidR="00CD02EC" w:rsidRPr="005D1504" w:rsidRDefault="00CD02EC" w:rsidP="00CD02EC">
            <w:pPr>
              <w:spacing w:after="0" w:line="240" w:lineRule="auto"/>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 </w:t>
            </w:r>
          </w:p>
        </w:tc>
      </w:tr>
      <w:tr w:rsidR="00CD02EC" w:rsidRPr="005D1504" w14:paraId="58657AEB" w14:textId="77777777" w:rsidTr="00625031">
        <w:trPr>
          <w:trHeight w:val="315"/>
          <w:jc w:val="center"/>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14:paraId="4ED0ABB1" w14:textId="77777777" w:rsidR="00CD02EC" w:rsidRPr="005D1504" w:rsidRDefault="00CD02EC" w:rsidP="00CD02EC">
            <w:pPr>
              <w:spacing w:after="0" w:line="240" w:lineRule="auto"/>
              <w:jc w:val="right"/>
              <w:rPr>
                <w:rFonts w:ascii="Calibri" w:eastAsia="Times New Roman" w:hAnsi="Calibri" w:cs="Times New Roman"/>
                <w:b/>
                <w:bCs/>
                <w:color w:val="00B050"/>
                <w:lang w:eastAsia="hr-HR"/>
              </w:rPr>
            </w:pPr>
            <w:r w:rsidRPr="005D1504">
              <w:rPr>
                <w:rFonts w:ascii="Calibri" w:eastAsia="Times New Roman" w:hAnsi="Calibri" w:cs="Times New Roman"/>
                <w:b/>
                <w:bCs/>
                <w:color w:val="00B050"/>
                <w:lang w:eastAsia="hr-HR"/>
              </w:rPr>
              <w:t xml:space="preserve">               IN  TOTAL</w:t>
            </w:r>
          </w:p>
        </w:tc>
        <w:tc>
          <w:tcPr>
            <w:tcW w:w="1290" w:type="dxa"/>
            <w:tcBorders>
              <w:top w:val="nil"/>
              <w:left w:val="nil"/>
              <w:bottom w:val="single" w:sz="4" w:space="0" w:color="auto"/>
              <w:right w:val="single" w:sz="4" w:space="0" w:color="auto"/>
            </w:tcBorders>
            <w:shd w:val="clear" w:color="auto" w:fill="auto"/>
            <w:noWrap/>
            <w:vAlign w:val="bottom"/>
            <w:hideMark/>
          </w:tcPr>
          <w:p w14:paraId="36578463" w14:textId="77777777" w:rsidR="00CD02EC" w:rsidRPr="005D1504" w:rsidRDefault="00CD02EC" w:rsidP="00CD02EC">
            <w:pPr>
              <w:spacing w:after="0" w:line="240" w:lineRule="auto"/>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 </w:t>
            </w:r>
          </w:p>
        </w:tc>
        <w:tc>
          <w:tcPr>
            <w:tcW w:w="1200" w:type="dxa"/>
            <w:tcBorders>
              <w:top w:val="nil"/>
              <w:left w:val="nil"/>
              <w:bottom w:val="single" w:sz="4" w:space="0" w:color="auto"/>
              <w:right w:val="single" w:sz="4" w:space="0" w:color="auto"/>
            </w:tcBorders>
            <w:shd w:val="clear" w:color="auto" w:fill="auto"/>
            <w:noWrap/>
            <w:vAlign w:val="bottom"/>
            <w:hideMark/>
          </w:tcPr>
          <w:p w14:paraId="567E90B2" w14:textId="77777777" w:rsidR="00CD02EC" w:rsidRPr="005D1504" w:rsidRDefault="00CD02EC" w:rsidP="00CD02EC">
            <w:pPr>
              <w:spacing w:after="0" w:line="240" w:lineRule="auto"/>
              <w:jc w:val="right"/>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572,6125</w:t>
            </w:r>
          </w:p>
        </w:tc>
        <w:tc>
          <w:tcPr>
            <w:tcW w:w="1386" w:type="dxa"/>
            <w:tcBorders>
              <w:top w:val="nil"/>
              <w:left w:val="nil"/>
              <w:bottom w:val="single" w:sz="4" w:space="0" w:color="auto"/>
              <w:right w:val="single" w:sz="4" w:space="0" w:color="auto"/>
            </w:tcBorders>
            <w:shd w:val="clear" w:color="auto" w:fill="auto"/>
            <w:noWrap/>
            <w:vAlign w:val="bottom"/>
            <w:hideMark/>
          </w:tcPr>
          <w:p w14:paraId="5081E87C" w14:textId="77777777" w:rsidR="00CD02EC" w:rsidRPr="005D1504" w:rsidRDefault="00CD02EC" w:rsidP="00CD02EC">
            <w:pPr>
              <w:spacing w:after="0" w:line="240" w:lineRule="auto"/>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 </w:t>
            </w:r>
          </w:p>
        </w:tc>
        <w:tc>
          <w:tcPr>
            <w:tcW w:w="1054" w:type="dxa"/>
            <w:tcBorders>
              <w:top w:val="nil"/>
              <w:left w:val="nil"/>
              <w:bottom w:val="single" w:sz="4" w:space="0" w:color="auto"/>
              <w:right w:val="single" w:sz="4" w:space="0" w:color="auto"/>
            </w:tcBorders>
            <w:shd w:val="clear" w:color="auto" w:fill="auto"/>
            <w:noWrap/>
            <w:vAlign w:val="bottom"/>
            <w:hideMark/>
          </w:tcPr>
          <w:p w14:paraId="22C0C580" w14:textId="77777777" w:rsidR="00CD02EC" w:rsidRPr="005D1504" w:rsidRDefault="00CD02EC" w:rsidP="00CD02EC">
            <w:pPr>
              <w:spacing w:after="0" w:line="240" w:lineRule="auto"/>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 </w:t>
            </w:r>
          </w:p>
        </w:tc>
      </w:tr>
      <w:tr w:rsidR="00CD02EC" w:rsidRPr="005D1504" w14:paraId="022CC6D1" w14:textId="77777777" w:rsidTr="00625031">
        <w:trPr>
          <w:trHeight w:val="300"/>
          <w:jc w:val="center"/>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14:paraId="482964C9" w14:textId="481DB004" w:rsidR="00CD02EC" w:rsidRPr="005D1504" w:rsidRDefault="00625031" w:rsidP="00CD02EC">
            <w:pPr>
              <w:spacing w:after="0" w:line="240" w:lineRule="auto"/>
              <w:jc w:val="right"/>
              <w:rPr>
                <w:rFonts w:ascii="Calibri" w:eastAsia="Times New Roman" w:hAnsi="Calibri" w:cs="Times New Roman"/>
                <w:color w:val="00B050"/>
                <w:lang w:eastAsia="hr-HR"/>
              </w:rPr>
            </w:pPr>
            <w:r>
              <w:rPr>
                <w:rFonts w:ascii="Calibri" w:eastAsia="Times New Roman" w:hAnsi="Calibri" w:cs="Times New Roman"/>
                <w:color w:val="00B050"/>
                <w:lang w:eastAsia="hr-HR"/>
              </w:rPr>
              <w:t>net mass (</w:t>
            </w:r>
            <w:r>
              <w:rPr>
                <w:rFonts w:ascii="Calibri" w:eastAsia="Times New Roman" w:hAnsi="Calibri" w:cs="Times New Roman"/>
                <w:b/>
                <w:bCs/>
                <w:color w:val="00B050"/>
                <w:lang w:eastAsia="hr-HR"/>
              </w:rPr>
              <w:t>kg/</w:t>
            </w:r>
            <w:r w:rsidR="00CD02EC" w:rsidRPr="005D1504">
              <w:rPr>
                <w:rFonts w:ascii="Calibri" w:eastAsia="Times New Roman" w:hAnsi="Calibri" w:cs="Times New Roman"/>
                <w:b/>
                <w:bCs/>
                <w:color w:val="00B050"/>
                <w:lang w:eastAsia="hr-HR"/>
              </w:rPr>
              <w:t>pack</w:t>
            </w:r>
            <w:r w:rsidR="00CD02EC" w:rsidRPr="005D1504">
              <w:rPr>
                <w:rFonts w:ascii="Calibri" w:eastAsia="Times New Roman" w:hAnsi="Calibri" w:cs="Times New Roman"/>
                <w:color w:val="00B050"/>
                <w:lang w:eastAsia="hr-HR"/>
              </w:rPr>
              <w:t>)</w:t>
            </w:r>
          </w:p>
        </w:tc>
        <w:tc>
          <w:tcPr>
            <w:tcW w:w="1290" w:type="dxa"/>
            <w:tcBorders>
              <w:top w:val="nil"/>
              <w:left w:val="nil"/>
              <w:bottom w:val="single" w:sz="4" w:space="0" w:color="auto"/>
              <w:right w:val="single" w:sz="4" w:space="0" w:color="auto"/>
            </w:tcBorders>
            <w:shd w:val="clear" w:color="auto" w:fill="auto"/>
            <w:noWrap/>
            <w:vAlign w:val="bottom"/>
            <w:hideMark/>
          </w:tcPr>
          <w:p w14:paraId="770C3D92" w14:textId="77777777" w:rsidR="00CD02EC" w:rsidRPr="005D1504" w:rsidRDefault="00CD02EC" w:rsidP="00CD02EC">
            <w:pPr>
              <w:spacing w:after="0" w:line="240" w:lineRule="auto"/>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 </w:t>
            </w:r>
          </w:p>
        </w:tc>
        <w:tc>
          <w:tcPr>
            <w:tcW w:w="1200" w:type="dxa"/>
            <w:tcBorders>
              <w:top w:val="nil"/>
              <w:left w:val="nil"/>
              <w:bottom w:val="single" w:sz="4" w:space="0" w:color="auto"/>
              <w:right w:val="single" w:sz="4" w:space="0" w:color="auto"/>
            </w:tcBorders>
            <w:shd w:val="clear" w:color="auto" w:fill="auto"/>
            <w:noWrap/>
            <w:vAlign w:val="bottom"/>
            <w:hideMark/>
          </w:tcPr>
          <w:p w14:paraId="2BA2FFFA" w14:textId="77777777" w:rsidR="00CD02EC" w:rsidRPr="005D1504" w:rsidRDefault="00CD02EC" w:rsidP="00CD02EC">
            <w:pPr>
              <w:spacing w:after="0" w:line="240" w:lineRule="auto"/>
              <w:jc w:val="right"/>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0,2</w:t>
            </w:r>
          </w:p>
        </w:tc>
        <w:tc>
          <w:tcPr>
            <w:tcW w:w="1386" w:type="dxa"/>
            <w:tcBorders>
              <w:top w:val="nil"/>
              <w:left w:val="nil"/>
              <w:bottom w:val="single" w:sz="4" w:space="0" w:color="auto"/>
              <w:right w:val="single" w:sz="4" w:space="0" w:color="auto"/>
            </w:tcBorders>
            <w:shd w:val="clear" w:color="auto" w:fill="auto"/>
            <w:noWrap/>
            <w:vAlign w:val="bottom"/>
            <w:hideMark/>
          </w:tcPr>
          <w:p w14:paraId="2742F011" w14:textId="77777777" w:rsidR="00CD02EC" w:rsidRPr="005D1504" w:rsidRDefault="00CD02EC" w:rsidP="00CD02EC">
            <w:pPr>
              <w:spacing w:after="0" w:line="240" w:lineRule="auto"/>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 </w:t>
            </w:r>
          </w:p>
        </w:tc>
        <w:tc>
          <w:tcPr>
            <w:tcW w:w="1054" w:type="dxa"/>
            <w:tcBorders>
              <w:top w:val="nil"/>
              <w:left w:val="nil"/>
              <w:bottom w:val="single" w:sz="4" w:space="0" w:color="auto"/>
              <w:right w:val="single" w:sz="4" w:space="0" w:color="auto"/>
            </w:tcBorders>
            <w:shd w:val="clear" w:color="auto" w:fill="auto"/>
            <w:noWrap/>
            <w:vAlign w:val="bottom"/>
            <w:hideMark/>
          </w:tcPr>
          <w:p w14:paraId="4E007246" w14:textId="77777777" w:rsidR="00CD02EC" w:rsidRPr="005D1504" w:rsidRDefault="00CD02EC" w:rsidP="00CD02EC">
            <w:pPr>
              <w:spacing w:after="0" w:line="240" w:lineRule="auto"/>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 </w:t>
            </w:r>
          </w:p>
        </w:tc>
      </w:tr>
      <w:tr w:rsidR="00CD02EC" w:rsidRPr="005D1504" w14:paraId="5DE54FD5" w14:textId="77777777" w:rsidTr="00625031">
        <w:trPr>
          <w:trHeight w:val="300"/>
          <w:jc w:val="center"/>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14:paraId="0AD3FC2C" w14:textId="0B8848EF" w:rsidR="00CD02EC" w:rsidRPr="005D1504" w:rsidRDefault="00625031" w:rsidP="00CD02EC">
            <w:pPr>
              <w:spacing w:after="0" w:line="240" w:lineRule="auto"/>
              <w:jc w:val="right"/>
              <w:rPr>
                <w:rFonts w:ascii="Calibri" w:eastAsia="Times New Roman" w:hAnsi="Calibri" w:cs="Times New Roman"/>
                <w:color w:val="00B050"/>
                <w:lang w:eastAsia="hr-HR"/>
              </w:rPr>
            </w:pPr>
            <w:r>
              <w:rPr>
                <w:rFonts w:ascii="Calibri" w:eastAsia="Times New Roman" w:hAnsi="Calibri" w:cs="Times New Roman"/>
                <w:color w:val="00B050"/>
                <w:lang w:eastAsia="hr-HR"/>
              </w:rPr>
              <w:t>amount of products (</w:t>
            </w:r>
            <w:r>
              <w:rPr>
                <w:rFonts w:ascii="Calibri" w:eastAsia="Times New Roman" w:hAnsi="Calibri" w:cs="Times New Roman"/>
                <w:b/>
                <w:bCs/>
                <w:color w:val="00B050"/>
                <w:lang w:eastAsia="hr-HR"/>
              </w:rPr>
              <w:t>pack</w:t>
            </w:r>
            <w:r w:rsidR="00CD02EC" w:rsidRPr="005D1504">
              <w:rPr>
                <w:rFonts w:ascii="Calibri" w:eastAsia="Times New Roman" w:hAnsi="Calibri" w:cs="Times New Roman"/>
                <w:color w:val="00B050"/>
                <w:lang w:eastAsia="hr-HR"/>
              </w:rPr>
              <w:t>)</w:t>
            </w:r>
          </w:p>
        </w:tc>
        <w:tc>
          <w:tcPr>
            <w:tcW w:w="1290" w:type="dxa"/>
            <w:tcBorders>
              <w:top w:val="nil"/>
              <w:left w:val="nil"/>
              <w:bottom w:val="single" w:sz="4" w:space="0" w:color="auto"/>
              <w:right w:val="single" w:sz="4" w:space="0" w:color="auto"/>
            </w:tcBorders>
            <w:shd w:val="clear" w:color="auto" w:fill="auto"/>
            <w:noWrap/>
            <w:vAlign w:val="bottom"/>
            <w:hideMark/>
          </w:tcPr>
          <w:p w14:paraId="017DD8F7" w14:textId="77777777" w:rsidR="00CD02EC" w:rsidRPr="005D1504" w:rsidRDefault="00CD02EC" w:rsidP="00CD02EC">
            <w:pPr>
              <w:spacing w:after="0" w:line="240" w:lineRule="auto"/>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 </w:t>
            </w:r>
          </w:p>
        </w:tc>
        <w:tc>
          <w:tcPr>
            <w:tcW w:w="1200" w:type="dxa"/>
            <w:tcBorders>
              <w:top w:val="nil"/>
              <w:left w:val="nil"/>
              <w:bottom w:val="single" w:sz="4" w:space="0" w:color="auto"/>
              <w:right w:val="single" w:sz="4" w:space="0" w:color="auto"/>
            </w:tcBorders>
            <w:shd w:val="clear" w:color="auto" w:fill="auto"/>
            <w:noWrap/>
            <w:vAlign w:val="bottom"/>
            <w:hideMark/>
          </w:tcPr>
          <w:p w14:paraId="53F92FF2" w14:textId="77777777" w:rsidR="00CD02EC" w:rsidRPr="005D1504" w:rsidRDefault="00CD02EC" w:rsidP="00CD02EC">
            <w:pPr>
              <w:spacing w:after="0" w:line="240" w:lineRule="auto"/>
              <w:jc w:val="right"/>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2863,0625</w:t>
            </w:r>
          </w:p>
        </w:tc>
        <w:tc>
          <w:tcPr>
            <w:tcW w:w="1386" w:type="dxa"/>
            <w:tcBorders>
              <w:top w:val="nil"/>
              <w:left w:val="nil"/>
              <w:bottom w:val="single" w:sz="4" w:space="0" w:color="auto"/>
              <w:right w:val="single" w:sz="4" w:space="0" w:color="auto"/>
            </w:tcBorders>
            <w:shd w:val="clear" w:color="auto" w:fill="auto"/>
            <w:noWrap/>
            <w:vAlign w:val="bottom"/>
            <w:hideMark/>
          </w:tcPr>
          <w:p w14:paraId="19B138A7" w14:textId="77777777" w:rsidR="00CD02EC" w:rsidRPr="005D1504" w:rsidRDefault="00CD02EC" w:rsidP="00CD02EC">
            <w:pPr>
              <w:spacing w:after="0" w:line="240" w:lineRule="auto"/>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 </w:t>
            </w:r>
          </w:p>
        </w:tc>
        <w:tc>
          <w:tcPr>
            <w:tcW w:w="1054" w:type="dxa"/>
            <w:tcBorders>
              <w:top w:val="nil"/>
              <w:left w:val="nil"/>
              <w:bottom w:val="single" w:sz="4" w:space="0" w:color="auto"/>
              <w:right w:val="single" w:sz="4" w:space="0" w:color="auto"/>
            </w:tcBorders>
            <w:shd w:val="clear" w:color="auto" w:fill="auto"/>
            <w:noWrap/>
            <w:vAlign w:val="bottom"/>
            <w:hideMark/>
          </w:tcPr>
          <w:p w14:paraId="3ED71FA2" w14:textId="77777777" w:rsidR="00CD02EC" w:rsidRPr="005D1504" w:rsidRDefault="00CD02EC" w:rsidP="00CD02EC">
            <w:pPr>
              <w:spacing w:after="0" w:line="240" w:lineRule="auto"/>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 </w:t>
            </w:r>
          </w:p>
        </w:tc>
      </w:tr>
      <w:tr w:rsidR="00CD02EC" w:rsidRPr="005D1504" w14:paraId="26B96B58" w14:textId="77777777" w:rsidTr="00625031">
        <w:trPr>
          <w:trHeight w:val="300"/>
          <w:jc w:val="center"/>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14:paraId="4134913F" w14:textId="0578AE48" w:rsidR="00CD02EC" w:rsidRPr="005D1504" w:rsidRDefault="00625031" w:rsidP="00CD02EC">
            <w:pPr>
              <w:spacing w:after="0" w:line="240" w:lineRule="auto"/>
              <w:jc w:val="right"/>
              <w:rPr>
                <w:rFonts w:ascii="Calibri" w:eastAsia="Times New Roman" w:hAnsi="Calibri" w:cs="Times New Roman"/>
                <w:color w:val="00B050"/>
                <w:lang w:eastAsia="hr-HR"/>
              </w:rPr>
            </w:pPr>
            <w:r>
              <w:rPr>
                <w:rFonts w:ascii="Calibri" w:eastAsia="Times New Roman" w:hAnsi="Calibri" w:cs="Times New Roman"/>
                <w:color w:val="00B050"/>
                <w:lang w:eastAsia="hr-HR"/>
              </w:rPr>
              <w:t>amount of products (</w:t>
            </w:r>
            <w:r w:rsidR="00CD02EC" w:rsidRPr="005D1504">
              <w:rPr>
                <w:rFonts w:ascii="Calibri" w:eastAsia="Times New Roman" w:hAnsi="Calibri" w:cs="Times New Roman"/>
                <w:b/>
                <w:bCs/>
                <w:color w:val="00B050"/>
                <w:lang w:eastAsia="hr-HR"/>
              </w:rPr>
              <w:t>pack</w:t>
            </w:r>
            <w:r w:rsidR="00CD02EC" w:rsidRPr="005D1504">
              <w:rPr>
                <w:rFonts w:ascii="Calibri" w:eastAsia="Times New Roman" w:hAnsi="Calibri" w:cs="Times New Roman"/>
                <w:color w:val="00B050"/>
                <w:lang w:eastAsia="hr-HR"/>
              </w:rPr>
              <w:t>)</w:t>
            </w:r>
          </w:p>
        </w:tc>
        <w:tc>
          <w:tcPr>
            <w:tcW w:w="1290" w:type="dxa"/>
            <w:tcBorders>
              <w:top w:val="nil"/>
              <w:left w:val="nil"/>
              <w:bottom w:val="single" w:sz="4" w:space="0" w:color="auto"/>
              <w:right w:val="single" w:sz="4" w:space="0" w:color="auto"/>
            </w:tcBorders>
            <w:shd w:val="clear" w:color="auto" w:fill="auto"/>
            <w:noWrap/>
            <w:vAlign w:val="bottom"/>
            <w:hideMark/>
          </w:tcPr>
          <w:p w14:paraId="18B4E2D3" w14:textId="77777777" w:rsidR="00CD02EC" w:rsidRPr="005D1504" w:rsidRDefault="00CD02EC" w:rsidP="00CD02EC">
            <w:pPr>
              <w:spacing w:after="0" w:line="240" w:lineRule="auto"/>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 </w:t>
            </w:r>
          </w:p>
        </w:tc>
        <w:tc>
          <w:tcPr>
            <w:tcW w:w="1200" w:type="dxa"/>
            <w:tcBorders>
              <w:top w:val="nil"/>
              <w:left w:val="nil"/>
              <w:bottom w:val="single" w:sz="4" w:space="0" w:color="auto"/>
              <w:right w:val="single" w:sz="4" w:space="0" w:color="auto"/>
            </w:tcBorders>
            <w:shd w:val="clear" w:color="auto" w:fill="auto"/>
            <w:noWrap/>
            <w:vAlign w:val="bottom"/>
            <w:hideMark/>
          </w:tcPr>
          <w:p w14:paraId="6E6E7052" w14:textId="77777777" w:rsidR="00CD02EC" w:rsidRPr="005D1504" w:rsidRDefault="00CD02EC" w:rsidP="00CD02EC">
            <w:pPr>
              <w:spacing w:after="0" w:line="240" w:lineRule="auto"/>
              <w:jc w:val="right"/>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2863</w:t>
            </w:r>
          </w:p>
        </w:tc>
        <w:tc>
          <w:tcPr>
            <w:tcW w:w="1386" w:type="dxa"/>
            <w:tcBorders>
              <w:top w:val="nil"/>
              <w:left w:val="nil"/>
              <w:bottom w:val="single" w:sz="4" w:space="0" w:color="auto"/>
              <w:right w:val="single" w:sz="4" w:space="0" w:color="auto"/>
            </w:tcBorders>
            <w:shd w:val="clear" w:color="auto" w:fill="auto"/>
            <w:noWrap/>
            <w:vAlign w:val="bottom"/>
            <w:hideMark/>
          </w:tcPr>
          <w:p w14:paraId="1DD7F86C" w14:textId="77777777" w:rsidR="00CD02EC" w:rsidRPr="005D1504" w:rsidRDefault="00CD02EC" w:rsidP="00CD02EC">
            <w:pPr>
              <w:spacing w:after="0" w:line="240" w:lineRule="auto"/>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 </w:t>
            </w:r>
          </w:p>
        </w:tc>
        <w:tc>
          <w:tcPr>
            <w:tcW w:w="1054" w:type="dxa"/>
            <w:tcBorders>
              <w:top w:val="nil"/>
              <w:left w:val="nil"/>
              <w:bottom w:val="single" w:sz="4" w:space="0" w:color="auto"/>
              <w:right w:val="single" w:sz="4" w:space="0" w:color="auto"/>
            </w:tcBorders>
            <w:shd w:val="clear" w:color="auto" w:fill="auto"/>
            <w:noWrap/>
            <w:vAlign w:val="bottom"/>
            <w:hideMark/>
          </w:tcPr>
          <w:p w14:paraId="0161F9D1" w14:textId="77777777" w:rsidR="00CD02EC" w:rsidRPr="005D1504" w:rsidRDefault="00CD02EC" w:rsidP="00CD02EC">
            <w:pPr>
              <w:spacing w:after="0" w:line="240" w:lineRule="auto"/>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 </w:t>
            </w:r>
          </w:p>
        </w:tc>
      </w:tr>
      <w:tr w:rsidR="00CD02EC" w:rsidRPr="005D1504" w14:paraId="4E768F3C" w14:textId="77777777" w:rsidTr="00625031">
        <w:trPr>
          <w:trHeight w:val="315"/>
          <w:jc w:val="center"/>
        </w:trPr>
        <w:tc>
          <w:tcPr>
            <w:tcW w:w="2850" w:type="dxa"/>
            <w:tcBorders>
              <w:top w:val="nil"/>
              <w:left w:val="single" w:sz="4" w:space="0" w:color="auto"/>
              <w:bottom w:val="double" w:sz="6" w:space="0" w:color="auto"/>
              <w:right w:val="single" w:sz="4" w:space="0" w:color="auto"/>
            </w:tcBorders>
            <w:shd w:val="clear" w:color="auto" w:fill="auto"/>
            <w:noWrap/>
            <w:vAlign w:val="bottom"/>
            <w:hideMark/>
          </w:tcPr>
          <w:p w14:paraId="3257CD16" w14:textId="77777777" w:rsidR="00CD02EC" w:rsidRPr="005D1504" w:rsidRDefault="00CD02EC" w:rsidP="00CD02EC">
            <w:pPr>
              <w:spacing w:after="0" w:line="240" w:lineRule="auto"/>
              <w:rPr>
                <w:rFonts w:ascii="Calibri" w:eastAsia="Times New Roman" w:hAnsi="Calibri" w:cs="Times New Roman"/>
                <w:b/>
                <w:bCs/>
                <w:color w:val="002060"/>
                <w:lang w:eastAsia="hr-HR"/>
              </w:rPr>
            </w:pPr>
            <w:r w:rsidRPr="005D1504">
              <w:rPr>
                <w:rFonts w:ascii="Calibri" w:eastAsia="Times New Roman" w:hAnsi="Calibri" w:cs="Times New Roman"/>
                <w:b/>
                <w:bCs/>
                <w:color w:val="002060"/>
                <w:lang w:eastAsia="hr-HR"/>
              </w:rPr>
              <w:t>Energy</w:t>
            </w:r>
          </w:p>
        </w:tc>
        <w:tc>
          <w:tcPr>
            <w:tcW w:w="1290" w:type="dxa"/>
            <w:tcBorders>
              <w:top w:val="nil"/>
              <w:left w:val="nil"/>
              <w:bottom w:val="double" w:sz="6" w:space="0" w:color="auto"/>
              <w:right w:val="single" w:sz="4" w:space="0" w:color="auto"/>
            </w:tcBorders>
            <w:shd w:val="clear" w:color="auto" w:fill="auto"/>
            <w:noWrap/>
            <w:vAlign w:val="bottom"/>
            <w:hideMark/>
          </w:tcPr>
          <w:p w14:paraId="6D639A38" w14:textId="77777777" w:rsidR="00CD02EC" w:rsidRPr="005D1504" w:rsidRDefault="00CD02EC" w:rsidP="00CD02EC">
            <w:pPr>
              <w:spacing w:after="0" w:line="240" w:lineRule="auto"/>
              <w:jc w:val="center"/>
              <w:rPr>
                <w:rFonts w:ascii="Calibri" w:eastAsia="Times New Roman" w:hAnsi="Calibri" w:cs="Times New Roman"/>
                <w:b/>
                <w:bCs/>
                <w:color w:val="002060"/>
                <w:lang w:eastAsia="hr-HR"/>
              </w:rPr>
            </w:pPr>
            <w:r w:rsidRPr="005D1504">
              <w:rPr>
                <w:rFonts w:ascii="Calibri" w:eastAsia="Times New Roman" w:hAnsi="Calibri" w:cs="Times New Roman"/>
                <w:b/>
                <w:bCs/>
                <w:color w:val="002060"/>
                <w:lang w:eastAsia="hr-HR"/>
              </w:rPr>
              <w:t>kn / h</w:t>
            </w:r>
          </w:p>
        </w:tc>
        <w:tc>
          <w:tcPr>
            <w:tcW w:w="1200" w:type="dxa"/>
            <w:tcBorders>
              <w:top w:val="nil"/>
              <w:left w:val="nil"/>
              <w:bottom w:val="double" w:sz="6" w:space="0" w:color="auto"/>
              <w:right w:val="single" w:sz="4" w:space="0" w:color="auto"/>
            </w:tcBorders>
            <w:shd w:val="clear" w:color="auto" w:fill="auto"/>
            <w:noWrap/>
            <w:vAlign w:val="bottom"/>
            <w:hideMark/>
          </w:tcPr>
          <w:p w14:paraId="21205B02" w14:textId="77777777" w:rsidR="00CD02EC" w:rsidRPr="005D1504" w:rsidRDefault="00CD02EC" w:rsidP="00CD02EC">
            <w:pPr>
              <w:spacing w:after="0" w:line="240" w:lineRule="auto"/>
              <w:jc w:val="center"/>
              <w:rPr>
                <w:rFonts w:ascii="Calibri" w:eastAsia="Times New Roman" w:hAnsi="Calibri" w:cs="Times New Roman"/>
                <w:b/>
                <w:bCs/>
                <w:color w:val="002060"/>
                <w:lang w:eastAsia="hr-HR"/>
              </w:rPr>
            </w:pPr>
            <w:r w:rsidRPr="005D1504">
              <w:rPr>
                <w:rFonts w:ascii="Calibri" w:eastAsia="Times New Roman" w:hAnsi="Calibri" w:cs="Times New Roman"/>
                <w:b/>
                <w:bCs/>
                <w:color w:val="002060"/>
                <w:lang w:eastAsia="hr-HR"/>
              </w:rPr>
              <w:t>h</w:t>
            </w:r>
          </w:p>
        </w:tc>
        <w:tc>
          <w:tcPr>
            <w:tcW w:w="1386" w:type="dxa"/>
            <w:tcBorders>
              <w:top w:val="nil"/>
              <w:left w:val="nil"/>
              <w:bottom w:val="double" w:sz="6" w:space="0" w:color="auto"/>
              <w:right w:val="single" w:sz="4" w:space="0" w:color="auto"/>
            </w:tcBorders>
            <w:shd w:val="clear" w:color="auto" w:fill="auto"/>
            <w:noWrap/>
            <w:vAlign w:val="bottom"/>
            <w:hideMark/>
          </w:tcPr>
          <w:p w14:paraId="715012F2" w14:textId="77777777" w:rsidR="00CD02EC" w:rsidRPr="005D1504" w:rsidRDefault="00CD02EC" w:rsidP="00CD02EC">
            <w:pPr>
              <w:spacing w:after="0" w:line="240" w:lineRule="auto"/>
              <w:jc w:val="center"/>
              <w:rPr>
                <w:rFonts w:ascii="Calibri" w:eastAsia="Times New Roman" w:hAnsi="Calibri" w:cs="Times New Roman"/>
                <w:b/>
                <w:bCs/>
                <w:color w:val="002060"/>
                <w:lang w:eastAsia="hr-HR"/>
              </w:rPr>
            </w:pPr>
            <w:r w:rsidRPr="005D1504">
              <w:rPr>
                <w:rFonts w:ascii="Calibri" w:eastAsia="Times New Roman" w:hAnsi="Calibri" w:cs="Times New Roman"/>
                <w:b/>
                <w:bCs/>
                <w:color w:val="002060"/>
                <w:lang w:eastAsia="hr-HR"/>
              </w:rPr>
              <w:t>kn</w:t>
            </w:r>
          </w:p>
        </w:tc>
        <w:tc>
          <w:tcPr>
            <w:tcW w:w="1054" w:type="dxa"/>
            <w:tcBorders>
              <w:top w:val="nil"/>
              <w:left w:val="nil"/>
              <w:bottom w:val="double" w:sz="6" w:space="0" w:color="auto"/>
              <w:right w:val="single" w:sz="4" w:space="0" w:color="auto"/>
            </w:tcBorders>
            <w:shd w:val="clear" w:color="auto" w:fill="auto"/>
            <w:noWrap/>
            <w:vAlign w:val="bottom"/>
            <w:hideMark/>
          </w:tcPr>
          <w:p w14:paraId="27F3C919" w14:textId="77777777" w:rsidR="00CD02EC" w:rsidRPr="005D1504" w:rsidRDefault="00CD02EC" w:rsidP="00CD02EC">
            <w:pPr>
              <w:spacing w:after="0" w:line="240" w:lineRule="auto"/>
              <w:jc w:val="center"/>
              <w:rPr>
                <w:rFonts w:ascii="Calibri" w:eastAsia="Times New Roman" w:hAnsi="Calibri" w:cs="Times New Roman"/>
                <w:b/>
                <w:bCs/>
                <w:color w:val="002060"/>
                <w:lang w:eastAsia="hr-HR"/>
              </w:rPr>
            </w:pPr>
            <w:r w:rsidRPr="005D1504">
              <w:rPr>
                <w:rFonts w:ascii="Calibri" w:eastAsia="Times New Roman" w:hAnsi="Calibri" w:cs="Times New Roman"/>
                <w:b/>
                <w:bCs/>
                <w:color w:val="002060"/>
                <w:lang w:eastAsia="hr-HR"/>
              </w:rPr>
              <w:t>€</w:t>
            </w:r>
          </w:p>
        </w:tc>
      </w:tr>
      <w:tr w:rsidR="00CD02EC" w:rsidRPr="005D1504" w14:paraId="15711606" w14:textId="77777777" w:rsidTr="00625031">
        <w:trPr>
          <w:trHeight w:val="315"/>
          <w:jc w:val="center"/>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14:paraId="3561D1C1" w14:textId="77777777" w:rsidR="00CD02EC" w:rsidRPr="005D1504" w:rsidRDefault="00CD02EC" w:rsidP="00CD02EC">
            <w:pPr>
              <w:spacing w:after="0" w:line="240" w:lineRule="auto"/>
              <w:jc w:val="right"/>
              <w:rPr>
                <w:rFonts w:ascii="Calibri" w:eastAsia="Times New Roman" w:hAnsi="Calibri" w:cs="Times New Roman"/>
                <w:lang w:eastAsia="hr-HR"/>
              </w:rPr>
            </w:pPr>
            <w:r w:rsidRPr="005D1504">
              <w:rPr>
                <w:rFonts w:ascii="Calibri" w:eastAsia="Times New Roman" w:hAnsi="Calibri" w:cs="Times New Roman"/>
                <w:lang w:eastAsia="hr-HR"/>
              </w:rPr>
              <w:t>water</w:t>
            </w:r>
          </w:p>
        </w:tc>
        <w:tc>
          <w:tcPr>
            <w:tcW w:w="1290" w:type="dxa"/>
            <w:tcBorders>
              <w:top w:val="nil"/>
              <w:left w:val="nil"/>
              <w:bottom w:val="single" w:sz="4" w:space="0" w:color="auto"/>
              <w:right w:val="single" w:sz="4" w:space="0" w:color="auto"/>
            </w:tcBorders>
            <w:shd w:val="clear" w:color="auto" w:fill="auto"/>
            <w:noWrap/>
            <w:vAlign w:val="bottom"/>
            <w:hideMark/>
          </w:tcPr>
          <w:p w14:paraId="04B8B49B" w14:textId="77777777" w:rsidR="00CD02EC" w:rsidRPr="005D1504" w:rsidRDefault="00CD02EC" w:rsidP="00CD02EC">
            <w:pPr>
              <w:spacing w:after="0" w:line="240" w:lineRule="auto"/>
              <w:jc w:val="right"/>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0,45</w:t>
            </w:r>
          </w:p>
        </w:tc>
        <w:tc>
          <w:tcPr>
            <w:tcW w:w="1200" w:type="dxa"/>
            <w:tcBorders>
              <w:top w:val="nil"/>
              <w:left w:val="nil"/>
              <w:bottom w:val="single" w:sz="4" w:space="0" w:color="auto"/>
              <w:right w:val="single" w:sz="4" w:space="0" w:color="auto"/>
            </w:tcBorders>
            <w:shd w:val="clear" w:color="auto" w:fill="auto"/>
            <w:noWrap/>
            <w:vAlign w:val="bottom"/>
            <w:hideMark/>
          </w:tcPr>
          <w:p w14:paraId="3CF54978" w14:textId="77777777" w:rsidR="00CD02EC" w:rsidRPr="005D1504" w:rsidRDefault="00CD02EC" w:rsidP="00CD02EC">
            <w:pPr>
              <w:spacing w:after="0" w:line="240" w:lineRule="auto"/>
              <w:jc w:val="right"/>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8</w:t>
            </w:r>
          </w:p>
        </w:tc>
        <w:tc>
          <w:tcPr>
            <w:tcW w:w="1386" w:type="dxa"/>
            <w:tcBorders>
              <w:top w:val="nil"/>
              <w:left w:val="nil"/>
              <w:bottom w:val="single" w:sz="4" w:space="0" w:color="auto"/>
              <w:right w:val="single" w:sz="4" w:space="0" w:color="auto"/>
            </w:tcBorders>
            <w:shd w:val="clear" w:color="auto" w:fill="auto"/>
            <w:noWrap/>
            <w:vAlign w:val="bottom"/>
            <w:hideMark/>
          </w:tcPr>
          <w:p w14:paraId="29104C0C" w14:textId="77777777" w:rsidR="00CD02EC" w:rsidRPr="005D1504" w:rsidRDefault="00CD02EC" w:rsidP="00CD02EC">
            <w:pPr>
              <w:spacing w:after="0" w:line="240" w:lineRule="auto"/>
              <w:jc w:val="right"/>
              <w:rPr>
                <w:rFonts w:ascii="Calibri" w:eastAsia="Times New Roman" w:hAnsi="Calibri" w:cs="Times New Roman"/>
                <w:b/>
                <w:bCs/>
                <w:color w:val="FF0000"/>
                <w:lang w:eastAsia="hr-HR"/>
              </w:rPr>
            </w:pPr>
            <w:r w:rsidRPr="005D1504">
              <w:rPr>
                <w:rFonts w:ascii="Calibri" w:eastAsia="Times New Roman" w:hAnsi="Calibri" w:cs="Times New Roman"/>
                <w:b/>
                <w:bCs/>
                <w:color w:val="FF0000"/>
                <w:lang w:eastAsia="hr-HR"/>
              </w:rPr>
              <w:t>3,6</w:t>
            </w:r>
          </w:p>
        </w:tc>
        <w:tc>
          <w:tcPr>
            <w:tcW w:w="1054" w:type="dxa"/>
            <w:tcBorders>
              <w:top w:val="nil"/>
              <w:left w:val="nil"/>
              <w:bottom w:val="single" w:sz="4" w:space="0" w:color="auto"/>
              <w:right w:val="single" w:sz="4" w:space="0" w:color="auto"/>
            </w:tcBorders>
            <w:shd w:val="clear" w:color="auto" w:fill="auto"/>
            <w:noWrap/>
            <w:vAlign w:val="bottom"/>
            <w:hideMark/>
          </w:tcPr>
          <w:p w14:paraId="71423ED3" w14:textId="77777777" w:rsidR="00CD02EC" w:rsidRPr="005D1504" w:rsidRDefault="00CD02EC" w:rsidP="00CD02EC">
            <w:pPr>
              <w:spacing w:after="0" w:line="240" w:lineRule="auto"/>
              <w:jc w:val="right"/>
              <w:rPr>
                <w:rFonts w:ascii="Calibri" w:eastAsia="Times New Roman" w:hAnsi="Calibri" w:cs="Times New Roman"/>
                <w:b/>
                <w:bCs/>
                <w:color w:val="FF0000"/>
                <w:lang w:eastAsia="hr-HR"/>
              </w:rPr>
            </w:pPr>
            <w:r w:rsidRPr="005D1504">
              <w:rPr>
                <w:rFonts w:ascii="Calibri" w:eastAsia="Times New Roman" w:hAnsi="Calibri" w:cs="Times New Roman"/>
                <w:b/>
                <w:bCs/>
                <w:color w:val="FF0000"/>
                <w:lang w:eastAsia="hr-HR"/>
              </w:rPr>
              <w:t>0,48</w:t>
            </w:r>
          </w:p>
        </w:tc>
      </w:tr>
      <w:tr w:rsidR="00CD02EC" w:rsidRPr="005D1504" w14:paraId="71F235F4" w14:textId="77777777" w:rsidTr="00625031">
        <w:trPr>
          <w:trHeight w:val="300"/>
          <w:jc w:val="center"/>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14:paraId="2E6690EA" w14:textId="77777777" w:rsidR="00CD02EC" w:rsidRPr="005D1504" w:rsidRDefault="00CD02EC" w:rsidP="00CD02EC">
            <w:pPr>
              <w:spacing w:after="0" w:line="240" w:lineRule="auto"/>
              <w:jc w:val="right"/>
              <w:rPr>
                <w:rFonts w:ascii="Calibri" w:eastAsia="Times New Roman" w:hAnsi="Calibri" w:cs="Times New Roman"/>
                <w:lang w:eastAsia="hr-HR"/>
              </w:rPr>
            </w:pPr>
            <w:r w:rsidRPr="005D1504">
              <w:rPr>
                <w:rFonts w:ascii="Calibri" w:eastAsia="Times New Roman" w:hAnsi="Calibri" w:cs="Times New Roman"/>
                <w:lang w:eastAsia="hr-HR"/>
              </w:rPr>
              <w:t>electricity</w:t>
            </w:r>
          </w:p>
        </w:tc>
        <w:tc>
          <w:tcPr>
            <w:tcW w:w="1290" w:type="dxa"/>
            <w:tcBorders>
              <w:top w:val="nil"/>
              <w:left w:val="nil"/>
              <w:bottom w:val="single" w:sz="4" w:space="0" w:color="auto"/>
              <w:right w:val="single" w:sz="4" w:space="0" w:color="auto"/>
            </w:tcBorders>
            <w:shd w:val="clear" w:color="auto" w:fill="auto"/>
            <w:noWrap/>
            <w:vAlign w:val="bottom"/>
            <w:hideMark/>
          </w:tcPr>
          <w:p w14:paraId="2FD22558" w14:textId="77777777" w:rsidR="00CD02EC" w:rsidRPr="005D1504" w:rsidRDefault="00CD02EC" w:rsidP="00CD02EC">
            <w:pPr>
              <w:spacing w:after="0" w:line="240" w:lineRule="auto"/>
              <w:jc w:val="right"/>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1,62</w:t>
            </w:r>
          </w:p>
        </w:tc>
        <w:tc>
          <w:tcPr>
            <w:tcW w:w="1200" w:type="dxa"/>
            <w:tcBorders>
              <w:top w:val="nil"/>
              <w:left w:val="nil"/>
              <w:bottom w:val="single" w:sz="4" w:space="0" w:color="auto"/>
              <w:right w:val="single" w:sz="4" w:space="0" w:color="auto"/>
            </w:tcBorders>
            <w:shd w:val="clear" w:color="auto" w:fill="auto"/>
            <w:noWrap/>
            <w:vAlign w:val="bottom"/>
            <w:hideMark/>
          </w:tcPr>
          <w:p w14:paraId="2BEF6D9F" w14:textId="77777777" w:rsidR="00CD02EC" w:rsidRPr="005D1504" w:rsidRDefault="00CD02EC" w:rsidP="00CD02EC">
            <w:pPr>
              <w:spacing w:after="0" w:line="240" w:lineRule="auto"/>
              <w:jc w:val="right"/>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8</w:t>
            </w:r>
          </w:p>
        </w:tc>
        <w:tc>
          <w:tcPr>
            <w:tcW w:w="1386" w:type="dxa"/>
            <w:tcBorders>
              <w:top w:val="nil"/>
              <w:left w:val="nil"/>
              <w:bottom w:val="single" w:sz="4" w:space="0" w:color="auto"/>
              <w:right w:val="single" w:sz="4" w:space="0" w:color="auto"/>
            </w:tcBorders>
            <w:shd w:val="clear" w:color="auto" w:fill="auto"/>
            <w:noWrap/>
            <w:vAlign w:val="bottom"/>
            <w:hideMark/>
          </w:tcPr>
          <w:p w14:paraId="1B4D3FA3" w14:textId="77777777" w:rsidR="00CD02EC" w:rsidRPr="005D1504" w:rsidRDefault="00CD02EC" w:rsidP="00CD02EC">
            <w:pPr>
              <w:spacing w:after="0" w:line="240" w:lineRule="auto"/>
              <w:jc w:val="right"/>
              <w:rPr>
                <w:rFonts w:ascii="Calibri" w:eastAsia="Times New Roman" w:hAnsi="Calibri" w:cs="Times New Roman"/>
                <w:b/>
                <w:bCs/>
                <w:color w:val="FF0000"/>
                <w:lang w:eastAsia="hr-HR"/>
              </w:rPr>
            </w:pPr>
            <w:r w:rsidRPr="005D1504">
              <w:rPr>
                <w:rFonts w:ascii="Calibri" w:eastAsia="Times New Roman" w:hAnsi="Calibri" w:cs="Times New Roman"/>
                <w:b/>
                <w:bCs/>
                <w:color w:val="FF0000"/>
                <w:lang w:eastAsia="hr-HR"/>
              </w:rPr>
              <w:t>12,96</w:t>
            </w:r>
          </w:p>
        </w:tc>
        <w:tc>
          <w:tcPr>
            <w:tcW w:w="1054" w:type="dxa"/>
            <w:tcBorders>
              <w:top w:val="nil"/>
              <w:left w:val="nil"/>
              <w:bottom w:val="single" w:sz="4" w:space="0" w:color="auto"/>
              <w:right w:val="single" w:sz="4" w:space="0" w:color="auto"/>
            </w:tcBorders>
            <w:shd w:val="clear" w:color="auto" w:fill="auto"/>
            <w:noWrap/>
            <w:vAlign w:val="bottom"/>
            <w:hideMark/>
          </w:tcPr>
          <w:p w14:paraId="7D8EFFA4" w14:textId="77777777" w:rsidR="00CD02EC" w:rsidRPr="005D1504" w:rsidRDefault="00CD02EC" w:rsidP="00CD02EC">
            <w:pPr>
              <w:spacing w:after="0" w:line="240" w:lineRule="auto"/>
              <w:jc w:val="right"/>
              <w:rPr>
                <w:rFonts w:ascii="Calibri" w:eastAsia="Times New Roman" w:hAnsi="Calibri" w:cs="Times New Roman"/>
                <w:b/>
                <w:bCs/>
                <w:color w:val="FF0000"/>
                <w:lang w:eastAsia="hr-HR"/>
              </w:rPr>
            </w:pPr>
            <w:r w:rsidRPr="005D1504">
              <w:rPr>
                <w:rFonts w:ascii="Calibri" w:eastAsia="Times New Roman" w:hAnsi="Calibri" w:cs="Times New Roman"/>
                <w:b/>
                <w:bCs/>
                <w:color w:val="FF0000"/>
                <w:lang w:eastAsia="hr-HR"/>
              </w:rPr>
              <w:t>1,728</w:t>
            </w:r>
          </w:p>
        </w:tc>
      </w:tr>
      <w:tr w:rsidR="00CD02EC" w:rsidRPr="005D1504" w14:paraId="2EEDC7A7" w14:textId="77777777" w:rsidTr="00625031">
        <w:trPr>
          <w:trHeight w:val="315"/>
          <w:jc w:val="center"/>
        </w:trPr>
        <w:tc>
          <w:tcPr>
            <w:tcW w:w="2850" w:type="dxa"/>
            <w:tcBorders>
              <w:top w:val="nil"/>
              <w:left w:val="single" w:sz="4" w:space="0" w:color="auto"/>
              <w:bottom w:val="double" w:sz="6" w:space="0" w:color="auto"/>
              <w:right w:val="single" w:sz="4" w:space="0" w:color="auto"/>
            </w:tcBorders>
            <w:shd w:val="clear" w:color="auto" w:fill="auto"/>
            <w:noWrap/>
            <w:vAlign w:val="bottom"/>
            <w:hideMark/>
          </w:tcPr>
          <w:p w14:paraId="740CC9BF" w14:textId="77777777" w:rsidR="00CD02EC" w:rsidRPr="005D1504" w:rsidRDefault="00CD02EC" w:rsidP="00CD02EC">
            <w:pPr>
              <w:spacing w:after="0" w:line="240" w:lineRule="auto"/>
              <w:rPr>
                <w:rFonts w:ascii="Calibri" w:eastAsia="Times New Roman" w:hAnsi="Calibri" w:cs="Times New Roman"/>
                <w:b/>
                <w:bCs/>
                <w:color w:val="002060"/>
                <w:lang w:eastAsia="hr-HR"/>
              </w:rPr>
            </w:pPr>
            <w:r w:rsidRPr="005D1504">
              <w:rPr>
                <w:rFonts w:ascii="Calibri" w:eastAsia="Times New Roman" w:hAnsi="Calibri" w:cs="Times New Roman"/>
                <w:b/>
                <w:bCs/>
                <w:color w:val="002060"/>
                <w:lang w:eastAsia="hr-HR"/>
              </w:rPr>
              <w:t>Work force</w:t>
            </w:r>
          </w:p>
        </w:tc>
        <w:tc>
          <w:tcPr>
            <w:tcW w:w="1290" w:type="dxa"/>
            <w:tcBorders>
              <w:top w:val="nil"/>
              <w:left w:val="nil"/>
              <w:bottom w:val="double" w:sz="6" w:space="0" w:color="auto"/>
              <w:right w:val="single" w:sz="4" w:space="0" w:color="auto"/>
            </w:tcBorders>
            <w:shd w:val="clear" w:color="auto" w:fill="auto"/>
            <w:noWrap/>
            <w:vAlign w:val="bottom"/>
            <w:hideMark/>
          </w:tcPr>
          <w:p w14:paraId="29A4AB2F" w14:textId="77777777" w:rsidR="00CD02EC" w:rsidRPr="005D1504" w:rsidRDefault="00CD02EC" w:rsidP="00CD02EC">
            <w:pPr>
              <w:spacing w:after="0" w:line="240" w:lineRule="auto"/>
              <w:jc w:val="center"/>
              <w:rPr>
                <w:rFonts w:ascii="Calibri" w:eastAsia="Times New Roman" w:hAnsi="Calibri" w:cs="Times New Roman"/>
                <w:b/>
                <w:bCs/>
                <w:color w:val="002060"/>
                <w:lang w:eastAsia="hr-HR"/>
              </w:rPr>
            </w:pPr>
            <w:r w:rsidRPr="005D1504">
              <w:rPr>
                <w:rFonts w:ascii="Calibri" w:eastAsia="Times New Roman" w:hAnsi="Calibri" w:cs="Times New Roman"/>
                <w:b/>
                <w:bCs/>
                <w:color w:val="002060"/>
                <w:lang w:eastAsia="hr-HR"/>
              </w:rPr>
              <w:t>kn / h* worker</w:t>
            </w:r>
          </w:p>
        </w:tc>
        <w:tc>
          <w:tcPr>
            <w:tcW w:w="1200" w:type="dxa"/>
            <w:tcBorders>
              <w:top w:val="nil"/>
              <w:left w:val="nil"/>
              <w:bottom w:val="double" w:sz="6" w:space="0" w:color="auto"/>
              <w:right w:val="single" w:sz="4" w:space="0" w:color="auto"/>
            </w:tcBorders>
            <w:shd w:val="clear" w:color="auto" w:fill="auto"/>
            <w:noWrap/>
            <w:vAlign w:val="bottom"/>
            <w:hideMark/>
          </w:tcPr>
          <w:p w14:paraId="2D47FB39" w14:textId="77777777" w:rsidR="00CD02EC" w:rsidRPr="005D1504" w:rsidRDefault="00CD02EC" w:rsidP="00CD02EC">
            <w:pPr>
              <w:spacing w:after="0" w:line="240" w:lineRule="auto"/>
              <w:jc w:val="center"/>
              <w:rPr>
                <w:rFonts w:ascii="Calibri" w:eastAsia="Times New Roman" w:hAnsi="Calibri" w:cs="Times New Roman"/>
                <w:b/>
                <w:bCs/>
                <w:color w:val="002060"/>
                <w:lang w:eastAsia="hr-HR"/>
              </w:rPr>
            </w:pPr>
            <w:r w:rsidRPr="005D1504">
              <w:rPr>
                <w:rFonts w:ascii="Calibri" w:eastAsia="Times New Roman" w:hAnsi="Calibri" w:cs="Times New Roman"/>
                <w:b/>
                <w:bCs/>
                <w:color w:val="002060"/>
                <w:lang w:eastAsia="hr-HR"/>
              </w:rPr>
              <w:t>worker</w:t>
            </w:r>
          </w:p>
        </w:tc>
        <w:tc>
          <w:tcPr>
            <w:tcW w:w="1386" w:type="dxa"/>
            <w:tcBorders>
              <w:top w:val="nil"/>
              <w:left w:val="nil"/>
              <w:bottom w:val="double" w:sz="6" w:space="0" w:color="auto"/>
              <w:right w:val="single" w:sz="4" w:space="0" w:color="auto"/>
            </w:tcBorders>
            <w:shd w:val="clear" w:color="auto" w:fill="auto"/>
            <w:noWrap/>
            <w:vAlign w:val="bottom"/>
            <w:hideMark/>
          </w:tcPr>
          <w:p w14:paraId="3D7D88AF" w14:textId="77777777" w:rsidR="00CD02EC" w:rsidRPr="005D1504" w:rsidRDefault="00CD02EC" w:rsidP="00CD02EC">
            <w:pPr>
              <w:spacing w:after="0" w:line="240" w:lineRule="auto"/>
              <w:jc w:val="center"/>
              <w:rPr>
                <w:rFonts w:ascii="Calibri" w:eastAsia="Times New Roman" w:hAnsi="Calibri" w:cs="Times New Roman"/>
                <w:b/>
                <w:bCs/>
                <w:color w:val="002060"/>
                <w:lang w:eastAsia="hr-HR"/>
              </w:rPr>
            </w:pPr>
            <w:r w:rsidRPr="005D1504">
              <w:rPr>
                <w:rFonts w:ascii="Calibri" w:eastAsia="Times New Roman" w:hAnsi="Calibri" w:cs="Times New Roman"/>
                <w:b/>
                <w:bCs/>
                <w:color w:val="002060"/>
                <w:lang w:eastAsia="hr-HR"/>
              </w:rPr>
              <w:t>kn</w:t>
            </w:r>
          </w:p>
        </w:tc>
        <w:tc>
          <w:tcPr>
            <w:tcW w:w="1054" w:type="dxa"/>
            <w:tcBorders>
              <w:top w:val="nil"/>
              <w:left w:val="nil"/>
              <w:bottom w:val="double" w:sz="6" w:space="0" w:color="auto"/>
              <w:right w:val="single" w:sz="4" w:space="0" w:color="auto"/>
            </w:tcBorders>
            <w:shd w:val="clear" w:color="auto" w:fill="auto"/>
            <w:noWrap/>
            <w:vAlign w:val="bottom"/>
            <w:hideMark/>
          </w:tcPr>
          <w:p w14:paraId="13F16649" w14:textId="77777777" w:rsidR="00CD02EC" w:rsidRPr="005D1504" w:rsidRDefault="00CD02EC" w:rsidP="00CD02EC">
            <w:pPr>
              <w:spacing w:after="0" w:line="240" w:lineRule="auto"/>
              <w:jc w:val="center"/>
              <w:rPr>
                <w:rFonts w:ascii="Calibri" w:eastAsia="Times New Roman" w:hAnsi="Calibri" w:cs="Times New Roman"/>
                <w:b/>
                <w:bCs/>
                <w:color w:val="002060"/>
                <w:lang w:eastAsia="hr-HR"/>
              </w:rPr>
            </w:pPr>
            <w:r w:rsidRPr="005D1504">
              <w:rPr>
                <w:rFonts w:ascii="Calibri" w:eastAsia="Times New Roman" w:hAnsi="Calibri" w:cs="Times New Roman"/>
                <w:b/>
                <w:bCs/>
                <w:color w:val="002060"/>
                <w:lang w:eastAsia="hr-HR"/>
              </w:rPr>
              <w:t>€</w:t>
            </w:r>
          </w:p>
        </w:tc>
      </w:tr>
      <w:tr w:rsidR="00CD02EC" w:rsidRPr="005D1504" w14:paraId="766F9114" w14:textId="77777777" w:rsidTr="00625031">
        <w:trPr>
          <w:trHeight w:val="315"/>
          <w:jc w:val="center"/>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14:paraId="73110FEE" w14:textId="77777777" w:rsidR="00CD02EC" w:rsidRPr="005D1504" w:rsidRDefault="00CD02EC" w:rsidP="00CD02EC">
            <w:pPr>
              <w:spacing w:after="0" w:line="240" w:lineRule="auto"/>
              <w:jc w:val="right"/>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worker</w:t>
            </w:r>
          </w:p>
        </w:tc>
        <w:tc>
          <w:tcPr>
            <w:tcW w:w="1290" w:type="dxa"/>
            <w:tcBorders>
              <w:top w:val="nil"/>
              <w:left w:val="nil"/>
              <w:bottom w:val="single" w:sz="4" w:space="0" w:color="auto"/>
              <w:right w:val="single" w:sz="4" w:space="0" w:color="auto"/>
            </w:tcBorders>
            <w:shd w:val="clear" w:color="auto" w:fill="auto"/>
            <w:noWrap/>
            <w:vAlign w:val="bottom"/>
            <w:hideMark/>
          </w:tcPr>
          <w:p w14:paraId="709D1B7D" w14:textId="77777777" w:rsidR="00CD02EC" w:rsidRPr="005D1504" w:rsidRDefault="00CD02EC" w:rsidP="00CD02EC">
            <w:pPr>
              <w:spacing w:after="0" w:line="240" w:lineRule="auto"/>
              <w:jc w:val="right"/>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25</w:t>
            </w:r>
          </w:p>
        </w:tc>
        <w:tc>
          <w:tcPr>
            <w:tcW w:w="1200" w:type="dxa"/>
            <w:tcBorders>
              <w:top w:val="nil"/>
              <w:left w:val="nil"/>
              <w:bottom w:val="single" w:sz="4" w:space="0" w:color="auto"/>
              <w:right w:val="single" w:sz="4" w:space="0" w:color="auto"/>
            </w:tcBorders>
            <w:shd w:val="clear" w:color="auto" w:fill="auto"/>
            <w:noWrap/>
            <w:vAlign w:val="bottom"/>
            <w:hideMark/>
          </w:tcPr>
          <w:p w14:paraId="56347854" w14:textId="77777777" w:rsidR="00CD02EC" w:rsidRPr="005D1504" w:rsidRDefault="00CD02EC" w:rsidP="00CD02EC">
            <w:pPr>
              <w:spacing w:after="0" w:line="240" w:lineRule="auto"/>
              <w:jc w:val="right"/>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5</w:t>
            </w:r>
          </w:p>
        </w:tc>
        <w:tc>
          <w:tcPr>
            <w:tcW w:w="1386" w:type="dxa"/>
            <w:tcBorders>
              <w:top w:val="nil"/>
              <w:left w:val="nil"/>
              <w:bottom w:val="single" w:sz="4" w:space="0" w:color="auto"/>
              <w:right w:val="single" w:sz="4" w:space="0" w:color="auto"/>
            </w:tcBorders>
            <w:shd w:val="clear" w:color="auto" w:fill="auto"/>
            <w:noWrap/>
            <w:vAlign w:val="bottom"/>
            <w:hideMark/>
          </w:tcPr>
          <w:p w14:paraId="35F91A57" w14:textId="77777777" w:rsidR="00CD02EC" w:rsidRPr="005D1504" w:rsidRDefault="00CD02EC" w:rsidP="00CD02EC">
            <w:pPr>
              <w:spacing w:after="0" w:line="240" w:lineRule="auto"/>
              <w:jc w:val="right"/>
              <w:rPr>
                <w:rFonts w:ascii="Calibri" w:eastAsia="Times New Roman" w:hAnsi="Calibri" w:cs="Times New Roman"/>
                <w:b/>
                <w:bCs/>
                <w:color w:val="FF0000"/>
                <w:lang w:eastAsia="hr-HR"/>
              </w:rPr>
            </w:pPr>
            <w:r w:rsidRPr="005D1504">
              <w:rPr>
                <w:rFonts w:ascii="Calibri" w:eastAsia="Times New Roman" w:hAnsi="Calibri" w:cs="Times New Roman"/>
                <w:b/>
                <w:bCs/>
                <w:color w:val="FF0000"/>
                <w:lang w:eastAsia="hr-HR"/>
              </w:rPr>
              <w:t>1000</w:t>
            </w:r>
          </w:p>
        </w:tc>
        <w:tc>
          <w:tcPr>
            <w:tcW w:w="1054" w:type="dxa"/>
            <w:tcBorders>
              <w:top w:val="nil"/>
              <w:left w:val="nil"/>
              <w:bottom w:val="single" w:sz="4" w:space="0" w:color="auto"/>
              <w:right w:val="single" w:sz="4" w:space="0" w:color="auto"/>
            </w:tcBorders>
            <w:shd w:val="clear" w:color="auto" w:fill="auto"/>
            <w:noWrap/>
            <w:vAlign w:val="bottom"/>
            <w:hideMark/>
          </w:tcPr>
          <w:p w14:paraId="30743DB2" w14:textId="77777777" w:rsidR="00CD02EC" w:rsidRPr="005D1504" w:rsidRDefault="00CD02EC" w:rsidP="00CD02EC">
            <w:pPr>
              <w:spacing w:after="0" w:line="240" w:lineRule="auto"/>
              <w:jc w:val="right"/>
              <w:rPr>
                <w:rFonts w:ascii="Calibri" w:eastAsia="Times New Roman" w:hAnsi="Calibri" w:cs="Times New Roman"/>
                <w:b/>
                <w:bCs/>
                <w:color w:val="FF0000"/>
                <w:lang w:eastAsia="hr-HR"/>
              </w:rPr>
            </w:pPr>
            <w:r w:rsidRPr="005D1504">
              <w:rPr>
                <w:rFonts w:ascii="Calibri" w:eastAsia="Times New Roman" w:hAnsi="Calibri" w:cs="Times New Roman"/>
                <w:b/>
                <w:bCs/>
                <w:color w:val="FF0000"/>
                <w:lang w:eastAsia="hr-HR"/>
              </w:rPr>
              <w:t>133,3333</w:t>
            </w:r>
          </w:p>
        </w:tc>
      </w:tr>
      <w:tr w:rsidR="00CD02EC" w:rsidRPr="005D1504" w14:paraId="42703D22" w14:textId="77777777" w:rsidTr="00625031">
        <w:trPr>
          <w:trHeight w:val="300"/>
          <w:jc w:val="center"/>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14:paraId="311DAE0B" w14:textId="77777777" w:rsidR="00CD02EC" w:rsidRPr="005D1504" w:rsidRDefault="00CD02EC" w:rsidP="00CD02EC">
            <w:pPr>
              <w:spacing w:after="0" w:line="240" w:lineRule="auto"/>
              <w:jc w:val="right"/>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technologist</w:t>
            </w:r>
          </w:p>
        </w:tc>
        <w:tc>
          <w:tcPr>
            <w:tcW w:w="1290" w:type="dxa"/>
            <w:tcBorders>
              <w:top w:val="nil"/>
              <w:left w:val="nil"/>
              <w:bottom w:val="single" w:sz="4" w:space="0" w:color="auto"/>
              <w:right w:val="single" w:sz="4" w:space="0" w:color="auto"/>
            </w:tcBorders>
            <w:shd w:val="clear" w:color="auto" w:fill="auto"/>
            <w:noWrap/>
            <w:vAlign w:val="bottom"/>
            <w:hideMark/>
          </w:tcPr>
          <w:p w14:paraId="5AAAA68C" w14:textId="77777777" w:rsidR="00CD02EC" w:rsidRPr="005D1504" w:rsidRDefault="00CD02EC" w:rsidP="00CD02EC">
            <w:pPr>
              <w:spacing w:after="0" w:line="240" w:lineRule="auto"/>
              <w:jc w:val="right"/>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40</w:t>
            </w:r>
          </w:p>
        </w:tc>
        <w:tc>
          <w:tcPr>
            <w:tcW w:w="1200" w:type="dxa"/>
            <w:tcBorders>
              <w:top w:val="nil"/>
              <w:left w:val="nil"/>
              <w:bottom w:val="single" w:sz="4" w:space="0" w:color="auto"/>
              <w:right w:val="single" w:sz="4" w:space="0" w:color="auto"/>
            </w:tcBorders>
            <w:shd w:val="clear" w:color="auto" w:fill="auto"/>
            <w:noWrap/>
            <w:vAlign w:val="bottom"/>
            <w:hideMark/>
          </w:tcPr>
          <w:p w14:paraId="5FC43ECB" w14:textId="77777777" w:rsidR="00CD02EC" w:rsidRPr="005D1504" w:rsidRDefault="00CD02EC" w:rsidP="00CD02EC">
            <w:pPr>
              <w:spacing w:after="0" w:line="240" w:lineRule="auto"/>
              <w:jc w:val="right"/>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1</w:t>
            </w:r>
          </w:p>
        </w:tc>
        <w:tc>
          <w:tcPr>
            <w:tcW w:w="1386" w:type="dxa"/>
            <w:tcBorders>
              <w:top w:val="nil"/>
              <w:left w:val="nil"/>
              <w:bottom w:val="single" w:sz="4" w:space="0" w:color="auto"/>
              <w:right w:val="single" w:sz="4" w:space="0" w:color="auto"/>
            </w:tcBorders>
            <w:shd w:val="clear" w:color="auto" w:fill="auto"/>
            <w:noWrap/>
            <w:vAlign w:val="bottom"/>
            <w:hideMark/>
          </w:tcPr>
          <w:p w14:paraId="06A9EE35" w14:textId="77777777" w:rsidR="00CD02EC" w:rsidRPr="005D1504" w:rsidRDefault="00CD02EC" w:rsidP="00CD02EC">
            <w:pPr>
              <w:spacing w:after="0" w:line="240" w:lineRule="auto"/>
              <w:jc w:val="right"/>
              <w:rPr>
                <w:rFonts w:ascii="Calibri" w:eastAsia="Times New Roman" w:hAnsi="Calibri" w:cs="Times New Roman"/>
                <w:b/>
                <w:bCs/>
                <w:color w:val="FF0000"/>
                <w:lang w:eastAsia="hr-HR"/>
              </w:rPr>
            </w:pPr>
            <w:r w:rsidRPr="005D1504">
              <w:rPr>
                <w:rFonts w:ascii="Calibri" w:eastAsia="Times New Roman" w:hAnsi="Calibri" w:cs="Times New Roman"/>
                <w:b/>
                <w:bCs/>
                <w:color w:val="FF0000"/>
                <w:lang w:eastAsia="hr-HR"/>
              </w:rPr>
              <w:t>320</w:t>
            </w:r>
          </w:p>
        </w:tc>
        <w:tc>
          <w:tcPr>
            <w:tcW w:w="1054" w:type="dxa"/>
            <w:tcBorders>
              <w:top w:val="nil"/>
              <w:left w:val="nil"/>
              <w:bottom w:val="single" w:sz="4" w:space="0" w:color="auto"/>
              <w:right w:val="single" w:sz="4" w:space="0" w:color="auto"/>
            </w:tcBorders>
            <w:shd w:val="clear" w:color="auto" w:fill="auto"/>
            <w:noWrap/>
            <w:vAlign w:val="bottom"/>
            <w:hideMark/>
          </w:tcPr>
          <w:p w14:paraId="40240F6A" w14:textId="77777777" w:rsidR="00CD02EC" w:rsidRPr="005D1504" w:rsidRDefault="00CD02EC" w:rsidP="00CD02EC">
            <w:pPr>
              <w:spacing w:after="0" w:line="240" w:lineRule="auto"/>
              <w:jc w:val="right"/>
              <w:rPr>
                <w:rFonts w:ascii="Calibri" w:eastAsia="Times New Roman" w:hAnsi="Calibri" w:cs="Times New Roman"/>
                <w:b/>
                <w:bCs/>
                <w:color w:val="FF0000"/>
                <w:lang w:eastAsia="hr-HR"/>
              </w:rPr>
            </w:pPr>
            <w:r w:rsidRPr="005D1504">
              <w:rPr>
                <w:rFonts w:ascii="Calibri" w:eastAsia="Times New Roman" w:hAnsi="Calibri" w:cs="Times New Roman"/>
                <w:b/>
                <w:bCs/>
                <w:color w:val="FF0000"/>
                <w:lang w:eastAsia="hr-HR"/>
              </w:rPr>
              <w:t>42,66667</w:t>
            </w:r>
          </w:p>
        </w:tc>
      </w:tr>
      <w:tr w:rsidR="00CD02EC" w:rsidRPr="005D1504" w14:paraId="4B67145B" w14:textId="77777777" w:rsidTr="00625031">
        <w:trPr>
          <w:trHeight w:val="300"/>
          <w:jc w:val="center"/>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14:paraId="66E62335" w14:textId="77777777" w:rsidR="00CD02EC" w:rsidRPr="005D1504" w:rsidRDefault="00CD02EC" w:rsidP="00CD02EC">
            <w:pPr>
              <w:spacing w:after="0" w:line="240" w:lineRule="auto"/>
              <w:rPr>
                <w:rFonts w:ascii="Calibri" w:eastAsia="Times New Roman" w:hAnsi="Calibri" w:cs="Times New Roman"/>
                <w:b/>
                <w:bCs/>
                <w:color w:val="002060"/>
                <w:lang w:eastAsia="hr-HR"/>
              </w:rPr>
            </w:pPr>
            <w:r w:rsidRPr="005D1504">
              <w:rPr>
                <w:rFonts w:ascii="Calibri" w:eastAsia="Times New Roman" w:hAnsi="Calibri" w:cs="Times New Roman"/>
                <w:b/>
                <w:bCs/>
                <w:color w:val="002060"/>
                <w:lang w:eastAsia="hr-HR"/>
              </w:rPr>
              <w:t>Packaging</w:t>
            </w:r>
          </w:p>
        </w:tc>
        <w:tc>
          <w:tcPr>
            <w:tcW w:w="1290" w:type="dxa"/>
            <w:tcBorders>
              <w:top w:val="nil"/>
              <w:left w:val="nil"/>
              <w:bottom w:val="single" w:sz="4" w:space="0" w:color="auto"/>
              <w:right w:val="single" w:sz="4" w:space="0" w:color="auto"/>
            </w:tcBorders>
            <w:shd w:val="clear" w:color="auto" w:fill="auto"/>
            <w:noWrap/>
            <w:vAlign w:val="bottom"/>
            <w:hideMark/>
          </w:tcPr>
          <w:p w14:paraId="25E18AA3" w14:textId="77777777" w:rsidR="00CD02EC" w:rsidRPr="005D1504" w:rsidRDefault="00CD02EC" w:rsidP="00CD02EC">
            <w:pPr>
              <w:spacing w:after="0" w:line="240" w:lineRule="auto"/>
              <w:jc w:val="center"/>
              <w:rPr>
                <w:rFonts w:ascii="Calibri" w:eastAsia="Times New Roman" w:hAnsi="Calibri" w:cs="Times New Roman"/>
                <w:b/>
                <w:bCs/>
                <w:color w:val="002060"/>
                <w:lang w:eastAsia="hr-HR"/>
              </w:rPr>
            </w:pPr>
            <w:r w:rsidRPr="005D1504">
              <w:rPr>
                <w:rFonts w:ascii="Calibri" w:eastAsia="Times New Roman" w:hAnsi="Calibri" w:cs="Times New Roman"/>
                <w:b/>
                <w:bCs/>
                <w:color w:val="002060"/>
                <w:lang w:eastAsia="hr-HR"/>
              </w:rPr>
              <w:t>kn / pack</w:t>
            </w:r>
          </w:p>
        </w:tc>
        <w:tc>
          <w:tcPr>
            <w:tcW w:w="1200" w:type="dxa"/>
            <w:tcBorders>
              <w:top w:val="nil"/>
              <w:left w:val="nil"/>
              <w:bottom w:val="single" w:sz="4" w:space="0" w:color="auto"/>
              <w:right w:val="single" w:sz="4" w:space="0" w:color="auto"/>
            </w:tcBorders>
            <w:shd w:val="clear" w:color="auto" w:fill="auto"/>
            <w:noWrap/>
            <w:vAlign w:val="bottom"/>
            <w:hideMark/>
          </w:tcPr>
          <w:p w14:paraId="589055A5" w14:textId="77777777" w:rsidR="00CD02EC" w:rsidRPr="005D1504" w:rsidRDefault="00CD02EC" w:rsidP="00CD02EC">
            <w:pPr>
              <w:spacing w:after="0" w:line="240" w:lineRule="auto"/>
              <w:jc w:val="center"/>
              <w:rPr>
                <w:rFonts w:ascii="Calibri" w:eastAsia="Times New Roman" w:hAnsi="Calibri" w:cs="Times New Roman"/>
                <w:b/>
                <w:bCs/>
                <w:color w:val="002060"/>
                <w:lang w:eastAsia="hr-HR"/>
              </w:rPr>
            </w:pPr>
            <w:r w:rsidRPr="005D1504">
              <w:rPr>
                <w:rFonts w:ascii="Calibri" w:eastAsia="Times New Roman" w:hAnsi="Calibri" w:cs="Times New Roman"/>
                <w:b/>
                <w:bCs/>
                <w:color w:val="002060"/>
                <w:lang w:eastAsia="hr-HR"/>
              </w:rPr>
              <w:t>pack</w:t>
            </w:r>
          </w:p>
        </w:tc>
        <w:tc>
          <w:tcPr>
            <w:tcW w:w="1386" w:type="dxa"/>
            <w:tcBorders>
              <w:top w:val="nil"/>
              <w:left w:val="nil"/>
              <w:bottom w:val="single" w:sz="4" w:space="0" w:color="auto"/>
              <w:right w:val="single" w:sz="4" w:space="0" w:color="auto"/>
            </w:tcBorders>
            <w:shd w:val="clear" w:color="auto" w:fill="auto"/>
            <w:noWrap/>
            <w:vAlign w:val="bottom"/>
            <w:hideMark/>
          </w:tcPr>
          <w:p w14:paraId="34329141" w14:textId="77777777" w:rsidR="00CD02EC" w:rsidRPr="005D1504" w:rsidRDefault="00CD02EC" w:rsidP="00CD02EC">
            <w:pPr>
              <w:spacing w:after="0" w:line="240" w:lineRule="auto"/>
              <w:jc w:val="center"/>
              <w:rPr>
                <w:rFonts w:ascii="Calibri" w:eastAsia="Times New Roman" w:hAnsi="Calibri" w:cs="Times New Roman"/>
                <w:b/>
                <w:bCs/>
                <w:color w:val="002060"/>
                <w:lang w:eastAsia="hr-HR"/>
              </w:rPr>
            </w:pPr>
            <w:r w:rsidRPr="005D1504">
              <w:rPr>
                <w:rFonts w:ascii="Calibri" w:eastAsia="Times New Roman" w:hAnsi="Calibri" w:cs="Times New Roman"/>
                <w:b/>
                <w:bCs/>
                <w:color w:val="002060"/>
                <w:lang w:eastAsia="hr-HR"/>
              </w:rPr>
              <w:t>kn</w:t>
            </w:r>
          </w:p>
        </w:tc>
        <w:tc>
          <w:tcPr>
            <w:tcW w:w="1054" w:type="dxa"/>
            <w:tcBorders>
              <w:top w:val="nil"/>
              <w:left w:val="nil"/>
              <w:bottom w:val="single" w:sz="4" w:space="0" w:color="auto"/>
              <w:right w:val="single" w:sz="4" w:space="0" w:color="auto"/>
            </w:tcBorders>
            <w:shd w:val="clear" w:color="auto" w:fill="auto"/>
            <w:noWrap/>
            <w:vAlign w:val="bottom"/>
            <w:hideMark/>
          </w:tcPr>
          <w:p w14:paraId="12FB3D30" w14:textId="77777777" w:rsidR="00CD02EC" w:rsidRPr="005D1504" w:rsidRDefault="00CD02EC" w:rsidP="00CD02EC">
            <w:pPr>
              <w:spacing w:after="0" w:line="240" w:lineRule="auto"/>
              <w:jc w:val="center"/>
              <w:rPr>
                <w:rFonts w:ascii="Calibri" w:eastAsia="Times New Roman" w:hAnsi="Calibri" w:cs="Times New Roman"/>
                <w:b/>
                <w:bCs/>
                <w:color w:val="002060"/>
                <w:lang w:eastAsia="hr-HR"/>
              </w:rPr>
            </w:pPr>
            <w:r w:rsidRPr="005D1504">
              <w:rPr>
                <w:rFonts w:ascii="Calibri" w:eastAsia="Times New Roman" w:hAnsi="Calibri" w:cs="Times New Roman"/>
                <w:b/>
                <w:bCs/>
                <w:color w:val="002060"/>
                <w:lang w:eastAsia="hr-HR"/>
              </w:rPr>
              <w:t>€</w:t>
            </w:r>
          </w:p>
        </w:tc>
      </w:tr>
      <w:tr w:rsidR="00CD02EC" w:rsidRPr="005D1504" w14:paraId="4FBC1162" w14:textId="77777777" w:rsidTr="00625031">
        <w:trPr>
          <w:trHeight w:val="300"/>
          <w:jc w:val="center"/>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14:paraId="4C84D08F" w14:textId="77777777" w:rsidR="00CD02EC" w:rsidRPr="005D1504" w:rsidRDefault="00CD02EC" w:rsidP="00CD02EC">
            <w:pPr>
              <w:spacing w:after="0" w:line="240" w:lineRule="auto"/>
              <w:jc w:val="right"/>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foil</w:t>
            </w:r>
          </w:p>
        </w:tc>
        <w:tc>
          <w:tcPr>
            <w:tcW w:w="1290" w:type="dxa"/>
            <w:tcBorders>
              <w:top w:val="nil"/>
              <w:left w:val="nil"/>
              <w:bottom w:val="single" w:sz="4" w:space="0" w:color="auto"/>
              <w:right w:val="single" w:sz="4" w:space="0" w:color="auto"/>
            </w:tcBorders>
            <w:shd w:val="clear" w:color="auto" w:fill="auto"/>
            <w:noWrap/>
            <w:vAlign w:val="bottom"/>
            <w:hideMark/>
          </w:tcPr>
          <w:p w14:paraId="1E41CE33" w14:textId="77777777" w:rsidR="00CD02EC" w:rsidRPr="005D1504" w:rsidRDefault="00CD02EC" w:rsidP="00CD02EC">
            <w:pPr>
              <w:spacing w:after="0" w:line="240" w:lineRule="auto"/>
              <w:jc w:val="right"/>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0,15</w:t>
            </w:r>
          </w:p>
        </w:tc>
        <w:tc>
          <w:tcPr>
            <w:tcW w:w="1200" w:type="dxa"/>
            <w:tcBorders>
              <w:top w:val="nil"/>
              <w:left w:val="nil"/>
              <w:bottom w:val="single" w:sz="4" w:space="0" w:color="auto"/>
              <w:right w:val="single" w:sz="4" w:space="0" w:color="auto"/>
            </w:tcBorders>
            <w:shd w:val="clear" w:color="auto" w:fill="auto"/>
            <w:noWrap/>
            <w:vAlign w:val="bottom"/>
            <w:hideMark/>
          </w:tcPr>
          <w:p w14:paraId="5D90429B" w14:textId="77777777" w:rsidR="00CD02EC" w:rsidRPr="005D1504" w:rsidRDefault="00CD02EC" w:rsidP="00CD02EC">
            <w:pPr>
              <w:spacing w:after="0" w:line="240" w:lineRule="auto"/>
              <w:jc w:val="right"/>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2863</w:t>
            </w:r>
          </w:p>
        </w:tc>
        <w:tc>
          <w:tcPr>
            <w:tcW w:w="1386" w:type="dxa"/>
            <w:tcBorders>
              <w:top w:val="nil"/>
              <w:left w:val="nil"/>
              <w:bottom w:val="single" w:sz="4" w:space="0" w:color="auto"/>
              <w:right w:val="single" w:sz="4" w:space="0" w:color="auto"/>
            </w:tcBorders>
            <w:shd w:val="clear" w:color="auto" w:fill="auto"/>
            <w:noWrap/>
            <w:vAlign w:val="bottom"/>
            <w:hideMark/>
          </w:tcPr>
          <w:p w14:paraId="02582A79" w14:textId="77777777" w:rsidR="00CD02EC" w:rsidRPr="005D1504" w:rsidRDefault="00CD02EC" w:rsidP="00CD02EC">
            <w:pPr>
              <w:spacing w:after="0" w:line="240" w:lineRule="auto"/>
              <w:jc w:val="right"/>
              <w:rPr>
                <w:rFonts w:ascii="Calibri" w:eastAsia="Times New Roman" w:hAnsi="Calibri" w:cs="Times New Roman"/>
                <w:b/>
                <w:bCs/>
                <w:color w:val="FF0000"/>
                <w:lang w:eastAsia="hr-HR"/>
              </w:rPr>
            </w:pPr>
            <w:r w:rsidRPr="005D1504">
              <w:rPr>
                <w:rFonts w:ascii="Calibri" w:eastAsia="Times New Roman" w:hAnsi="Calibri" w:cs="Times New Roman"/>
                <w:b/>
                <w:bCs/>
                <w:color w:val="FF0000"/>
                <w:lang w:eastAsia="hr-HR"/>
              </w:rPr>
              <w:t>429,45</w:t>
            </w:r>
          </w:p>
        </w:tc>
        <w:tc>
          <w:tcPr>
            <w:tcW w:w="1054" w:type="dxa"/>
            <w:tcBorders>
              <w:top w:val="nil"/>
              <w:left w:val="nil"/>
              <w:bottom w:val="single" w:sz="4" w:space="0" w:color="auto"/>
              <w:right w:val="single" w:sz="4" w:space="0" w:color="auto"/>
            </w:tcBorders>
            <w:shd w:val="clear" w:color="auto" w:fill="auto"/>
            <w:noWrap/>
            <w:vAlign w:val="bottom"/>
            <w:hideMark/>
          </w:tcPr>
          <w:p w14:paraId="0B622898" w14:textId="77777777" w:rsidR="00CD02EC" w:rsidRPr="005D1504" w:rsidRDefault="00CD02EC" w:rsidP="00CD02EC">
            <w:pPr>
              <w:spacing w:after="0" w:line="240" w:lineRule="auto"/>
              <w:jc w:val="right"/>
              <w:rPr>
                <w:rFonts w:ascii="Calibri" w:eastAsia="Times New Roman" w:hAnsi="Calibri" w:cs="Times New Roman"/>
                <w:b/>
                <w:bCs/>
                <w:color w:val="FF0000"/>
                <w:lang w:eastAsia="hr-HR"/>
              </w:rPr>
            </w:pPr>
            <w:r w:rsidRPr="005D1504">
              <w:rPr>
                <w:rFonts w:ascii="Calibri" w:eastAsia="Times New Roman" w:hAnsi="Calibri" w:cs="Times New Roman"/>
                <w:b/>
                <w:bCs/>
                <w:color w:val="FF0000"/>
                <w:lang w:eastAsia="hr-HR"/>
              </w:rPr>
              <w:t>57,26</w:t>
            </w:r>
          </w:p>
        </w:tc>
      </w:tr>
      <w:tr w:rsidR="00CD02EC" w:rsidRPr="005D1504" w14:paraId="38D62D0E" w14:textId="77777777" w:rsidTr="00625031">
        <w:trPr>
          <w:trHeight w:val="300"/>
          <w:jc w:val="center"/>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14:paraId="7CF3B5FA" w14:textId="77777777" w:rsidR="00CD02EC" w:rsidRPr="005D1504" w:rsidRDefault="00CD02EC" w:rsidP="00CD02EC">
            <w:pPr>
              <w:spacing w:after="0" w:line="240" w:lineRule="auto"/>
              <w:jc w:val="right"/>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plastic</w:t>
            </w:r>
          </w:p>
        </w:tc>
        <w:tc>
          <w:tcPr>
            <w:tcW w:w="1290" w:type="dxa"/>
            <w:tcBorders>
              <w:top w:val="nil"/>
              <w:left w:val="nil"/>
              <w:bottom w:val="single" w:sz="4" w:space="0" w:color="auto"/>
              <w:right w:val="single" w:sz="4" w:space="0" w:color="auto"/>
            </w:tcBorders>
            <w:shd w:val="clear" w:color="auto" w:fill="auto"/>
            <w:noWrap/>
            <w:vAlign w:val="bottom"/>
            <w:hideMark/>
          </w:tcPr>
          <w:p w14:paraId="2C99437D" w14:textId="77777777" w:rsidR="00CD02EC" w:rsidRPr="005D1504" w:rsidRDefault="00CD02EC" w:rsidP="00CD02EC">
            <w:pPr>
              <w:spacing w:after="0" w:line="240" w:lineRule="auto"/>
              <w:jc w:val="right"/>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0,45</w:t>
            </w:r>
          </w:p>
        </w:tc>
        <w:tc>
          <w:tcPr>
            <w:tcW w:w="1200" w:type="dxa"/>
            <w:tcBorders>
              <w:top w:val="nil"/>
              <w:left w:val="nil"/>
              <w:bottom w:val="single" w:sz="4" w:space="0" w:color="auto"/>
              <w:right w:val="single" w:sz="4" w:space="0" w:color="auto"/>
            </w:tcBorders>
            <w:shd w:val="clear" w:color="auto" w:fill="auto"/>
            <w:noWrap/>
            <w:vAlign w:val="bottom"/>
            <w:hideMark/>
          </w:tcPr>
          <w:p w14:paraId="0EBEDC11" w14:textId="77777777" w:rsidR="00CD02EC" w:rsidRPr="005D1504" w:rsidRDefault="00CD02EC" w:rsidP="00CD02EC">
            <w:pPr>
              <w:spacing w:after="0" w:line="240" w:lineRule="auto"/>
              <w:jc w:val="right"/>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2863</w:t>
            </w:r>
          </w:p>
        </w:tc>
        <w:tc>
          <w:tcPr>
            <w:tcW w:w="1386" w:type="dxa"/>
            <w:tcBorders>
              <w:top w:val="nil"/>
              <w:left w:val="nil"/>
              <w:bottom w:val="single" w:sz="4" w:space="0" w:color="auto"/>
              <w:right w:val="single" w:sz="4" w:space="0" w:color="auto"/>
            </w:tcBorders>
            <w:shd w:val="clear" w:color="auto" w:fill="auto"/>
            <w:noWrap/>
            <w:vAlign w:val="bottom"/>
            <w:hideMark/>
          </w:tcPr>
          <w:p w14:paraId="4B0D40DB" w14:textId="77777777" w:rsidR="00CD02EC" w:rsidRPr="005D1504" w:rsidRDefault="00CD02EC" w:rsidP="00CD02EC">
            <w:pPr>
              <w:spacing w:after="0" w:line="240" w:lineRule="auto"/>
              <w:jc w:val="right"/>
              <w:rPr>
                <w:rFonts w:ascii="Calibri" w:eastAsia="Times New Roman" w:hAnsi="Calibri" w:cs="Times New Roman"/>
                <w:b/>
                <w:bCs/>
                <w:color w:val="FF0000"/>
                <w:lang w:eastAsia="hr-HR"/>
              </w:rPr>
            </w:pPr>
            <w:r w:rsidRPr="005D1504">
              <w:rPr>
                <w:rFonts w:ascii="Calibri" w:eastAsia="Times New Roman" w:hAnsi="Calibri" w:cs="Times New Roman"/>
                <w:b/>
                <w:bCs/>
                <w:color w:val="FF0000"/>
                <w:lang w:eastAsia="hr-HR"/>
              </w:rPr>
              <w:t>1288,35</w:t>
            </w:r>
          </w:p>
        </w:tc>
        <w:tc>
          <w:tcPr>
            <w:tcW w:w="1054" w:type="dxa"/>
            <w:tcBorders>
              <w:top w:val="nil"/>
              <w:left w:val="nil"/>
              <w:bottom w:val="single" w:sz="4" w:space="0" w:color="auto"/>
              <w:right w:val="single" w:sz="4" w:space="0" w:color="auto"/>
            </w:tcBorders>
            <w:shd w:val="clear" w:color="auto" w:fill="auto"/>
            <w:noWrap/>
            <w:vAlign w:val="bottom"/>
            <w:hideMark/>
          </w:tcPr>
          <w:p w14:paraId="567DF2BD" w14:textId="77777777" w:rsidR="00CD02EC" w:rsidRPr="005D1504" w:rsidRDefault="00CD02EC" w:rsidP="00CD02EC">
            <w:pPr>
              <w:spacing w:after="0" w:line="240" w:lineRule="auto"/>
              <w:jc w:val="right"/>
              <w:rPr>
                <w:rFonts w:ascii="Calibri" w:eastAsia="Times New Roman" w:hAnsi="Calibri" w:cs="Times New Roman"/>
                <w:b/>
                <w:bCs/>
                <w:color w:val="FF0000"/>
                <w:lang w:eastAsia="hr-HR"/>
              </w:rPr>
            </w:pPr>
            <w:r w:rsidRPr="005D1504">
              <w:rPr>
                <w:rFonts w:ascii="Calibri" w:eastAsia="Times New Roman" w:hAnsi="Calibri" w:cs="Times New Roman"/>
                <w:b/>
                <w:bCs/>
                <w:color w:val="FF0000"/>
                <w:lang w:eastAsia="hr-HR"/>
              </w:rPr>
              <w:t>171,78</w:t>
            </w:r>
          </w:p>
        </w:tc>
      </w:tr>
      <w:tr w:rsidR="00CD02EC" w:rsidRPr="005D1504" w14:paraId="012F9322" w14:textId="77777777" w:rsidTr="00625031">
        <w:trPr>
          <w:trHeight w:val="315"/>
          <w:jc w:val="center"/>
        </w:trPr>
        <w:tc>
          <w:tcPr>
            <w:tcW w:w="2850" w:type="dxa"/>
            <w:tcBorders>
              <w:top w:val="nil"/>
              <w:left w:val="single" w:sz="4" w:space="0" w:color="auto"/>
              <w:bottom w:val="double" w:sz="6" w:space="0" w:color="auto"/>
              <w:right w:val="single" w:sz="4" w:space="0" w:color="auto"/>
            </w:tcBorders>
            <w:shd w:val="clear" w:color="auto" w:fill="auto"/>
            <w:noWrap/>
            <w:vAlign w:val="bottom"/>
            <w:hideMark/>
          </w:tcPr>
          <w:p w14:paraId="0B8B3740" w14:textId="77777777" w:rsidR="00CD02EC" w:rsidRPr="005D1504" w:rsidRDefault="00CD02EC" w:rsidP="00CD02EC">
            <w:pPr>
              <w:spacing w:after="0" w:line="240" w:lineRule="auto"/>
              <w:rPr>
                <w:rFonts w:ascii="Calibri" w:eastAsia="Times New Roman" w:hAnsi="Calibri" w:cs="Times New Roman"/>
                <w:b/>
                <w:bCs/>
                <w:color w:val="000000"/>
                <w:lang w:eastAsia="hr-HR"/>
              </w:rPr>
            </w:pPr>
            <w:r w:rsidRPr="005D1504">
              <w:rPr>
                <w:rFonts w:ascii="Calibri" w:eastAsia="Times New Roman" w:hAnsi="Calibri" w:cs="Times New Roman"/>
                <w:b/>
                <w:bCs/>
                <w:color w:val="000000"/>
                <w:lang w:eastAsia="hr-HR"/>
              </w:rPr>
              <w:t>IN TOTAL</w:t>
            </w:r>
          </w:p>
        </w:tc>
        <w:tc>
          <w:tcPr>
            <w:tcW w:w="1290" w:type="dxa"/>
            <w:tcBorders>
              <w:top w:val="nil"/>
              <w:left w:val="nil"/>
              <w:bottom w:val="double" w:sz="6" w:space="0" w:color="auto"/>
              <w:right w:val="single" w:sz="4" w:space="0" w:color="auto"/>
            </w:tcBorders>
            <w:shd w:val="clear" w:color="auto" w:fill="auto"/>
            <w:noWrap/>
            <w:vAlign w:val="bottom"/>
            <w:hideMark/>
          </w:tcPr>
          <w:p w14:paraId="76D33876" w14:textId="77777777" w:rsidR="00CD02EC" w:rsidRPr="005D1504" w:rsidRDefault="00CD02EC" w:rsidP="00CD02EC">
            <w:pPr>
              <w:spacing w:after="0" w:line="240" w:lineRule="auto"/>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 </w:t>
            </w:r>
          </w:p>
        </w:tc>
        <w:tc>
          <w:tcPr>
            <w:tcW w:w="1200" w:type="dxa"/>
            <w:tcBorders>
              <w:top w:val="nil"/>
              <w:left w:val="nil"/>
              <w:bottom w:val="double" w:sz="6" w:space="0" w:color="auto"/>
              <w:right w:val="single" w:sz="4" w:space="0" w:color="auto"/>
            </w:tcBorders>
            <w:shd w:val="clear" w:color="000000" w:fill="FFFF00"/>
            <w:noWrap/>
            <w:vAlign w:val="bottom"/>
            <w:hideMark/>
          </w:tcPr>
          <w:p w14:paraId="2029F923" w14:textId="77777777" w:rsidR="00CD02EC" w:rsidRPr="005D1504" w:rsidRDefault="00CD02EC" w:rsidP="00CD02EC">
            <w:pPr>
              <w:spacing w:after="0" w:line="240" w:lineRule="auto"/>
              <w:jc w:val="right"/>
              <w:rPr>
                <w:rFonts w:ascii="Calibri" w:eastAsia="Times New Roman" w:hAnsi="Calibri" w:cs="Times New Roman"/>
                <w:b/>
                <w:bCs/>
                <w:color w:val="000000"/>
                <w:lang w:eastAsia="hr-HR"/>
              </w:rPr>
            </w:pPr>
            <w:r w:rsidRPr="005D1504">
              <w:rPr>
                <w:rFonts w:ascii="Calibri" w:eastAsia="Times New Roman" w:hAnsi="Calibri" w:cs="Times New Roman"/>
                <w:b/>
                <w:bCs/>
                <w:color w:val="000000"/>
                <w:lang w:eastAsia="hr-HR"/>
              </w:rPr>
              <w:t>2863</w:t>
            </w:r>
          </w:p>
        </w:tc>
        <w:tc>
          <w:tcPr>
            <w:tcW w:w="1386" w:type="dxa"/>
            <w:tcBorders>
              <w:top w:val="nil"/>
              <w:left w:val="nil"/>
              <w:bottom w:val="double" w:sz="6" w:space="0" w:color="auto"/>
              <w:right w:val="single" w:sz="4" w:space="0" w:color="auto"/>
            </w:tcBorders>
            <w:shd w:val="clear" w:color="000000" w:fill="FFFF00"/>
            <w:noWrap/>
            <w:vAlign w:val="bottom"/>
            <w:hideMark/>
          </w:tcPr>
          <w:p w14:paraId="05476758" w14:textId="77777777" w:rsidR="00CD02EC" w:rsidRPr="005D1504" w:rsidRDefault="00CD02EC" w:rsidP="00CD02EC">
            <w:pPr>
              <w:spacing w:after="0" w:line="240" w:lineRule="auto"/>
              <w:jc w:val="right"/>
              <w:rPr>
                <w:rFonts w:ascii="Calibri" w:eastAsia="Times New Roman" w:hAnsi="Calibri" w:cs="Times New Roman"/>
                <w:b/>
                <w:bCs/>
                <w:lang w:eastAsia="hr-HR"/>
              </w:rPr>
            </w:pPr>
            <w:r w:rsidRPr="005D1504">
              <w:rPr>
                <w:rFonts w:ascii="Calibri" w:eastAsia="Times New Roman" w:hAnsi="Calibri" w:cs="Times New Roman"/>
                <w:b/>
                <w:bCs/>
                <w:lang w:eastAsia="hr-HR"/>
              </w:rPr>
              <w:t>7996,86</w:t>
            </w:r>
          </w:p>
        </w:tc>
        <w:tc>
          <w:tcPr>
            <w:tcW w:w="1054" w:type="dxa"/>
            <w:tcBorders>
              <w:top w:val="nil"/>
              <w:left w:val="nil"/>
              <w:bottom w:val="double" w:sz="6" w:space="0" w:color="auto"/>
              <w:right w:val="single" w:sz="4" w:space="0" w:color="auto"/>
            </w:tcBorders>
            <w:shd w:val="clear" w:color="000000" w:fill="FFFF00"/>
            <w:noWrap/>
            <w:vAlign w:val="bottom"/>
            <w:hideMark/>
          </w:tcPr>
          <w:p w14:paraId="1F545437" w14:textId="77777777" w:rsidR="00CD02EC" w:rsidRPr="005D1504" w:rsidRDefault="00CD02EC" w:rsidP="00CD02EC">
            <w:pPr>
              <w:spacing w:after="0" w:line="240" w:lineRule="auto"/>
              <w:jc w:val="right"/>
              <w:rPr>
                <w:rFonts w:ascii="Calibri" w:eastAsia="Times New Roman" w:hAnsi="Calibri" w:cs="Times New Roman"/>
                <w:b/>
                <w:bCs/>
                <w:color w:val="000000"/>
                <w:lang w:eastAsia="hr-HR"/>
              </w:rPr>
            </w:pPr>
            <w:r w:rsidRPr="005D1504">
              <w:rPr>
                <w:rFonts w:ascii="Calibri" w:eastAsia="Times New Roman" w:hAnsi="Calibri" w:cs="Times New Roman"/>
                <w:b/>
                <w:bCs/>
                <w:color w:val="000000"/>
                <w:lang w:eastAsia="hr-HR"/>
              </w:rPr>
              <w:t>1066,248</w:t>
            </w:r>
          </w:p>
        </w:tc>
      </w:tr>
      <w:tr w:rsidR="00CD02EC" w:rsidRPr="005D1504" w14:paraId="01E5B005" w14:textId="77777777" w:rsidTr="00625031">
        <w:trPr>
          <w:trHeight w:val="315"/>
          <w:jc w:val="center"/>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14:paraId="192C27F7" w14:textId="77777777" w:rsidR="00CD02EC" w:rsidRPr="005D1504" w:rsidRDefault="00CD02EC" w:rsidP="00CD02EC">
            <w:pPr>
              <w:spacing w:after="0" w:line="240" w:lineRule="auto"/>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 </w:t>
            </w:r>
          </w:p>
        </w:tc>
        <w:tc>
          <w:tcPr>
            <w:tcW w:w="1290" w:type="dxa"/>
            <w:tcBorders>
              <w:top w:val="nil"/>
              <w:left w:val="nil"/>
              <w:bottom w:val="single" w:sz="4" w:space="0" w:color="auto"/>
              <w:right w:val="single" w:sz="4" w:space="0" w:color="auto"/>
            </w:tcBorders>
            <w:shd w:val="clear" w:color="auto" w:fill="auto"/>
            <w:noWrap/>
            <w:vAlign w:val="bottom"/>
            <w:hideMark/>
          </w:tcPr>
          <w:p w14:paraId="4E05F371" w14:textId="77777777" w:rsidR="00CD02EC" w:rsidRPr="005D1504" w:rsidRDefault="00CD02EC" w:rsidP="00CD02EC">
            <w:pPr>
              <w:spacing w:after="0" w:line="240" w:lineRule="auto"/>
              <w:jc w:val="center"/>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kn / pack</w:t>
            </w:r>
          </w:p>
        </w:tc>
        <w:tc>
          <w:tcPr>
            <w:tcW w:w="1200" w:type="dxa"/>
            <w:tcBorders>
              <w:top w:val="nil"/>
              <w:left w:val="nil"/>
              <w:bottom w:val="single" w:sz="4" w:space="0" w:color="auto"/>
              <w:right w:val="single" w:sz="4" w:space="0" w:color="auto"/>
            </w:tcBorders>
            <w:shd w:val="clear" w:color="auto" w:fill="auto"/>
            <w:noWrap/>
            <w:vAlign w:val="bottom"/>
            <w:hideMark/>
          </w:tcPr>
          <w:p w14:paraId="55590AAE" w14:textId="77777777" w:rsidR="00CD02EC" w:rsidRPr="005D1504" w:rsidRDefault="00CD02EC" w:rsidP="00CD02EC">
            <w:pPr>
              <w:spacing w:after="0" w:line="240" w:lineRule="auto"/>
              <w:jc w:val="center"/>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increase</w:t>
            </w:r>
          </w:p>
        </w:tc>
        <w:tc>
          <w:tcPr>
            <w:tcW w:w="1386" w:type="dxa"/>
            <w:tcBorders>
              <w:top w:val="nil"/>
              <w:left w:val="nil"/>
              <w:bottom w:val="single" w:sz="4" w:space="0" w:color="auto"/>
              <w:right w:val="single" w:sz="4" w:space="0" w:color="auto"/>
            </w:tcBorders>
            <w:shd w:val="clear" w:color="auto" w:fill="auto"/>
            <w:noWrap/>
            <w:vAlign w:val="bottom"/>
            <w:hideMark/>
          </w:tcPr>
          <w:p w14:paraId="53FBA873" w14:textId="77777777" w:rsidR="00CD02EC" w:rsidRPr="005D1504" w:rsidRDefault="00CD02EC" w:rsidP="00CD02EC">
            <w:pPr>
              <w:spacing w:after="0" w:line="240" w:lineRule="auto"/>
              <w:jc w:val="center"/>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kn / pack</w:t>
            </w:r>
          </w:p>
        </w:tc>
        <w:tc>
          <w:tcPr>
            <w:tcW w:w="1054" w:type="dxa"/>
            <w:tcBorders>
              <w:top w:val="nil"/>
              <w:left w:val="nil"/>
              <w:bottom w:val="single" w:sz="4" w:space="0" w:color="auto"/>
              <w:right w:val="single" w:sz="4" w:space="0" w:color="auto"/>
            </w:tcBorders>
            <w:shd w:val="clear" w:color="auto" w:fill="auto"/>
            <w:noWrap/>
            <w:vAlign w:val="bottom"/>
            <w:hideMark/>
          </w:tcPr>
          <w:p w14:paraId="787A2B8D" w14:textId="77777777" w:rsidR="00CD02EC" w:rsidRPr="005D1504" w:rsidRDefault="00CD02EC" w:rsidP="00CD02EC">
            <w:pPr>
              <w:spacing w:after="0" w:line="240" w:lineRule="auto"/>
              <w:jc w:val="center"/>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 / pack</w:t>
            </w:r>
          </w:p>
        </w:tc>
      </w:tr>
      <w:tr w:rsidR="00CD02EC" w:rsidRPr="005D1504" w14:paraId="06002F78" w14:textId="77777777" w:rsidTr="00625031">
        <w:trPr>
          <w:trHeight w:val="300"/>
          <w:jc w:val="center"/>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14:paraId="639E6397" w14:textId="77777777" w:rsidR="00CD02EC" w:rsidRPr="005D1504" w:rsidRDefault="00CD02EC" w:rsidP="00CD02EC">
            <w:pPr>
              <w:spacing w:after="0" w:line="240" w:lineRule="auto"/>
              <w:jc w:val="right"/>
              <w:rPr>
                <w:rFonts w:ascii="Calibri" w:eastAsia="Times New Roman" w:hAnsi="Calibri" w:cs="Times New Roman"/>
                <w:b/>
                <w:bCs/>
                <w:color w:val="000000"/>
                <w:lang w:eastAsia="hr-HR"/>
              </w:rPr>
            </w:pPr>
            <w:r w:rsidRPr="005D1504">
              <w:rPr>
                <w:rFonts w:ascii="Calibri" w:eastAsia="Times New Roman" w:hAnsi="Calibri" w:cs="Times New Roman"/>
                <w:b/>
                <w:bCs/>
                <w:color w:val="FF0000"/>
                <w:lang w:eastAsia="hr-HR"/>
              </w:rPr>
              <w:t xml:space="preserve">PRODUCER </w:t>
            </w:r>
            <w:r w:rsidRPr="005D1504">
              <w:rPr>
                <w:rFonts w:ascii="Calibri" w:eastAsia="Times New Roman" w:hAnsi="Calibri" w:cs="Times New Roman"/>
                <w:b/>
                <w:bCs/>
                <w:color w:val="000000"/>
                <w:lang w:eastAsia="hr-HR"/>
              </w:rPr>
              <w:t>PRICE</w:t>
            </w:r>
          </w:p>
        </w:tc>
        <w:tc>
          <w:tcPr>
            <w:tcW w:w="1290" w:type="dxa"/>
            <w:tcBorders>
              <w:top w:val="nil"/>
              <w:left w:val="nil"/>
              <w:bottom w:val="single" w:sz="4" w:space="0" w:color="auto"/>
              <w:right w:val="single" w:sz="4" w:space="0" w:color="auto"/>
            </w:tcBorders>
            <w:shd w:val="clear" w:color="000000" w:fill="FFFF00"/>
            <w:noWrap/>
            <w:vAlign w:val="bottom"/>
            <w:hideMark/>
          </w:tcPr>
          <w:p w14:paraId="4E5F8567" w14:textId="77777777" w:rsidR="00CD02EC" w:rsidRPr="005D1504" w:rsidRDefault="00CD02EC" w:rsidP="00CD02EC">
            <w:pPr>
              <w:spacing w:after="0" w:line="240" w:lineRule="auto"/>
              <w:jc w:val="right"/>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2,793174991</w:t>
            </w:r>
          </w:p>
        </w:tc>
        <w:tc>
          <w:tcPr>
            <w:tcW w:w="1200" w:type="dxa"/>
            <w:tcBorders>
              <w:top w:val="nil"/>
              <w:left w:val="nil"/>
              <w:bottom w:val="single" w:sz="4" w:space="0" w:color="auto"/>
              <w:right w:val="single" w:sz="4" w:space="0" w:color="auto"/>
            </w:tcBorders>
            <w:shd w:val="clear" w:color="auto" w:fill="auto"/>
            <w:noWrap/>
            <w:vAlign w:val="bottom"/>
            <w:hideMark/>
          </w:tcPr>
          <w:p w14:paraId="418DA054" w14:textId="77777777" w:rsidR="00CD02EC" w:rsidRPr="005D1504" w:rsidRDefault="00CD02EC" w:rsidP="00CD02EC">
            <w:pPr>
              <w:spacing w:after="0" w:line="240" w:lineRule="auto"/>
              <w:jc w:val="right"/>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1,4</w:t>
            </w:r>
          </w:p>
        </w:tc>
        <w:tc>
          <w:tcPr>
            <w:tcW w:w="1386" w:type="dxa"/>
            <w:tcBorders>
              <w:top w:val="nil"/>
              <w:left w:val="nil"/>
              <w:bottom w:val="single" w:sz="4" w:space="0" w:color="auto"/>
              <w:right w:val="single" w:sz="4" w:space="0" w:color="auto"/>
            </w:tcBorders>
            <w:shd w:val="clear" w:color="000000" w:fill="FFC000"/>
            <w:noWrap/>
            <w:vAlign w:val="bottom"/>
            <w:hideMark/>
          </w:tcPr>
          <w:p w14:paraId="714C7D2C" w14:textId="77777777" w:rsidR="00CD02EC" w:rsidRPr="005D1504" w:rsidRDefault="00CD02EC" w:rsidP="00CD02EC">
            <w:pPr>
              <w:spacing w:after="0" w:line="240" w:lineRule="auto"/>
              <w:jc w:val="right"/>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3,910444988</w:t>
            </w:r>
          </w:p>
        </w:tc>
        <w:tc>
          <w:tcPr>
            <w:tcW w:w="1054" w:type="dxa"/>
            <w:tcBorders>
              <w:top w:val="nil"/>
              <w:left w:val="nil"/>
              <w:bottom w:val="single" w:sz="4" w:space="0" w:color="auto"/>
              <w:right w:val="single" w:sz="4" w:space="0" w:color="auto"/>
            </w:tcBorders>
            <w:shd w:val="clear" w:color="000000" w:fill="FFC000"/>
            <w:noWrap/>
            <w:vAlign w:val="bottom"/>
            <w:hideMark/>
          </w:tcPr>
          <w:p w14:paraId="1E6AE5D7" w14:textId="77777777" w:rsidR="00CD02EC" w:rsidRPr="005D1504" w:rsidRDefault="00CD02EC" w:rsidP="00CD02EC">
            <w:pPr>
              <w:spacing w:after="0" w:line="240" w:lineRule="auto"/>
              <w:jc w:val="right"/>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0,521393</w:t>
            </w:r>
          </w:p>
        </w:tc>
      </w:tr>
      <w:tr w:rsidR="00CD02EC" w:rsidRPr="005D1504" w14:paraId="16E509DF" w14:textId="77777777" w:rsidTr="00625031">
        <w:trPr>
          <w:trHeight w:val="300"/>
          <w:jc w:val="center"/>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14:paraId="5029B136" w14:textId="77777777" w:rsidR="00CD02EC" w:rsidRPr="005D1504" w:rsidRDefault="00CD02EC" w:rsidP="00CD02EC">
            <w:pPr>
              <w:spacing w:after="0" w:line="240" w:lineRule="auto"/>
              <w:jc w:val="right"/>
              <w:rPr>
                <w:rFonts w:ascii="Calibri" w:eastAsia="Times New Roman" w:hAnsi="Calibri" w:cs="Times New Roman"/>
                <w:b/>
                <w:bCs/>
                <w:color w:val="000000"/>
                <w:lang w:eastAsia="hr-HR"/>
              </w:rPr>
            </w:pPr>
            <w:r w:rsidRPr="005D1504">
              <w:rPr>
                <w:rFonts w:ascii="Calibri" w:eastAsia="Times New Roman" w:hAnsi="Calibri" w:cs="Times New Roman"/>
                <w:b/>
                <w:bCs/>
                <w:color w:val="FF0000"/>
                <w:lang w:eastAsia="hr-HR"/>
              </w:rPr>
              <w:t>WHOLESALE</w:t>
            </w:r>
            <w:r w:rsidRPr="005D1504">
              <w:rPr>
                <w:rFonts w:ascii="Calibri" w:eastAsia="Times New Roman" w:hAnsi="Calibri" w:cs="Times New Roman"/>
                <w:b/>
                <w:bCs/>
                <w:color w:val="000000"/>
                <w:lang w:eastAsia="hr-HR"/>
              </w:rPr>
              <w:t xml:space="preserve"> PRICE</w:t>
            </w:r>
          </w:p>
        </w:tc>
        <w:tc>
          <w:tcPr>
            <w:tcW w:w="1290" w:type="dxa"/>
            <w:tcBorders>
              <w:top w:val="nil"/>
              <w:left w:val="nil"/>
              <w:bottom w:val="single" w:sz="4" w:space="0" w:color="auto"/>
              <w:right w:val="single" w:sz="4" w:space="0" w:color="auto"/>
            </w:tcBorders>
            <w:shd w:val="clear" w:color="auto" w:fill="auto"/>
            <w:noWrap/>
            <w:vAlign w:val="bottom"/>
            <w:hideMark/>
          </w:tcPr>
          <w:p w14:paraId="6A803B4F" w14:textId="77777777" w:rsidR="00CD02EC" w:rsidRPr="005D1504" w:rsidRDefault="00CD02EC" w:rsidP="00CD02EC">
            <w:pPr>
              <w:spacing w:after="0" w:line="240" w:lineRule="auto"/>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 </w:t>
            </w:r>
          </w:p>
        </w:tc>
        <w:tc>
          <w:tcPr>
            <w:tcW w:w="1200" w:type="dxa"/>
            <w:tcBorders>
              <w:top w:val="nil"/>
              <w:left w:val="nil"/>
              <w:bottom w:val="single" w:sz="4" w:space="0" w:color="auto"/>
              <w:right w:val="single" w:sz="4" w:space="0" w:color="auto"/>
            </w:tcBorders>
            <w:shd w:val="clear" w:color="auto" w:fill="auto"/>
            <w:noWrap/>
            <w:vAlign w:val="bottom"/>
            <w:hideMark/>
          </w:tcPr>
          <w:p w14:paraId="5470259B" w14:textId="77777777" w:rsidR="00CD02EC" w:rsidRPr="005D1504" w:rsidRDefault="00CD02EC" w:rsidP="00CD02EC">
            <w:pPr>
              <w:spacing w:after="0" w:line="240" w:lineRule="auto"/>
              <w:jc w:val="right"/>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1,8</w:t>
            </w:r>
          </w:p>
        </w:tc>
        <w:tc>
          <w:tcPr>
            <w:tcW w:w="1386" w:type="dxa"/>
            <w:tcBorders>
              <w:top w:val="nil"/>
              <w:left w:val="nil"/>
              <w:bottom w:val="single" w:sz="4" w:space="0" w:color="auto"/>
              <w:right w:val="single" w:sz="4" w:space="0" w:color="auto"/>
            </w:tcBorders>
            <w:shd w:val="clear" w:color="000000" w:fill="FFC000"/>
            <w:noWrap/>
            <w:vAlign w:val="bottom"/>
            <w:hideMark/>
          </w:tcPr>
          <w:p w14:paraId="6D5F9854" w14:textId="77777777" w:rsidR="00CD02EC" w:rsidRPr="005D1504" w:rsidRDefault="00CD02EC" w:rsidP="00CD02EC">
            <w:pPr>
              <w:spacing w:after="0" w:line="240" w:lineRule="auto"/>
              <w:jc w:val="right"/>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7,038800978</w:t>
            </w:r>
          </w:p>
        </w:tc>
        <w:tc>
          <w:tcPr>
            <w:tcW w:w="1054" w:type="dxa"/>
            <w:tcBorders>
              <w:top w:val="nil"/>
              <w:left w:val="nil"/>
              <w:bottom w:val="single" w:sz="4" w:space="0" w:color="auto"/>
              <w:right w:val="single" w:sz="4" w:space="0" w:color="auto"/>
            </w:tcBorders>
            <w:shd w:val="clear" w:color="000000" w:fill="FFC000"/>
            <w:noWrap/>
            <w:vAlign w:val="bottom"/>
            <w:hideMark/>
          </w:tcPr>
          <w:p w14:paraId="0763B35F" w14:textId="77777777" w:rsidR="00CD02EC" w:rsidRPr="005D1504" w:rsidRDefault="00CD02EC" w:rsidP="00CD02EC">
            <w:pPr>
              <w:spacing w:after="0" w:line="240" w:lineRule="auto"/>
              <w:jc w:val="right"/>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0,938507</w:t>
            </w:r>
          </w:p>
        </w:tc>
      </w:tr>
      <w:tr w:rsidR="00CD02EC" w:rsidRPr="005D1504" w14:paraId="0A072E15" w14:textId="77777777" w:rsidTr="00625031">
        <w:trPr>
          <w:trHeight w:val="315"/>
          <w:jc w:val="center"/>
        </w:trPr>
        <w:tc>
          <w:tcPr>
            <w:tcW w:w="2850" w:type="dxa"/>
            <w:tcBorders>
              <w:top w:val="nil"/>
              <w:left w:val="single" w:sz="4" w:space="0" w:color="auto"/>
              <w:bottom w:val="double" w:sz="6" w:space="0" w:color="auto"/>
              <w:right w:val="single" w:sz="4" w:space="0" w:color="auto"/>
            </w:tcBorders>
            <w:shd w:val="clear" w:color="auto" w:fill="auto"/>
            <w:noWrap/>
            <w:vAlign w:val="bottom"/>
            <w:hideMark/>
          </w:tcPr>
          <w:p w14:paraId="6BB878FD" w14:textId="77777777" w:rsidR="00CD02EC" w:rsidRPr="005D1504" w:rsidRDefault="00CD02EC" w:rsidP="00CD02EC">
            <w:pPr>
              <w:spacing w:after="0" w:line="240" w:lineRule="auto"/>
              <w:jc w:val="right"/>
              <w:rPr>
                <w:rFonts w:ascii="Calibri" w:eastAsia="Times New Roman" w:hAnsi="Calibri" w:cs="Times New Roman"/>
                <w:b/>
                <w:bCs/>
                <w:color w:val="000000"/>
                <w:lang w:eastAsia="hr-HR"/>
              </w:rPr>
            </w:pPr>
            <w:r w:rsidRPr="005D1504">
              <w:rPr>
                <w:rFonts w:ascii="Calibri" w:eastAsia="Times New Roman" w:hAnsi="Calibri" w:cs="Times New Roman"/>
                <w:b/>
                <w:bCs/>
                <w:color w:val="FF0000"/>
                <w:lang w:eastAsia="hr-HR"/>
              </w:rPr>
              <w:t xml:space="preserve">RETAIL </w:t>
            </w:r>
            <w:r w:rsidRPr="005D1504">
              <w:rPr>
                <w:rFonts w:ascii="Calibri" w:eastAsia="Times New Roman" w:hAnsi="Calibri" w:cs="Times New Roman"/>
                <w:b/>
                <w:bCs/>
                <w:color w:val="000000"/>
                <w:lang w:eastAsia="hr-HR"/>
              </w:rPr>
              <w:t>PRICE</w:t>
            </w:r>
          </w:p>
        </w:tc>
        <w:tc>
          <w:tcPr>
            <w:tcW w:w="1290" w:type="dxa"/>
            <w:tcBorders>
              <w:top w:val="nil"/>
              <w:left w:val="nil"/>
              <w:bottom w:val="double" w:sz="6" w:space="0" w:color="auto"/>
              <w:right w:val="single" w:sz="4" w:space="0" w:color="auto"/>
            </w:tcBorders>
            <w:shd w:val="clear" w:color="auto" w:fill="auto"/>
            <w:noWrap/>
            <w:vAlign w:val="bottom"/>
            <w:hideMark/>
          </w:tcPr>
          <w:p w14:paraId="1F067EF8" w14:textId="77777777" w:rsidR="00CD02EC" w:rsidRPr="005D1504" w:rsidRDefault="00CD02EC" w:rsidP="00CD02EC">
            <w:pPr>
              <w:spacing w:after="0" w:line="240" w:lineRule="auto"/>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 </w:t>
            </w:r>
          </w:p>
        </w:tc>
        <w:tc>
          <w:tcPr>
            <w:tcW w:w="1200" w:type="dxa"/>
            <w:tcBorders>
              <w:top w:val="nil"/>
              <w:left w:val="nil"/>
              <w:bottom w:val="double" w:sz="6" w:space="0" w:color="auto"/>
              <w:right w:val="single" w:sz="4" w:space="0" w:color="auto"/>
            </w:tcBorders>
            <w:shd w:val="clear" w:color="auto" w:fill="auto"/>
            <w:noWrap/>
            <w:vAlign w:val="bottom"/>
            <w:hideMark/>
          </w:tcPr>
          <w:p w14:paraId="5741A9B6" w14:textId="77777777" w:rsidR="00CD02EC" w:rsidRPr="005D1504" w:rsidRDefault="00CD02EC" w:rsidP="00CD02EC">
            <w:pPr>
              <w:spacing w:after="0" w:line="240" w:lineRule="auto"/>
              <w:jc w:val="right"/>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1,5</w:t>
            </w:r>
          </w:p>
        </w:tc>
        <w:tc>
          <w:tcPr>
            <w:tcW w:w="1386" w:type="dxa"/>
            <w:tcBorders>
              <w:top w:val="nil"/>
              <w:left w:val="nil"/>
              <w:bottom w:val="double" w:sz="6" w:space="0" w:color="auto"/>
              <w:right w:val="single" w:sz="4" w:space="0" w:color="auto"/>
            </w:tcBorders>
            <w:shd w:val="clear" w:color="000000" w:fill="FFC000"/>
            <w:noWrap/>
            <w:vAlign w:val="bottom"/>
            <w:hideMark/>
          </w:tcPr>
          <w:p w14:paraId="0D189F1C" w14:textId="77777777" w:rsidR="00CD02EC" w:rsidRPr="005D1504" w:rsidRDefault="00CD02EC" w:rsidP="00CD02EC">
            <w:pPr>
              <w:spacing w:after="0" w:line="240" w:lineRule="auto"/>
              <w:jc w:val="right"/>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10,55820147</w:t>
            </w:r>
          </w:p>
        </w:tc>
        <w:tc>
          <w:tcPr>
            <w:tcW w:w="1054" w:type="dxa"/>
            <w:tcBorders>
              <w:top w:val="nil"/>
              <w:left w:val="nil"/>
              <w:bottom w:val="double" w:sz="6" w:space="0" w:color="auto"/>
              <w:right w:val="single" w:sz="4" w:space="0" w:color="auto"/>
            </w:tcBorders>
            <w:shd w:val="clear" w:color="000000" w:fill="FFC000"/>
            <w:noWrap/>
            <w:vAlign w:val="bottom"/>
            <w:hideMark/>
          </w:tcPr>
          <w:p w14:paraId="049CAF8C" w14:textId="77777777" w:rsidR="00CD02EC" w:rsidRPr="005D1504" w:rsidRDefault="00CD02EC" w:rsidP="00CD02EC">
            <w:pPr>
              <w:spacing w:after="0" w:line="240" w:lineRule="auto"/>
              <w:jc w:val="right"/>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1,40776</w:t>
            </w:r>
          </w:p>
        </w:tc>
      </w:tr>
    </w:tbl>
    <w:p w14:paraId="507F9326" w14:textId="77777777" w:rsidR="00CD02EC" w:rsidRPr="005D1504" w:rsidRDefault="00CD02EC" w:rsidP="00CD02EC">
      <w:pPr>
        <w:jc w:val="both"/>
        <w:rPr>
          <w:rFonts w:cstheme="minorHAnsi"/>
          <w:sz w:val="24"/>
          <w:szCs w:val="24"/>
        </w:rPr>
      </w:pPr>
    </w:p>
    <w:p w14:paraId="493D097F" w14:textId="77777777" w:rsidR="00CD02EC" w:rsidRPr="005D1504" w:rsidRDefault="00CD02EC" w:rsidP="00CD02EC">
      <w:pPr>
        <w:jc w:val="both"/>
        <w:rPr>
          <w:rFonts w:cstheme="minorHAnsi"/>
          <w:sz w:val="24"/>
          <w:szCs w:val="24"/>
        </w:rPr>
      </w:pPr>
    </w:p>
    <w:p w14:paraId="45A22E2B" w14:textId="77777777" w:rsidR="00CD02EC" w:rsidRPr="005D1504" w:rsidRDefault="00CD02EC" w:rsidP="00CD02EC">
      <w:pPr>
        <w:jc w:val="both"/>
        <w:rPr>
          <w:rFonts w:cstheme="minorHAnsi"/>
          <w:sz w:val="24"/>
          <w:szCs w:val="24"/>
        </w:rPr>
      </w:pPr>
    </w:p>
    <w:p w14:paraId="09D96EAC" w14:textId="77777777" w:rsidR="00CD02EC" w:rsidRPr="005D1504" w:rsidRDefault="00CD02EC" w:rsidP="00397869">
      <w:pPr>
        <w:rPr>
          <w:u w:val="single"/>
        </w:rPr>
      </w:pPr>
    </w:p>
    <w:p w14:paraId="75776205" w14:textId="2F41D142" w:rsidR="00397869" w:rsidRPr="005D1504" w:rsidRDefault="00CD02EC" w:rsidP="00D70CD7">
      <w:pPr>
        <w:pStyle w:val="Odlomakpopisa"/>
        <w:numPr>
          <w:ilvl w:val="1"/>
          <w:numId w:val="1"/>
        </w:numPr>
        <w:rPr>
          <w:b/>
          <w:sz w:val="28"/>
        </w:rPr>
      </w:pPr>
      <w:r w:rsidRPr="005D1504">
        <w:rPr>
          <w:b/>
          <w:sz w:val="28"/>
        </w:rPr>
        <w:lastRenderedPageBreak/>
        <w:t>MONTH</w:t>
      </w:r>
      <w:r w:rsidR="00F46D54">
        <w:rPr>
          <w:b/>
          <w:sz w:val="28"/>
        </w:rPr>
        <w:t>LY</w:t>
      </w:r>
      <w:r w:rsidRPr="005D1504">
        <w:rPr>
          <w:b/>
          <w:sz w:val="28"/>
        </w:rPr>
        <w:t xml:space="preserve"> ANALYSIS</w:t>
      </w:r>
    </w:p>
    <w:p w14:paraId="7FF85A17" w14:textId="77777777" w:rsidR="00397869" w:rsidRPr="005D1504" w:rsidRDefault="00397869" w:rsidP="00397869">
      <w:pPr>
        <w:ind w:left="708"/>
        <w:rPr>
          <w:sz w:val="24"/>
        </w:rPr>
      </w:pPr>
      <w:r w:rsidRPr="005D1504">
        <w:rPr>
          <w:sz w:val="24"/>
        </w:rPr>
        <w:t>Work days: 22</w:t>
      </w:r>
    </w:p>
    <w:p w14:paraId="75A5235B" w14:textId="77777777" w:rsidR="00397869" w:rsidRPr="005D1504" w:rsidRDefault="00397869" w:rsidP="00397869">
      <w:pPr>
        <w:ind w:left="708"/>
        <w:rPr>
          <w:rFonts w:ascii="Calibri" w:eastAsia="Times New Roman" w:hAnsi="Calibri" w:cs="Times New Roman"/>
          <w:color w:val="000000"/>
          <w:sz w:val="24"/>
          <w:lang w:eastAsia="hr-HR"/>
        </w:rPr>
      </w:pPr>
      <w:r w:rsidRPr="005D1504">
        <w:rPr>
          <w:sz w:val="24"/>
        </w:rPr>
        <w:t xml:space="preserve">Daily costs: </w:t>
      </w:r>
      <w:r w:rsidRPr="005D1504">
        <w:rPr>
          <w:rFonts w:ascii="Calibri" w:eastAsia="Times New Roman" w:hAnsi="Calibri" w:cs="Times New Roman"/>
          <w:color w:val="000000"/>
          <w:sz w:val="24"/>
          <w:lang w:eastAsia="hr-HR"/>
        </w:rPr>
        <w:t>7996,86kn</w:t>
      </w:r>
    </w:p>
    <w:p w14:paraId="5B4A55C4" w14:textId="77777777" w:rsidR="00397869" w:rsidRPr="005D1504" w:rsidRDefault="00397869" w:rsidP="00397869">
      <w:pPr>
        <w:ind w:left="708"/>
        <w:rPr>
          <w:rFonts w:ascii="Calibri" w:eastAsia="Times New Roman" w:hAnsi="Calibri" w:cs="Times New Roman"/>
          <w:color w:val="000000"/>
          <w:sz w:val="24"/>
          <w:lang w:eastAsia="hr-HR"/>
        </w:rPr>
      </w:pPr>
      <w:r w:rsidRPr="005D1504">
        <w:rPr>
          <w:sz w:val="24"/>
        </w:rPr>
        <w:t xml:space="preserve">Daily production: </w:t>
      </w:r>
      <w:r w:rsidRPr="005D1504">
        <w:rPr>
          <w:rFonts w:ascii="Calibri" w:eastAsia="Times New Roman" w:hAnsi="Calibri" w:cs="Times New Roman"/>
          <w:color w:val="000000"/>
          <w:sz w:val="24"/>
          <w:lang w:eastAsia="hr-HR"/>
        </w:rPr>
        <w:t>2863 p</w:t>
      </w:r>
    </w:p>
    <w:p w14:paraId="4DC915D8" w14:textId="77777777" w:rsidR="00397869" w:rsidRPr="005D1504" w:rsidRDefault="00397869" w:rsidP="00BE0F0F">
      <w:pPr>
        <w:ind w:left="708"/>
        <w:rPr>
          <w:rFonts w:ascii="Calibri" w:eastAsia="Times New Roman" w:hAnsi="Calibri" w:cs="Times New Roman"/>
          <w:color w:val="000000"/>
          <w:sz w:val="24"/>
          <w:lang w:eastAsia="hr-HR"/>
        </w:rPr>
      </w:pPr>
      <w:r w:rsidRPr="005D1504">
        <w:rPr>
          <w:sz w:val="24"/>
        </w:rPr>
        <w:t xml:space="preserve">Wholesale price: </w:t>
      </w:r>
      <w:r w:rsidR="00BE0F0F" w:rsidRPr="005D1504">
        <w:rPr>
          <w:rFonts w:ascii="Calibri" w:eastAsia="Times New Roman" w:hAnsi="Calibri" w:cs="Times New Roman"/>
          <w:color w:val="000000"/>
          <w:sz w:val="24"/>
          <w:lang w:eastAsia="hr-HR"/>
        </w:rPr>
        <w:t>7,04kn/p</w:t>
      </w:r>
    </w:p>
    <w:p w14:paraId="3657F0E9" w14:textId="77777777" w:rsidR="00397869" w:rsidRPr="005D1504" w:rsidRDefault="00397869" w:rsidP="00397869">
      <w:pPr>
        <w:rPr>
          <w:sz w:val="24"/>
          <w:u w:val="single"/>
        </w:rPr>
      </w:pPr>
      <w:r w:rsidRPr="005D1504">
        <w:rPr>
          <w:sz w:val="24"/>
          <w:u w:val="single"/>
        </w:rPr>
        <w:t xml:space="preserve">Monthly production: </w:t>
      </w:r>
    </w:p>
    <w:p w14:paraId="66C1F4A2" w14:textId="77777777" w:rsidR="00397869" w:rsidRPr="005D1504" w:rsidRDefault="00397869" w:rsidP="00BE0F0F">
      <w:pPr>
        <w:ind w:firstLine="708"/>
        <w:rPr>
          <w:sz w:val="24"/>
        </w:rPr>
      </w:pPr>
      <w:r w:rsidRPr="005D1504">
        <w:rPr>
          <w:sz w:val="24"/>
        </w:rPr>
        <w:t>22 days * 2863 p = 62986 p</w:t>
      </w:r>
    </w:p>
    <w:p w14:paraId="39D2CA76" w14:textId="77777777" w:rsidR="00397869" w:rsidRPr="005D1504" w:rsidRDefault="00397869" w:rsidP="00397869">
      <w:pPr>
        <w:rPr>
          <w:sz w:val="24"/>
          <w:u w:val="single"/>
        </w:rPr>
      </w:pPr>
      <w:r w:rsidRPr="005D1504">
        <w:rPr>
          <w:sz w:val="24"/>
          <w:u w:val="single"/>
        </w:rPr>
        <w:t>Expenses  (monthly costs):</w:t>
      </w:r>
    </w:p>
    <w:p w14:paraId="66ADE203" w14:textId="77777777" w:rsidR="00397869" w:rsidRPr="005D1504" w:rsidRDefault="00397869" w:rsidP="00BE0F0F">
      <w:pPr>
        <w:ind w:firstLine="708"/>
        <w:rPr>
          <w:sz w:val="24"/>
        </w:rPr>
      </w:pPr>
      <w:r w:rsidRPr="005D1504">
        <w:rPr>
          <w:sz w:val="24"/>
        </w:rPr>
        <w:t>22 days * 7996,86 kn/day = 175930,92kn</w:t>
      </w:r>
    </w:p>
    <w:p w14:paraId="37C4826E" w14:textId="77777777" w:rsidR="00397869" w:rsidRPr="005D1504" w:rsidRDefault="00397869" w:rsidP="00397869">
      <w:pPr>
        <w:rPr>
          <w:sz w:val="24"/>
          <w:u w:val="single"/>
        </w:rPr>
      </w:pPr>
      <w:r w:rsidRPr="005D1504">
        <w:rPr>
          <w:sz w:val="24"/>
          <w:u w:val="single"/>
        </w:rPr>
        <w:t>Revenues:</w:t>
      </w:r>
    </w:p>
    <w:p w14:paraId="08CC7AAD" w14:textId="77777777" w:rsidR="00BE0F0F" w:rsidRPr="005D1504" w:rsidRDefault="00397869" w:rsidP="00BE0F0F">
      <w:pPr>
        <w:ind w:firstLine="708"/>
        <w:rPr>
          <w:rFonts w:ascii="Calibri" w:eastAsia="Times New Roman" w:hAnsi="Calibri" w:cs="Times New Roman"/>
          <w:color w:val="000000"/>
          <w:sz w:val="24"/>
          <w:lang w:eastAsia="hr-HR"/>
        </w:rPr>
      </w:pPr>
      <w:r w:rsidRPr="005D1504">
        <w:rPr>
          <w:sz w:val="24"/>
        </w:rPr>
        <w:t xml:space="preserve">62986 p * </w:t>
      </w:r>
      <w:r w:rsidRPr="005D1504">
        <w:rPr>
          <w:rFonts w:ascii="Calibri" w:eastAsia="Times New Roman" w:hAnsi="Calibri" w:cs="Times New Roman"/>
          <w:color w:val="000000"/>
          <w:sz w:val="24"/>
          <w:lang w:eastAsia="hr-HR"/>
        </w:rPr>
        <w:t>7,04kn/p = 443421,44kn</w:t>
      </w:r>
    </w:p>
    <w:p w14:paraId="278AE19E" w14:textId="77777777" w:rsidR="00CC21D5" w:rsidRPr="005D1504" w:rsidRDefault="00CC21D5" w:rsidP="00BE0F0F">
      <w:pPr>
        <w:ind w:firstLine="708"/>
        <w:rPr>
          <w:rFonts w:ascii="Calibri" w:eastAsia="Times New Roman" w:hAnsi="Calibri" w:cs="Times New Roman"/>
          <w:color w:val="000000"/>
          <w:sz w:val="24"/>
          <w:lang w:eastAsia="hr-HR"/>
        </w:rPr>
      </w:pPr>
    </w:p>
    <w:p w14:paraId="15FE28AB" w14:textId="79074963" w:rsidR="00CC21D5" w:rsidRPr="005D1504" w:rsidRDefault="00CC21D5" w:rsidP="00CC21D5">
      <w:pPr>
        <w:pStyle w:val="HTMLunaprijedoblikovano"/>
        <w:shd w:val="clear" w:color="auto" w:fill="FFFFFF"/>
        <w:ind w:firstLine="567"/>
        <w:jc w:val="both"/>
        <w:rPr>
          <w:rFonts w:asciiTheme="minorHAnsi" w:hAnsiTheme="minorHAnsi" w:cstheme="minorHAnsi"/>
          <w:color w:val="212121"/>
          <w:sz w:val="24"/>
          <w:szCs w:val="22"/>
          <w:shd w:val="clear" w:color="auto" w:fill="FFFFFF"/>
        </w:rPr>
      </w:pPr>
      <w:r w:rsidRPr="005D1504">
        <w:rPr>
          <w:rFonts w:ascii="Calibri" w:eastAsia="Calibri" w:hAnsi="Calibri" w:cs="Calibri"/>
          <w:color w:val="212121"/>
          <w:sz w:val="24"/>
          <w:szCs w:val="24"/>
          <w:shd w:val="clear" w:color="auto" w:fill="FFFFFF"/>
          <w:lang w:eastAsia="en-US"/>
        </w:rPr>
        <w:t xml:space="preserve">After the monthly cost calculation </w:t>
      </w:r>
      <w:r w:rsidR="00F46D54">
        <w:rPr>
          <w:rFonts w:ascii="Calibri" w:eastAsia="Calibri" w:hAnsi="Calibri" w:cs="Calibri"/>
          <w:color w:val="212121"/>
          <w:sz w:val="24"/>
          <w:szCs w:val="24"/>
          <w:shd w:val="clear" w:color="auto" w:fill="FFFFFF"/>
          <w:lang w:eastAsia="en-US"/>
        </w:rPr>
        <w:t>it is obvious</w:t>
      </w:r>
      <w:r w:rsidRPr="005D1504">
        <w:rPr>
          <w:rFonts w:ascii="Calibri" w:eastAsia="Calibri" w:hAnsi="Calibri" w:cs="Calibri"/>
          <w:color w:val="212121"/>
          <w:sz w:val="24"/>
          <w:szCs w:val="24"/>
          <w:shd w:val="clear" w:color="auto" w:fill="FFFFFF"/>
          <w:lang w:eastAsia="en-US"/>
        </w:rPr>
        <w:t xml:space="preserve"> that </w:t>
      </w:r>
      <w:r w:rsidR="00F46D54">
        <w:rPr>
          <w:rFonts w:ascii="Calibri" w:eastAsia="Calibri" w:hAnsi="Calibri" w:cs="Calibri"/>
          <w:color w:val="212121"/>
          <w:sz w:val="24"/>
          <w:szCs w:val="24"/>
          <w:shd w:val="clear" w:color="auto" w:fill="FFFFFF"/>
          <w:lang w:eastAsia="en-US"/>
        </w:rPr>
        <w:t xml:space="preserve">during </w:t>
      </w:r>
      <w:r w:rsidRPr="005D1504">
        <w:rPr>
          <w:rFonts w:ascii="Calibri" w:eastAsia="Calibri" w:hAnsi="Calibri" w:cs="Calibri"/>
          <w:color w:val="212121"/>
          <w:sz w:val="24"/>
          <w:szCs w:val="24"/>
          <w:shd w:val="clear" w:color="auto" w:fill="FFFFFF"/>
          <w:lang w:eastAsia="en-US"/>
        </w:rPr>
        <w:t>the first two months</w:t>
      </w:r>
      <w:r w:rsidR="00F46D54">
        <w:rPr>
          <w:rFonts w:ascii="Calibri" w:eastAsia="Calibri" w:hAnsi="Calibri" w:cs="Calibri"/>
          <w:color w:val="212121"/>
          <w:sz w:val="24"/>
          <w:szCs w:val="24"/>
          <w:shd w:val="clear" w:color="auto" w:fill="FFFFFF"/>
          <w:lang w:eastAsia="en-US"/>
        </w:rPr>
        <w:t xml:space="preserve"> we work with a loss</w:t>
      </w:r>
      <w:r w:rsidRPr="005D1504">
        <w:rPr>
          <w:rFonts w:ascii="Calibri" w:eastAsia="Calibri" w:hAnsi="Calibri" w:cs="Calibri"/>
          <w:color w:val="212121"/>
          <w:sz w:val="24"/>
          <w:szCs w:val="24"/>
          <w:shd w:val="clear" w:color="auto" w:fill="FFFFFF"/>
          <w:lang w:eastAsia="en-US"/>
        </w:rPr>
        <w:t xml:space="preserve">. In </w:t>
      </w:r>
      <w:r w:rsidR="00F46D54">
        <w:rPr>
          <w:rFonts w:ascii="Calibri" w:eastAsia="Calibri" w:hAnsi="Calibri" w:cs="Calibri"/>
          <w:color w:val="212121"/>
          <w:sz w:val="24"/>
          <w:szCs w:val="24"/>
          <w:shd w:val="clear" w:color="auto" w:fill="FFFFFF"/>
          <w:lang w:eastAsia="en-US"/>
        </w:rPr>
        <w:t xml:space="preserve">the </w:t>
      </w:r>
      <w:r w:rsidRPr="005D1504">
        <w:rPr>
          <w:rFonts w:ascii="Calibri" w:eastAsia="Calibri" w:hAnsi="Calibri" w:cs="Calibri"/>
          <w:color w:val="212121"/>
          <w:sz w:val="24"/>
          <w:szCs w:val="24"/>
          <w:shd w:val="clear" w:color="auto" w:fill="FFFFFF"/>
          <w:lang w:eastAsia="en-US"/>
        </w:rPr>
        <w:t xml:space="preserve">first month we </w:t>
      </w:r>
      <w:r w:rsidR="00F46D54">
        <w:rPr>
          <w:rFonts w:ascii="Calibri" w:eastAsia="Calibri" w:hAnsi="Calibri" w:cs="Calibri"/>
          <w:color w:val="212121"/>
          <w:sz w:val="24"/>
          <w:szCs w:val="24"/>
          <w:shd w:val="clear" w:color="auto" w:fill="FFFFFF"/>
          <w:lang w:eastAsia="en-US"/>
        </w:rPr>
        <w:t>work with a</w:t>
      </w:r>
      <w:r w:rsidRPr="005D1504">
        <w:rPr>
          <w:rFonts w:ascii="Calibri" w:eastAsia="Calibri" w:hAnsi="Calibri" w:cs="Calibri"/>
          <w:color w:val="212121"/>
          <w:sz w:val="24"/>
          <w:szCs w:val="24"/>
          <w:shd w:val="clear" w:color="auto" w:fill="FFFFFF"/>
          <w:lang w:eastAsia="en-US"/>
        </w:rPr>
        <w:t xml:space="preserve"> – 262074,92 kn (-34943.3226 €) and in second month </w:t>
      </w:r>
      <w:r w:rsidR="00F46D54">
        <w:rPr>
          <w:rFonts w:ascii="Calibri" w:eastAsia="Calibri" w:hAnsi="Calibri" w:cs="Calibri"/>
          <w:color w:val="212121"/>
          <w:sz w:val="24"/>
          <w:szCs w:val="24"/>
          <w:shd w:val="clear" w:color="auto" w:fill="FFFFFF"/>
          <w:lang w:eastAsia="en-US"/>
        </w:rPr>
        <w:t>with</w:t>
      </w:r>
      <w:r w:rsidRPr="005D1504">
        <w:rPr>
          <w:rFonts w:ascii="Calibri" w:eastAsia="Calibri" w:hAnsi="Calibri" w:cs="Calibri"/>
          <w:color w:val="212121"/>
          <w:sz w:val="24"/>
          <w:szCs w:val="24"/>
          <w:shd w:val="clear" w:color="auto" w:fill="FFFFFF"/>
          <w:lang w:eastAsia="en-US"/>
        </w:rPr>
        <w:t xml:space="preserve">  -16584,40 k</w:t>
      </w:r>
      <w:r w:rsidR="00F46D54">
        <w:rPr>
          <w:rFonts w:ascii="Calibri" w:eastAsia="Calibri" w:hAnsi="Calibri" w:cs="Calibri"/>
          <w:color w:val="212121"/>
          <w:sz w:val="24"/>
          <w:szCs w:val="24"/>
          <w:shd w:val="clear" w:color="auto" w:fill="FFFFFF"/>
          <w:lang w:eastAsia="en-US"/>
        </w:rPr>
        <w:t xml:space="preserve">n (-2211,25333 €) cost. But in the other two we already work with </w:t>
      </w:r>
      <w:r w:rsidRPr="005D1504">
        <w:rPr>
          <w:rFonts w:ascii="Calibri" w:eastAsia="Calibri" w:hAnsi="Calibri" w:cs="Calibri"/>
          <w:color w:val="212121"/>
          <w:sz w:val="24"/>
          <w:szCs w:val="24"/>
          <w:shd w:val="clear" w:color="auto" w:fill="FFFFFF"/>
          <w:lang w:eastAsia="en-US"/>
        </w:rPr>
        <w:t>pr</w:t>
      </w:r>
      <w:r w:rsidR="00F46D54">
        <w:rPr>
          <w:rFonts w:ascii="Calibri" w:eastAsia="Calibri" w:hAnsi="Calibri" w:cs="Calibri"/>
          <w:color w:val="212121"/>
          <w:sz w:val="24"/>
          <w:szCs w:val="24"/>
          <w:shd w:val="clear" w:color="auto" w:fill="FFFFFF"/>
          <w:lang w:eastAsia="en-US"/>
        </w:rPr>
        <w:t>ofit; in the third month we will work with</w:t>
      </w:r>
      <w:r w:rsidRPr="005D1504">
        <w:rPr>
          <w:rFonts w:ascii="Calibri" w:eastAsia="Calibri" w:hAnsi="Calibri" w:cs="Calibri"/>
          <w:color w:val="212121"/>
          <w:sz w:val="24"/>
          <w:szCs w:val="24"/>
          <w:shd w:val="clear" w:color="auto" w:fill="FFFFFF"/>
          <w:lang w:eastAsia="en-US"/>
        </w:rPr>
        <w:t xml:space="preserve"> 228906,12 kn (30520,816 €) and in </w:t>
      </w:r>
      <w:r w:rsidR="00F46D54">
        <w:rPr>
          <w:rFonts w:ascii="Calibri" w:eastAsia="Calibri" w:hAnsi="Calibri" w:cs="Calibri"/>
          <w:color w:val="212121"/>
          <w:sz w:val="24"/>
          <w:szCs w:val="24"/>
          <w:shd w:val="clear" w:color="auto" w:fill="FFFFFF"/>
          <w:lang w:eastAsia="en-US"/>
        </w:rPr>
        <w:t>the fourth month we will work with</w:t>
      </w:r>
      <w:r w:rsidRPr="005D1504">
        <w:rPr>
          <w:rFonts w:ascii="Calibri" w:eastAsia="Calibri" w:hAnsi="Calibri" w:cs="Calibri"/>
          <w:color w:val="212121"/>
          <w:sz w:val="24"/>
          <w:szCs w:val="24"/>
          <w:shd w:val="clear" w:color="auto" w:fill="FFFFFF"/>
          <w:lang w:eastAsia="en-US"/>
        </w:rPr>
        <w:t xml:space="preserve"> 474396,64 kn (63252,88533 €) of profit. We can see that annual profits increase from year to year</w:t>
      </w:r>
      <w:r w:rsidRPr="005D1504">
        <w:rPr>
          <w:rFonts w:asciiTheme="minorHAnsi" w:hAnsiTheme="minorHAnsi" w:cstheme="minorHAnsi"/>
          <w:color w:val="212121"/>
          <w:sz w:val="24"/>
          <w:szCs w:val="22"/>
        </w:rPr>
        <w:t>.</w:t>
      </w:r>
    </w:p>
    <w:p w14:paraId="526AD96C" w14:textId="77777777" w:rsidR="00397869" w:rsidRPr="005D1504" w:rsidRDefault="00397869" w:rsidP="00BE0F0F">
      <w:pPr>
        <w:ind w:firstLine="708"/>
        <w:rPr>
          <w:rFonts w:ascii="Calibri" w:eastAsia="Times New Roman" w:hAnsi="Calibri" w:cs="Times New Roman"/>
          <w:color w:val="000000"/>
          <w:sz w:val="24"/>
          <w:lang w:eastAsia="hr-HR"/>
        </w:rPr>
      </w:pPr>
      <w:r w:rsidRPr="005D1504">
        <w:rPr>
          <w:sz w:val="24"/>
          <w:lang w:eastAsia="hr-HR"/>
        </w:rPr>
        <w:fldChar w:fldCharType="begin"/>
      </w:r>
      <w:r w:rsidRPr="005D1504">
        <w:rPr>
          <w:sz w:val="24"/>
          <w:lang w:eastAsia="hr-HR"/>
        </w:rPr>
        <w:instrText xml:space="preserve"> LINK Excel.Sheet.12 "C:\\Users\\Korisnik\\Desktop\\mjesečni troškovi tablica.xlsx" "List1!R1C1:R6C5" \a \f 4 \h </w:instrText>
      </w:r>
      <w:r w:rsidR="00FE0A03" w:rsidRPr="005D1504">
        <w:rPr>
          <w:sz w:val="24"/>
          <w:lang w:eastAsia="hr-HR"/>
        </w:rPr>
        <w:instrText xml:space="preserve"> \* MERGEFORMAT </w:instrText>
      </w:r>
      <w:r w:rsidRPr="005D1504">
        <w:rPr>
          <w:sz w:val="24"/>
          <w:lang w:eastAsia="hr-HR"/>
        </w:rPr>
        <w:fldChar w:fldCharType="separate"/>
      </w:r>
    </w:p>
    <w:p w14:paraId="6823F201" w14:textId="77777777" w:rsidR="00397869" w:rsidRPr="005D1504" w:rsidRDefault="00397869" w:rsidP="00397869">
      <w:pPr>
        <w:rPr>
          <w:b/>
          <w:sz w:val="24"/>
        </w:rPr>
      </w:pPr>
      <w:r w:rsidRPr="005D1504">
        <w:rPr>
          <w:rFonts w:ascii="Calibri" w:eastAsia="Times New Roman" w:hAnsi="Calibri" w:cs="Times New Roman"/>
          <w:color w:val="000000"/>
          <w:sz w:val="24"/>
          <w:lang w:eastAsia="hr-HR"/>
        </w:rPr>
        <w:fldChar w:fldCharType="end"/>
      </w:r>
      <w:r w:rsidR="00BE0F0F" w:rsidRPr="005D1504">
        <w:rPr>
          <w:sz w:val="24"/>
        </w:rPr>
        <w:t xml:space="preserve"> </w:t>
      </w:r>
      <w:r w:rsidR="00BE0F0F" w:rsidRPr="005D1504">
        <w:rPr>
          <w:rFonts w:ascii="Calibri" w:eastAsia="Times New Roman" w:hAnsi="Calibri" w:cs="Times New Roman"/>
          <w:b/>
          <w:color w:val="000000"/>
          <w:sz w:val="24"/>
          <w:lang w:eastAsia="hr-HR"/>
        </w:rPr>
        <w:t>Monthly profit display:</w:t>
      </w:r>
      <w:r w:rsidRPr="005D1504">
        <w:rPr>
          <w:rFonts w:ascii="Calibri" w:eastAsia="Times New Roman" w:hAnsi="Calibri" w:cs="Times New Roman"/>
          <w:b/>
          <w:color w:val="000000"/>
          <w:sz w:val="24"/>
          <w:lang w:eastAsia="hr-HR"/>
        </w:rPr>
        <w:fldChar w:fldCharType="begin"/>
      </w:r>
      <w:r w:rsidRPr="005D1504">
        <w:rPr>
          <w:rFonts w:ascii="Calibri" w:eastAsia="Times New Roman" w:hAnsi="Calibri" w:cs="Times New Roman"/>
          <w:b/>
          <w:color w:val="000000"/>
          <w:sz w:val="24"/>
          <w:lang w:eastAsia="hr-HR"/>
        </w:rPr>
        <w:instrText xml:space="preserve"> LINK Excel.Sheet.12 "C:\\Users\\Korisnik\\Desktop\\mjesečni troškovi tablica.xlsx" "List1!R1C1:R7C5" \a \f 5 \h  \* MERGEFORMAT </w:instrText>
      </w:r>
      <w:r w:rsidRPr="005D1504">
        <w:rPr>
          <w:rFonts w:ascii="Calibri" w:eastAsia="Times New Roman" w:hAnsi="Calibri" w:cs="Times New Roman"/>
          <w:b/>
          <w:color w:val="000000"/>
          <w:sz w:val="24"/>
          <w:lang w:eastAsia="hr-HR"/>
        </w:rPr>
        <w:fldChar w:fldCharType="separate"/>
      </w:r>
    </w:p>
    <w:p w14:paraId="4607EE2C" w14:textId="77777777" w:rsidR="00BE0F0F" w:rsidRPr="005D1504" w:rsidRDefault="00397869" w:rsidP="00397869">
      <w:pPr>
        <w:rPr>
          <w:rFonts w:ascii="Calibri" w:eastAsia="Times New Roman" w:hAnsi="Calibri" w:cs="Times New Roman"/>
          <w:color w:val="000000"/>
          <w:lang w:eastAsia="hr-HR"/>
        </w:rPr>
      </w:pPr>
      <w:r w:rsidRPr="005D1504">
        <w:rPr>
          <w:rFonts w:ascii="Calibri" w:eastAsia="Times New Roman" w:hAnsi="Calibri" w:cs="Times New Roman"/>
          <w:color w:val="000000"/>
          <w:sz w:val="24"/>
          <w:lang w:eastAsia="hr-HR"/>
        </w:rPr>
        <w:fldChar w:fldCharType="end"/>
      </w:r>
    </w:p>
    <w:tbl>
      <w:tblPr>
        <w:tblStyle w:val="Reetkatablice"/>
        <w:tblW w:w="8546" w:type="dxa"/>
        <w:jc w:val="center"/>
        <w:tblLook w:val="04A0" w:firstRow="1" w:lastRow="0" w:firstColumn="1" w:lastColumn="0" w:noHBand="0" w:noVBand="1"/>
      </w:tblPr>
      <w:tblGrid>
        <w:gridCol w:w="2860"/>
        <w:gridCol w:w="1560"/>
        <w:gridCol w:w="1554"/>
        <w:gridCol w:w="1172"/>
        <w:gridCol w:w="1400"/>
      </w:tblGrid>
      <w:tr w:rsidR="00BE0F0F" w:rsidRPr="005D1504" w14:paraId="0932EF83" w14:textId="77777777" w:rsidTr="00CD02EC">
        <w:trPr>
          <w:trHeight w:val="300"/>
          <w:jc w:val="center"/>
        </w:trPr>
        <w:tc>
          <w:tcPr>
            <w:tcW w:w="2860" w:type="dxa"/>
            <w:noWrap/>
            <w:hideMark/>
          </w:tcPr>
          <w:p w14:paraId="3948F7B5" w14:textId="77777777" w:rsidR="00BE0F0F" w:rsidRPr="005D1504" w:rsidRDefault="00BE0F0F" w:rsidP="00BE0F0F">
            <w:pPr>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 </w:t>
            </w:r>
          </w:p>
        </w:tc>
        <w:tc>
          <w:tcPr>
            <w:tcW w:w="1560" w:type="dxa"/>
            <w:noWrap/>
            <w:hideMark/>
          </w:tcPr>
          <w:p w14:paraId="3F53BFE8" w14:textId="77777777" w:rsidR="00BE0F0F" w:rsidRPr="005D1504" w:rsidRDefault="00BE0F0F" w:rsidP="00BE0F0F">
            <w:pPr>
              <w:jc w:val="center"/>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1.</w:t>
            </w:r>
          </w:p>
        </w:tc>
        <w:tc>
          <w:tcPr>
            <w:tcW w:w="1554" w:type="dxa"/>
            <w:noWrap/>
            <w:hideMark/>
          </w:tcPr>
          <w:p w14:paraId="0AF6095E" w14:textId="77777777" w:rsidR="00BE0F0F" w:rsidRPr="005D1504" w:rsidRDefault="00BE0F0F" w:rsidP="00BE0F0F">
            <w:pPr>
              <w:jc w:val="center"/>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2.</w:t>
            </w:r>
          </w:p>
        </w:tc>
        <w:tc>
          <w:tcPr>
            <w:tcW w:w="1172" w:type="dxa"/>
            <w:noWrap/>
            <w:hideMark/>
          </w:tcPr>
          <w:p w14:paraId="1BD205B6" w14:textId="77777777" w:rsidR="00BE0F0F" w:rsidRPr="005D1504" w:rsidRDefault="00BE0F0F" w:rsidP="00BE0F0F">
            <w:pPr>
              <w:jc w:val="center"/>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3.</w:t>
            </w:r>
          </w:p>
        </w:tc>
        <w:tc>
          <w:tcPr>
            <w:tcW w:w="1400" w:type="dxa"/>
            <w:noWrap/>
            <w:hideMark/>
          </w:tcPr>
          <w:p w14:paraId="6331D12F" w14:textId="77777777" w:rsidR="00BE0F0F" w:rsidRPr="005D1504" w:rsidRDefault="00BE0F0F" w:rsidP="00BE0F0F">
            <w:pPr>
              <w:jc w:val="center"/>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4.</w:t>
            </w:r>
          </w:p>
        </w:tc>
      </w:tr>
      <w:tr w:rsidR="00BE0F0F" w:rsidRPr="005D1504" w14:paraId="0A5F218B" w14:textId="77777777" w:rsidTr="00CD02EC">
        <w:trPr>
          <w:trHeight w:val="300"/>
          <w:jc w:val="center"/>
        </w:trPr>
        <w:tc>
          <w:tcPr>
            <w:tcW w:w="2860" w:type="dxa"/>
            <w:noWrap/>
            <w:hideMark/>
          </w:tcPr>
          <w:p w14:paraId="021B3C9A" w14:textId="77777777" w:rsidR="00BE0F0F" w:rsidRPr="005D1504" w:rsidRDefault="00BE0F0F" w:rsidP="00BE0F0F">
            <w:pPr>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INITIAL INVESTMENT (credit)</w:t>
            </w:r>
          </w:p>
        </w:tc>
        <w:tc>
          <w:tcPr>
            <w:tcW w:w="1560" w:type="dxa"/>
            <w:noWrap/>
            <w:hideMark/>
          </w:tcPr>
          <w:p w14:paraId="69F08269" w14:textId="77777777" w:rsidR="00BE0F0F" w:rsidRPr="005D1504" w:rsidRDefault="00BE0F0F" w:rsidP="00BE0F0F">
            <w:pPr>
              <w:jc w:val="center"/>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250000,00</w:t>
            </w:r>
          </w:p>
        </w:tc>
        <w:tc>
          <w:tcPr>
            <w:tcW w:w="1554" w:type="dxa"/>
            <w:noWrap/>
            <w:hideMark/>
          </w:tcPr>
          <w:p w14:paraId="4AC7E544" w14:textId="77777777" w:rsidR="00BE0F0F" w:rsidRPr="005D1504" w:rsidRDefault="00BE0F0F" w:rsidP="00BE0F0F">
            <w:pPr>
              <w:jc w:val="center"/>
              <w:rPr>
                <w:rFonts w:ascii="Calibri" w:eastAsia="Times New Roman" w:hAnsi="Calibri" w:cs="Times New Roman"/>
                <w:color w:val="000000"/>
                <w:lang w:eastAsia="hr-HR"/>
              </w:rPr>
            </w:pPr>
          </w:p>
        </w:tc>
        <w:tc>
          <w:tcPr>
            <w:tcW w:w="1172" w:type="dxa"/>
            <w:noWrap/>
            <w:hideMark/>
          </w:tcPr>
          <w:p w14:paraId="71B33A7E" w14:textId="77777777" w:rsidR="00BE0F0F" w:rsidRPr="005D1504" w:rsidRDefault="00BE0F0F" w:rsidP="00BE0F0F">
            <w:pPr>
              <w:jc w:val="center"/>
              <w:rPr>
                <w:rFonts w:ascii="Calibri" w:eastAsia="Times New Roman" w:hAnsi="Calibri" w:cs="Times New Roman"/>
                <w:color w:val="000000"/>
                <w:lang w:eastAsia="hr-HR"/>
              </w:rPr>
            </w:pPr>
          </w:p>
        </w:tc>
        <w:tc>
          <w:tcPr>
            <w:tcW w:w="1400" w:type="dxa"/>
            <w:noWrap/>
            <w:hideMark/>
          </w:tcPr>
          <w:p w14:paraId="03D7D6FC" w14:textId="77777777" w:rsidR="00BE0F0F" w:rsidRPr="005D1504" w:rsidRDefault="00BE0F0F" w:rsidP="00BE0F0F">
            <w:pPr>
              <w:jc w:val="center"/>
              <w:rPr>
                <w:rFonts w:ascii="Calibri" w:eastAsia="Times New Roman" w:hAnsi="Calibri" w:cs="Times New Roman"/>
                <w:color w:val="000000"/>
                <w:lang w:eastAsia="hr-HR"/>
              </w:rPr>
            </w:pPr>
          </w:p>
        </w:tc>
      </w:tr>
      <w:tr w:rsidR="00BE0F0F" w:rsidRPr="005D1504" w14:paraId="4ED1A7C4" w14:textId="77777777" w:rsidTr="00CD02EC">
        <w:trPr>
          <w:trHeight w:val="300"/>
          <w:jc w:val="center"/>
        </w:trPr>
        <w:tc>
          <w:tcPr>
            <w:tcW w:w="2860" w:type="dxa"/>
            <w:noWrap/>
            <w:hideMark/>
          </w:tcPr>
          <w:p w14:paraId="7E969A79" w14:textId="77777777" w:rsidR="00BE0F0F" w:rsidRPr="005D1504" w:rsidRDefault="00BE0F0F" w:rsidP="00BE0F0F">
            <w:pPr>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REVENUES</w:t>
            </w:r>
          </w:p>
        </w:tc>
        <w:tc>
          <w:tcPr>
            <w:tcW w:w="1560" w:type="dxa"/>
            <w:noWrap/>
            <w:hideMark/>
          </w:tcPr>
          <w:p w14:paraId="72B11102" w14:textId="77777777" w:rsidR="00BE0F0F" w:rsidRPr="005D1504" w:rsidRDefault="00BE0F0F" w:rsidP="00BE0F0F">
            <w:pPr>
              <w:jc w:val="center"/>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185856,00</w:t>
            </w:r>
          </w:p>
        </w:tc>
        <w:tc>
          <w:tcPr>
            <w:tcW w:w="1554" w:type="dxa"/>
            <w:noWrap/>
            <w:hideMark/>
          </w:tcPr>
          <w:p w14:paraId="0DE68014" w14:textId="77777777" w:rsidR="00BE0F0F" w:rsidRPr="005D1504" w:rsidRDefault="00BE0F0F" w:rsidP="00BE0F0F">
            <w:pPr>
              <w:jc w:val="center"/>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443421,44</w:t>
            </w:r>
          </w:p>
        </w:tc>
        <w:tc>
          <w:tcPr>
            <w:tcW w:w="1172" w:type="dxa"/>
            <w:noWrap/>
            <w:hideMark/>
          </w:tcPr>
          <w:p w14:paraId="5ECC269A" w14:textId="77777777" w:rsidR="00BE0F0F" w:rsidRPr="005D1504" w:rsidRDefault="00BE0F0F" w:rsidP="00BE0F0F">
            <w:pPr>
              <w:jc w:val="center"/>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443421,44</w:t>
            </w:r>
          </w:p>
        </w:tc>
        <w:tc>
          <w:tcPr>
            <w:tcW w:w="1400" w:type="dxa"/>
            <w:noWrap/>
            <w:hideMark/>
          </w:tcPr>
          <w:p w14:paraId="58F1C9A5" w14:textId="77777777" w:rsidR="00BE0F0F" w:rsidRPr="005D1504" w:rsidRDefault="00BE0F0F" w:rsidP="00BE0F0F">
            <w:pPr>
              <w:jc w:val="center"/>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443421,44</w:t>
            </w:r>
          </w:p>
        </w:tc>
      </w:tr>
      <w:tr w:rsidR="00BE0F0F" w:rsidRPr="005D1504" w14:paraId="15FDD3AC" w14:textId="77777777" w:rsidTr="00CD02EC">
        <w:trPr>
          <w:trHeight w:val="300"/>
          <w:jc w:val="center"/>
        </w:trPr>
        <w:tc>
          <w:tcPr>
            <w:tcW w:w="2860" w:type="dxa"/>
            <w:noWrap/>
            <w:hideMark/>
          </w:tcPr>
          <w:p w14:paraId="5C1DE876" w14:textId="77777777" w:rsidR="00BE0F0F" w:rsidRPr="005D1504" w:rsidRDefault="00BE0F0F" w:rsidP="00BE0F0F">
            <w:pPr>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EXPENSES</w:t>
            </w:r>
          </w:p>
        </w:tc>
        <w:tc>
          <w:tcPr>
            <w:tcW w:w="1560" w:type="dxa"/>
            <w:noWrap/>
            <w:hideMark/>
          </w:tcPr>
          <w:p w14:paraId="026BE40B" w14:textId="77777777" w:rsidR="00BE0F0F" w:rsidRPr="005D1504" w:rsidRDefault="00BE0F0F" w:rsidP="00BE0F0F">
            <w:pPr>
              <w:jc w:val="center"/>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175930,92</w:t>
            </w:r>
          </w:p>
        </w:tc>
        <w:tc>
          <w:tcPr>
            <w:tcW w:w="1554" w:type="dxa"/>
            <w:noWrap/>
            <w:hideMark/>
          </w:tcPr>
          <w:p w14:paraId="00182010" w14:textId="77777777" w:rsidR="00BE0F0F" w:rsidRPr="005D1504" w:rsidRDefault="00BE0F0F" w:rsidP="00BE0F0F">
            <w:pPr>
              <w:jc w:val="center"/>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175930,92</w:t>
            </w:r>
          </w:p>
        </w:tc>
        <w:tc>
          <w:tcPr>
            <w:tcW w:w="1172" w:type="dxa"/>
            <w:noWrap/>
            <w:hideMark/>
          </w:tcPr>
          <w:p w14:paraId="3892C3C8" w14:textId="77777777" w:rsidR="00BE0F0F" w:rsidRPr="005D1504" w:rsidRDefault="00BE0F0F" w:rsidP="00BE0F0F">
            <w:pPr>
              <w:jc w:val="center"/>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175930,92</w:t>
            </w:r>
          </w:p>
        </w:tc>
        <w:tc>
          <w:tcPr>
            <w:tcW w:w="1400" w:type="dxa"/>
            <w:noWrap/>
            <w:hideMark/>
          </w:tcPr>
          <w:p w14:paraId="716DA272" w14:textId="77777777" w:rsidR="00BE0F0F" w:rsidRPr="005D1504" w:rsidRDefault="00BE0F0F" w:rsidP="00BE0F0F">
            <w:pPr>
              <w:jc w:val="center"/>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175930,92</w:t>
            </w:r>
          </w:p>
        </w:tc>
      </w:tr>
      <w:tr w:rsidR="00BE0F0F" w:rsidRPr="005D1504" w14:paraId="44F65AE0" w14:textId="77777777" w:rsidTr="00CD02EC">
        <w:trPr>
          <w:trHeight w:val="300"/>
          <w:jc w:val="center"/>
        </w:trPr>
        <w:tc>
          <w:tcPr>
            <w:tcW w:w="2860" w:type="dxa"/>
            <w:noWrap/>
            <w:hideMark/>
          </w:tcPr>
          <w:p w14:paraId="45AE2275" w14:textId="77777777" w:rsidR="00BE0F0F" w:rsidRPr="005D1504" w:rsidRDefault="00BE0F0F" w:rsidP="00BE0F0F">
            <w:pPr>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CREDIT RATES</w:t>
            </w:r>
          </w:p>
        </w:tc>
        <w:tc>
          <w:tcPr>
            <w:tcW w:w="1560" w:type="dxa"/>
            <w:noWrap/>
            <w:hideMark/>
          </w:tcPr>
          <w:p w14:paraId="446CCC74" w14:textId="77777777" w:rsidR="00BE0F0F" w:rsidRPr="005D1504" w:rsidRDefault="00BE0F0F" w:rsidP="00BE0F0F">
            <w:pPr>
              <w:jc w:val="center"/>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22000,00</w:t>
            </w:r>
          </w:p>
        </w:tc>
        <w:tc>
          <w:tcPr>
            <w:tcW w:w="1554" w:type="dxa"/>
            <w:noWrap/>
            <w:hideMark/>
          </w:tcPr>
          <w:p w14:paraId="1CEC51D7" w14:textId="77777777" w:rsidR="00BE0F0F" w:rsidRPr="005D1504" w:rsidRDefault="00BE0F0F" w:rsidP="00BE0F0F">
            <w:pPr>
              <w:jc w:val="center"/>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22000</w:t>
            </w:r>
          </w:p>
        </w:tc>
        <w:tc>
          <w:tcPr>
            <w:tcW w:w="1172" w:type="dxa"/>
            <w:noWrap/>
            <w:hideMark/>
          </w:tcPr>
          <w:p w14:paraId="310C5476" w14:textId="77777777" w:rsidR="00BE0F0F" w:rsidRPr="005D1504" w:rsidRDefault="00BE0F0F" w:rsidP="00BE0F0F">
            <w:pPr>
              <w:jc w:val="center"/>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22000</w:t>
            </w:r>
          </w:p>
        </w:tc>
        <w:tc>
          <w:tcPr>
            <w:tcW w:w="1400" w:type="dxa"/>
            <w:noWrap/>
            <w:hideMark/>
          </w:tcPr>
          <w:p w14:paraId="411104EA" w14:textId="77777777" w:rsidR="00BE0F0F" w:rsidRPr="005D1504" w:rsidRDefault="00BE0F0F" w:rsidP="00BE0F0F">
            <w:pPr>
              <w:jc w:val="center"/>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22000</w:t>
            </w:r>
          </w:p>
        </w:tc>
      </w:tr>
      <w:tr w:rsidR="00BE0F0F" w:rsidRPr="005D1504" w14:paraId="4C63D340" w14:textId="77777777" w:rsidTr="00CD02EC">
        <w:trPr>
          <w:trHeight w:val="300"/>
          <w:jc w:val="center"/>
        </w:trPr>
        <w:tc>
          <w:tcPr>
            <w:tcW w:w="2860" w:type="dxa"/>
            <w:noWrap/>
            <w:hideMark/>
          </w:tcPr>
          <w:p w14:paraId="3A09235C" w14:textId="77777777" w:rsidR="00BE0F0F" w:rsidRPr="005D1504" w:rsidRDefault="00BE0F0F" w:rsidP="00BE0F0F">
            <w:pPr>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 xml:space="preserve">PROFIT </w:t>
            </w:r>
            <w:r w:rsidR="00CD02EC" w:rsidRPr="005D1504">
              <w:rPr>
                <w:rFonts w:ascii="Calibri" w:eastAsia="Times New Roman" w:hAnsi="Calibri" w:cs="Times New Roman"/>
                <w:color w:val="000000"/>
                <w:lang w:eastAsia="hr-HR"/>
              </w:rPr>
              <w:t xml:space="preserve"> (kn)</w:t>
            </w:r>
          </w:p>
        </w:tc>
        <w:tc>
          <w:tcPr>
            <w:tcW w:w="1560" w:type="dxa"/>
            <w:noWrap/>
            <w:hideMark/>
          </w:tcPr>
          <w:p w14:paraId="0B9E4E0D" w14:textId="77777777" w:rsidR="00BE0F0F" w:rsidRPr="005D1504" w:rsidRDefault="00BE0F0F" w:rsidP="00BE0F0F">
            <w:pPr>
              <w:jc w:val="center"/>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-262074,92</w:t>
            </w:r>
          </w:p>
        </w:tc>
        <w:tc>
          <w:tcPr>
            <w:tcW w:w="1554" w:type="dxa"/>
            <w:noWrap/>
            <w:hideMark/>
          </w:tcPr>
          <w:p w14:paraId="53250317" w14:textId="77777777" w:rsidR="00BE0F0F" w:rsidRPr="005D1504" w:rsidRDefault="00BE0F0F" w:rsidP="00BE0F0F">
            <w:pPr>
              <w:jc w:val="center"/>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-16584,40</w:t>
            </w:r>
          </w:p>
        </w:tc>
        <w:tc>
          <w:tcPr>
            <w:tcW w:w="1172" w:type="dxa"/>
            <w:noWrap/>
            <w:hideMark/>
          </w:tcPr>
          <w:p w14:paraId="4DF4764D" w14:textId="77777777" w:rsidR="00BE0F0F" w:rsidRPr="005D1504" w:rsidRDefault="00BE0F0F" w:rsidP="00BE0F0F">
            <w:pPr>
              <w:jc w:val="center"/>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228906,12</w:t>
            </w:r>
          </w:p>
        </w:tc>
        <w:tc>
          <w:tcPr>
            <w:tcW w:w="1400" w:type="dxa"/>
            <w:noWrap/>
            <w:hideMark/>
          </w:tcPr>
          <w:p w14:paraId="366B45DC" w14:textId="77777777" w:rsidR="00BE0F0F" w:rsidRPr="005D1504" w:rsidRDefault="00BE0F0F" w:rsidP="00BE0F0F">
            <w:pPr>
              <w:jc w:val="center"/>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474396,64</w:t>
            </w:r>
          </w:p>
        </w:tc>
      </w:tr>
      <w:tr w:rsidR="00BE0F0F" w:rsidRPr="005D1504" w14:paraId="775A3D50" w14:textId="77777777" w:rsidTr="00CD02EC">
        <w:trPr>
          <w:trHeight w:val="300"/>
          <w:jc w:val="center"/>
        </w:trPr>
        <w:tc>
          <w:tcPr>
            <w:tcW w:w="2860" w:type="dxa"/>
            <w:noWrap/>
            <w:hideMark/>
          </w:tcPr>
          <w:p w14:paraId="2CAC1F49" w14:textId="77777777" w:rsidR="00BE0F0F" w:rsidRPr="005D1504" w:rsidRDefault="00BE0F0F" w:rsidP="00BE0F0F">
            <w:pPr>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EURO(€)</w:t>
            </w:r>
          </w:p>
        </w:tc>
        <w:tc>
          <w:tcPr>
            <w:tcW w:w="1560" w:type="dxa"/>
            <w:noWrap/>
            <w:hideMark/>
          </w:tcPr>
          <w:p w14:paraId="6238EF9C" w14:textId="77777777" w:rsidR="00BE0F0F" w:rsidRPr="005D1504" w:rsidRDefault="00BE0F0F" w:rsidP="00BE0F0F">
            <w:pPr>
              <w:jc w:val="center"/>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-34943,32267</w:t>
            </w:r>
          </w:p>
        </w:tc>
        <w:tc>
          <w:tcPr>
            <w:tcW w:w="1554" w:type="dxa"/>
            <w:noWrap/>
            <w:hideMark/>
          </w:tcPr>
          <w:p w14:paraId="3D4D2770" w14:textId="77777777" w:rsidR="00BE0F0F" w:rsidRPr="005D1504" w:rsidRDefault="00BE0F0F" w:rsidP="00BE0F0F">
            <w:pPr>
              <w:jc w:val="center"/>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-2211,253333</w:t>
            </w:r>
          </w:p>
        </w:tc>
        <w:tc>
          <w:tcPr>
            <w:tcW w:w="1172" w:type="dxa"/>
            <w:noWrap/>
            <w:hideMark/>
          </w:tcPr>
          <w:p w14:paraId="53EEBF84" w14:textId="77777777" w:rsidR="00BE0F0F" w:rsidRPr="005D1504" w:rsidRDefault="00BE0F0F" w:rsidP="00BE0F0F">
            <w:pPr>
              <w:jc w:val="center"/>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30520,816</w:t>
            </w:r>
          </w:p>
        </w:tc>
        <w:tc>
          <w:tcPr>
            <w:tcW w:w="1400" w:type="dxa"/>
            <w:noWrap/>
            <w:hideMark/>
          </w:tcPr>
          <w:p w14:paraId="0935FDE7" w14:textId="77777777" w:rsidR="00BE0F0F" w:rsidRPr="005D1504" w:rsidRDefault="00BE0F0F" w:rsidP="00BE0F0F">
            <w:pPr>
              <w:jc w:val="center"/>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63252,88533</w:t>
            </w:r>
          </w:p>
        </w:tc>
      </w:tr>
    </w:tbl>
    <w:p w14:paraId="5BEF2151" w14:textId="77777777" w:rsidR="00397869" w:rsidRPr="005D1504" w:rsidRDefault="00397869" w:rsidP="00397869">
      <w:pPr>
        <w:rPr>
          <w:rFonts w:ascii="Calibri" w:eastAsia="Times New Roman" w:hAnsi="Calibri" w:cs="Times New Roman"/>
          <w:color w:val="000000"/>
          <w:lang w:eastAsia="hr-HR"/>
        </w:rPr>
      </w:pPr>
    </w:p>
    <w:p w14:paraId="7FDE18FB" w14:textId="7211ACA6" w:rsidR="00397869" w:rsidRPr="005D1504" w:rsidRDefault="00DE2655" w:rsidP="00BE0F0F">
      <w:pPr>
        <w:jc w:val="center"/>
        <w:rPr>
          <w:rFonts w:ascii="Calibri" w:eastAsia="Times New Roman" w:hAnsi="Calibri" w:cs="Times New Roman"/>
          <w:color w:val="000000"/>
          <w:lang w:eastAsia="hr-HR"/>
        </w:rPr>
      </w:pPr>
      <w:r>
        <w:rPr>
          <w:rFonts w:ascii="Calibri" w:eastAsia="Times New Roman" w:hAnsi="Calibri" w:cs="Times New Roman"/>
          <w:noProof/>
          <w:color w:val="000000"/>
          <w:lang w:val="hr-HR" w:eastAsia="hr-HR"/>
        </w:rPr>
        <w:lastRenderedPageBreak/>
        <w:drawing>
          <wp:inline distT="0" distB="0" distL="0" distR="0" wp14:anchorId="27B97E25" wp14:editId="3BCF6446">
            <wp:extent cx="4666593" cy="2820022"/>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70677" cy="2822490"/>
                    </a:xfrm>
                    <a:prstGeom prst="rect">
                      <a:avLst/>
                    </a:prstGeom>
                    <a:noFill/>
                    <a:ln>
                      <a:noFill/>
                    </a:ln>
                  </pic:spPr>
                </pic:pic>
              </a:graphicData>
            </a:graphic>
          </wp:inline>
        </w:drawing>
      </w:r>
    </w:p>
    <w:p w14:paraId="06715F5B" w14:textId="77777777" w:rsidR="00BE0F0F" w:rsidRPr="005D1504" w:rsidRDefault="00BE0F0F" w:rsidP="00397869">
      <w:pPr>
        <w:rPr>
          <w:rFonts w:ascii="Calibri" w:eastAsia="Times New Roman" w:hAnsi="Calibri" w:cs="Times New Roman"/>
          <w:color w:val="000000"/>
          <w:u w:val="single"/>
          <w:lang w:eastAsia="hr-HR"/>
        </w:rPr>
      </w:pPr>
    </w:p>
    <w:p w14:paraId="4663D770" w14:textId="73665FD1" w:rsidR="00397869" w:rsidRPr="005D1504" w:rsidRDefault="00F46D54" w:rsidP="00D70CD7">
      <w:pPr>
        <w:pStyle w:val="Odlomakpopisa"/>
        <w:numPr>
          <w:ilvl w:val="1"/>
          <w:numId w:val="1"/>
        </w:numPr>
        <w:rPr>
          <w:rFonts w:ascii="Calibri" w:eastAsia="Times New Roman" w:hAnsi="Calibri" w:cs="Times New Roman"/>
          <w:b/>
          <w:color w:val="000000"/>
          <w:sz w:val="28"/>
          <w:lang w:eastAsia="hr-HR"/>
        </w:rPr>
      </w:pPr>
      <w:r>
        <w:rPr>
          <w:rFonts w:ascii="Calibri" w:eastAsia="Times New Roman" w:hAnsi="Calibri" w:cs="Times New Roman"/>
          <w:b/>
          <w:color w:val="000000"/>
          <w:sz w:val="28"/>
          <w:lang w:eastAsia="hr-HR"/>
        </w:rPr>
        <w:t>ANNUAL</w:t>
      </w:r>
      <w:r w:rsidR="00CD02EC" w:rsidRPr="005D1504">
        <w:rPr>
          <w:rFonts w:ascii="Calibri" w:eastAsia="Times New Roman" w:hAnsi="Calibri" w:cs="Times New Roman"/>
          <w:b/>
          <w:color w:val="000000"/>
          <w:sz w:val="28"/>
          <w:lang w:eastAsia="hr-HR"/>
        </w:rPr>
        <w:t xml:space="preserve"> ANALYSIS</w:t>
      </w:r>
    </w:p>
    <w:p w14:paraId="7F4CB20F" w14:textId="77777777" w:rsidR="00397869" w:rsidRPr="005D1504" w:rsidRDefault="00397869" w:rsidP="00BE0F0F">
      <w:pPr>
        <w:ind w:left="708"/>
        <w:rPr>
          <w:rFonts w:ascii="Calibri" w:eastAsia="Times New Roman" w:hAnsi="Calibri" w:cs="Times New Roman"/>
          <w:color w:val="000000"/>
          <w:sz w:val="24"/>
          <w:lang w:eastAsia="hr-HR"/>
        </w:rPr>
      </w:pPr>
      <w:r w:rsidRPr="005D1504">
        <w:rPr>
          <w:rFonts w:ascii="Calibri" w:eastAsia="Times New Roman" w:hAnsi="Calibri" w:cs="Times New Roman"/>
          <w:color w:val="000000"/>
          <w:sz w:val="24"/>
          <w:lang w:eastAsia="hr-HR"/>
        </w:rPr>
        <w:t>Work days: 256</w:t>
      </w:r>
    </w:p>
    <w:p w14:paraId="3C57E981" w14:textId="77777777" w:rsidR="00397869" w:rsidRPr="005D1504" w:rsidRDefault="00397869" w:rsidP="00BE0F0F">
      <w:pPr>
        <w:ind w:left="708"/>
        <w:rPr>
          <w:rFonts w:ascii="Calibri" w:eastAsia="Times New Roman" w:hAnsi="Calibri" w:cs="Times New Roman"/>
          <w:color w:val="000000"/>
          <w:sz w:val="24"/>
          <w:lang w:eastAsia="hr-HR"/>
        </w:rPr>
      </w:pPr>
      <w:r w:rsidRPr="005D1504">
        <w:rPr>
          <w:rFonts w:ascii="Calibri" w:eastAsia="Times New Roman" w:hAnsi="Calibri" w:cs="Times New Roman"/>
          <w:color w:val="000000"/>
          <w:sz w:val="24"/>
          <w:lang w:eastAsia="hr-HR"/>
        </w:rPr>
        <w:t>Yearly vacation: 20 days</w:t>
      </w:r>
    </w:p>
    <w:p w14:paraId="13A5BDAD" w14:textId="77777777" w:rsidR="00397869" w:rsidRPr="005D1504" w:rsidRDefault="00397869" w:rsidP="00BE0F0F">
      <w:pPr>
        <w:ind w:left="708"/>
        <w:rPr>
          <w:rFonts w:ascii="Calibri" w:eastAsia="Times New Roman" w:hAnsi="Calibri" w:cs="Times New Roman"/>
          <w:color w:val="000000"/>
          <w:sz w:val="24"/>
          <w:lang w:eastAsia="hr-HR"/>
        </w:rPr>
      </w:pPr>
      <w:r w:rsidRPr="005D1504">
        <w:rPr>
          <w:sz w:val="24"/>
        </w:rPr>
        <w:t xml:space="preserve">Daily costs: </w:t>
      </w:r>
      <w:r w:rsidRPr="005D1504">
        <w:rPr>
          <w:rFonts w:ascii="Calibri" w:eastAsia="Times New Roman" w:hAnsi="Calibri" w:cs="Times New Roman"/>
          <w:color w:val="000000"/>
          <w:sz w:val="24"/>
          <w:lang w:eastAsia="hr-HR"/>
        </w:rPr>
        <w:t>7996,86 kn</w:t>
      </w:r>
    </w:p>
    <w:p w14:paraId="586A5815" w14:textId="77777777" w:rsidR="00397869" w:rsidRPr="005D1504" w:rsidRDefault="00397869" w:rsidP="00BE0F0F">
      <w:pPr>
        <w:ind w:left="708"/>
        <w:rPr>
          <w:rFonts w:ascii="Calibri" w:eastAsia="Times New Roman" w:hAnsi="Calibri" w:cs="Times New Roman"/>
          <w:color w:val="000000"/>
          <w:sz w:val="24"/>
          <w:lang w:eastAsia="hr-HR"/>
        </w:rPr>
      </w:pPr>
      <w:r w:rsidRPr="005D1504">
        <w:rPr>
          <w:sz w:val="24"/>
        </w:rPr>
        <w:t>Daily production:</w:t>
      </w:r>
      <w:r w:rsidRPr="005D1504">
        <w:rPr>
          <w:rFonts w:ascii="Calibri" w:eastAsia="Times New Roman" w:hAnsi="Calibri" w:cs="Times New Roman"/>
          <w:color w:val="000000"/>
          <w:sz w:val="24"/>
          <w:lang w:eastAsia="hr-HR"/>
        </w:rPr>
        <w:t xml:space="preserve"> 2863 </w:t>
      </w:r>
      <w:r w:rsidRPr="005D1504">
        <w:rPr>
          <w:sz w:val="24"/>
        </w:rPr>
        <w:t xml:space="preserve"> </w:t>
      </w:r>
      <w:r w:rsidRPr="005D1504">
        <w:rPr>
          <w:rFonts w:ascii="Calibri" w:eastAsia="Times New Roman" w:hAnsi="Calibri" w:cs="Times New Roman"/>
          <w:color w:val="000000"/>
          <w:sz w:val="24"/>
          <w:lang w:eastAsia="hr-HR"/>
        </w:rPr>
        <w:t>p</w:t>
      </w:r>
    </w:p>
    <w:p w14:paraId="02C20D5A" w14:textId="77777777" w:rsidR="00397869" w:rsidRPr="005D1504" w:rsidRDefault="00397869" w:rsidP="00BE0F0F">
      <w:pPr>
        <w:ind w:left="708"/>
        <w:rPr>
          <w:rFonts w:ascii="Calibri" w:eastAsia="Times New Roman" w:hAnsi="Calibri" w:cs="Times New Roman"/>
          <w:color w:val="000000"/>
          <w:sz w:val="24"/>
          <w:lang w:eastAsia="hr-HR"/>
        </w:rPr>
      </w:pPr>
      <w:r w:rsidRPr="005D1504">
        <w:rPr>
          <w:sz w:val="24"/>
        </w:rPr>
        <w:t xml:space="preserve">Wholesale price: </w:t>
      </w:r>
      <w:r w:rsidRPr="005D1504">
        <w:rPr>
          <w:rFonts w:ascii="Calibri" w:eastAsia="Times New Roman" w:hAnsi="Calibri" w:cs="Times New Roman"/>
          <w:color w:val="000000"/>
          <w:sz w:val="24"/>
          <w:lang w:eastAsia="hr-HR"/>
        </w:rPr>
        <w:t>7,04 kn/p</w:t>
      </w:r>
    </w:p>
    <w:p w14:paraId="6986E280" w14:textId="77777777" w:rsidR="00397869" w:rsidRPr="005D1504" w:rsidRDefault="00397869" w:rsidP="00397869">
      <w:pPr>
        <w:rPr>
          <w:rFonts w:ascii="Calibri" w:eastAsia="Times New Roman" w:hAnsi="Calibri" w:cs="Times New Roman"/>
          <w:color w:val="000000"/>
          <w:sz w:val="24"/>
          <w:u w:val="single"/>
          <w:lang w:eastAsia="hr-HR"/>
        </w:rPr>
      </w:pPr>
      <w:r w:rsidRPr="005D1504">
        <w:rPr>
          <w:rFonts w:ascii="Calibri" w:eastAsia="Times New Roman" w:hAnsi="Calibri" w:cs="Times New Roman"/>
          <w:color w:val="000000"/>
          <w:sz w:val="24"/>
          <w:u w:val="single"/>
          <w:lang w:eastAsia="hr-HR"/>
        </w:rPr>
        <w:t xml:space="preserve">Annual production: </w:t>
      </w:r>
    </w:p>
    <w:p w14:paraId="76AC3A2A" w14:textId="77777777" w:rsidR="00397869" w:rsidRPr="005D1504" w:rsidRDefault="00397869" w:rsidP="00BE0F0F">
      <w:pPr>
        <w:ind w:firstLine="708"/>
        <w:rPr>
          <w:rFonts w:ascii="Calibri" w:eastAsia="Times New Roman" w:hAnsi="Calibri" w:cs="Times New Roman"/>
          <w:color w:val="000000"/>
          <w:sz w:val="24"/>
          <w:u w:val="single"/>
          <w:lang w:eastAsia="hr-HR"/>
        </w:rPr>
      </w:pPr>
      <w:r w:rsidRPr="005D1504">
        <w:rPr>
          <w:rFonts w:ascii="Calibri" w:eastAsia="Times New Roman" w:hAnsi="Calibri" w:cs="Times New Roman"/>
          <w:color w:val="000000"/>
          <w:sz w:val="24"/>
          <w:lang w:eastAsia="hr-HR"/>
        </w:rPr>
        <w:t>256 days *2863p = 732928 p</w:t>
      </w:r>
    </w:p>
    <w:p w14:paraId="48406328" w14:textId="77777777" w:rsidR="00397869" w:rsidRPr="005D1504" w:rsidRDefault="00397869" w:rsidP="00397869">
      <w:pPr>
        <w:rPr>
          <w:sz w:val="24"/>
          <w:u w:val="single"/>
        </w:rPr>
      </w:pPr>
      <w:r w:rsidRPr="005D1504">
        <w:rPr>
          <w:sz w:val="24"/>
          <w:u w:val="single"/>
        </w:rPr>
        <w:t>Expenses  (monthly costs):</w:t>
      </w:r>
    </w:p>
    <w:p w14:paraId="6928BFC8" w14:textId="77777777" w:rsidR="00397869" w:rsidRPr="005D1504" w:rsidRDefault="00397869" w:rsidP="00BE0F0F">
      <w:pPr>
        <w:ind w:firstLine="708"/>
        <w:rPr>
          <w:rFonts w:ascii="Calibri" w:eastAsia="Times New Roman" w:hAnsi="Calibri" w:cs="Times New Roman"/>
          <w:color w:val="000000"/>
          <w:sz w:val="24"/>
          <w:lang w:eastAsia="hr-HR"/>
        </w:rPr>
      </w:pPr>
      <w:r w:rsidRPr="005D1504">
        <w:rPr>
          <w:rFonts w:ascii="Calibri" w:eastAsia="Times New Roman" w:hAnsi="Calibri" w:cs="Times New Roman"/>
          <w:color w:val="000000"/>
          <w:sz w:val="24"/>
          <w:lang w:eastAsia="hr-HR"/>
        </w:rPr>
        <w:t>256 days * 7996,86kn = 2047196,16 kn</w:t>
      </w:r>
    </w:p>
    <w:p w14:paraId="5B525C15" w14:textId="77777777" w:rsidR="00397869" w:rsidRPr="005D1504" w:rsidRDefault="00397869" w:rsidP="00397869">
      <w:pPr>
        <w:rPr>
          <w:sz w:val="24"/>
          <w:u w:val="single"/>
        </w:rPr>
      </w:pPr>
      <w:r w:rsidRPr="005D1504">
        <w:rPr>
          <w:sz w:val="24"/>
          <w:u w:val="single"/>
        </w:rPr>
        <w:t>Revenues:</w:t>
      </w:r>
    </w:p>
    <w:p w14:paraId="01A37836" w14:textId="77777777" w:rsidR="00CC21D5" w:rsidRPr="005D1504" w:rsidRDefault="00397869" w:rsidP="00CC21D5">
      <w:pPr>
        <w:ind w:firstLine="708"/>
        <w:rPr>
          <w:rFonts w:ascii="Calibri" w:eastAsia="Times New Roman" w:hAnsi="Calibri" w:cs="Times New Roman"/>
          <w:color w:val="000000"/>
          <w:sz w:val="24"/>
          <w:lang w:eastAsia="hr-HR"/>
        </w:rPr>
      </w:pPr>
      <w:r w:rsidRPr="005D1504">
        <w:rPr>
          <w:rFonts w:ascii="Calibri" w:eastAsia="Times New Roman" w:hAnsi="Calibri" w:cs="Times New Roman"/>
          <w:color w:val="000000"/>
          <w:sz w:val="24"/>
          <w:lang w:eastAsia="hr-HR"/>
        </w:rPr>
        <w:t>732</w:t>
      </w:r>
      <w:r w:rsidR="00CC21D5" w:rsidRPr="005D1504">
        <w:rPr>
          <w:rFonts w:ascii="Calibri" w:eastAsia="Times New Roman" w:hAnsi="Calibri" w:cs="Times New Roman"/>
          <w:color w:val="000000"/>
          <w:sz w:val="24"/>
          <w:lang w:eastAsia="hr-HR"/>
        </w:rPr>
        <w:t>928 p *7,04 kn/p = 5159813,12kn</w:t>
      </w:r>
    </w:p>
    <w:p w14:paraId="77475647" w14:textId="77777777" w:rsidR="00CC21D5" w:rsidRPr="005D1504" w:rsidRDefault="00CC21D5" w:rsidP="00CC21D5">
      <w:pPr>
        <w:ind w:firstLine="708"/>
        <w:rPr>
          <w:rFonts w:ascii="Calibri" w:eastAsia="Times New Roman" w:hAnsi="Calibri" w:cs="Times New Roman"/>
          <w:color w:val="000000"/>
          <w:sz w:val="24"/>
          <w:lang w:eastAsia="hr-HR"/>
        </w:rPr>
      </w:pPr>
    </w:p>
    <w:p w14:paraId="06C5D783" w14:textId="77777777" w:rsidR="00CC21D5" w:rsidRPr="005D1504" w:rsidRDefault="00CC21D5" w:rsidP="00CC21D5">
      <w:pPr>
        <w:ind w:firstLine="708"/>
        <w:rPr>
          <w:rFonts w:ascii="Calibri" w:eastAsia="Times New Roman" w:hAnsi="Calibri" w:cs="Times New Roman"/>
          <w:color w:val="000000"/>
          <w:sz w:val="24"/>
          <w:lang w:eastAsia="hr-HR"/>
        </w:rPr>
      </w:pPr>
    </w:p>
    <w:p w14:paraId="6EE96307" w14:textId="77777777" w:rsidR="00CC21D5" w:rsidRPr="005D1504" w:rsidRDefault="00CC21D5" w:rsidP="00CC21D5">
      <w:pPr>
        <w:ind w:firstLine="708"/>
        <w:rPr>
          <w:rFonts w:ascii="Calibri" w:eastAsia="Times New Roman" w:hAnsi="Calibri" w:cs="Times New Roman"/>
          <w:color w:val="000000"/>
          <w:sz w:val="24"/>
          <w:lang w:eastAsia="hr-HR"/>
        </w:rPr>
      </w:pPr>
    </w:p>
    <w:p w14:paraId="0A88E45B" w14:textId="77777777" w:rsidR="00CC21D5" w:rsidRPr="005D1504" w:rsidRDefault="00CC21D5" w:rsidP="00CC21D5">
      <w:pPr>
        <w:ind w:firstLine="708"/>
        <w:rPr>
          <w:rFonts w:ascii="Calibri" w:eastAsia="Times New Roman" w:hAnsi="Calibri" w:cs="Times New Roman"/>
          <w:color w:val="000000"/>
          <w:sz w:val="24"/>
          <w:lang w:eastAsia="hr-HR"/>
        </w:rPr>
      </w:pPr>
    </w:p>
    <w:p w14:paraId="40AD1E3F" w14:textId="77777777" w:rsidR="00CC21D5" w:rsidRPr="005D1504" w:rsidRDefault="00CC21D5" w:rsidP="00CC21D5">
      <w:pPr>
        <w:ind w:firstLine="708"/>
        <w:rPr>
          <w:rFonts w:ascii="Calibri" w:eastAsia="Times New Roman" w:hAnsi="Calibri" w:cs="Times New Roman"/>
          <w:color w:val="000000"/>
          <w:sz w:val="24"/>
          <w:lang w:eastAsia="hr-HR"/>
        </w:rPr>
      </w:pPr>
    </w:p>
    <w:p w14:paraId="4C6E30A6" w14:textId="77777777" w:rsidR="00CC21D5" w:rsidRPr="005D1504" w:rsidRDefault="00CC21D5" w:rsidP="00CC21D5">
      <w:pPr>
        <w:ind w:firstLine="708"/>
        <w:rPr>
          <w:rFonts w:ascii="Calibri" w:eastAsia="Times New Roman" w:hAnsi="Calibri" w:cs="Times New Roman"/>
          <w:color w:val="000000"/>
          <w:sz w:val="24"/>
          <w:lang w:eastAsia="hr-HR"/>
        </w:rPr>
      </w:pPr>
    </w:p>
    <w:p w14:paraId="3A4D415F" w14:textId="77777777" w:rsidR="00CC21D5" w:rsidRPr="005D1504" w:rsidRDefault="00CC21D5" w:rsidP="00CC21D5">
      <w:pPr>
        <w:ind w:firstLine="708"/>
        <w:rPr>
          <w:rFonts w:ascii="Calibri" w:eastAsia="Times New Roman" w:hAnsi="Calibri" w:cs="Times New Roman"/>
          <w:color w:val="000000"/>
          <w:sz w:val="24"/>
          <w:lang w:eastAsia="hr-HR"/>
        </w:rPr>
      </w:pPr>
    </w:p>
    <w:p w14:paraId="40D1B706" w14:textId="77777777" w:rsidR="00CC21D5" w:rsidRPr="005D1504" w:rsidRDefault="00CC21D5" w:rsidP="00CC21D5">
      <w:pPr>
        <w:ind w:firstLine="708"/>
        <w:rPr>
          <w:rFonts w:ascii="Calibri" w:eastAsia="Times New Roman" w:hAnsi="Calibri" w:cs="Times New Roman"/>
          <w:color w:val="000000"/>
          <w:sz w:val="24"/>
          <w:lang w:eastAsia="hr-HR"/>
        </w:rPr>
      </w:pPr>
    </w:p>
    <w:p w14:paraId="48672F08" w14:textId="77777777" w:rsidR="00BE0F0F" w:rsidRPr="005D1504" w:rsidRDefault="00BE0F0F" w:rsidP="00BE0F0F">
      <w:pPr>
        <w:rPr>
          <w:rFonts w:ascii="Calibri" w:eastAsia="Times New Roman" w:hAnsi="Calibri" w:cs="Times New Roman"/>
          <w:b/>
          <w:color w:val="000000"/>
          <w:sz w:val="24"/>
          <w:lang w:eastAsia="hr-HR"/>
        </w:rPr>
      </w:pPr>
      <w:r w:rsidRPr="005D1504">
        <w:rPr>
          <w:rFonts w:ascii="Calibri" w:eastAsia="Times New Roman" w:hAnsi="Calibri" w:cs="Times New Roman"/>
          <w:b/>
          <w:color w:val="000000"/>
          <w:sz w:val="24"/>
          <w:lang w:eastAsia="hr-HR"/>
        </w:rPr>
        <w:t>Annual profit display:</w:t>
      </w:r>
    </w:p>
    <w:tbl>
      <w:tblPr>
        <w:tblStyle w:val="Reetkatablice"/>
        <w:tblW w:w="0" w:type="auto"/>
        <w:tblLook w:val="04A0" w:firstRow="1" w:lastRow="0" w:firstColumn="1" w:lastColumn="0" w:noHBand="0" w:noVBand="1"/>
      </w:tblPr>
      <w:tblGrid>
        <w:gridCol w:w="2720"/>
        <w:gridCol w:w="1680"/>
        <w:gridCol w:w="1386"/>
        <w:gridCol w:w="1386"/>
        <w:gridCol w:w="1386"/>
      </w:tblGrid>
      <w:tr w:rsidR="002D0992" w:rsidRPr="005D1504" w14:paraId="567CC32B" w14:textId="77777777" w:rsidTr="002D0992">
        <w:trPr>
          <w:trHeight w:val="300"/>
        </w:trPr>
        <w:tc>
          <w:tcPr>
            <w:tcW w:w="2720" w:type="dxa"/>
            <w:noWrap/>
            <w:hideMark/>
          </w:tcPr>
          <w:p w14:paraId="3984152E" w14:textId="77777777" w:rsidR="002D0992" w:rsidRPr="005D1504" w:rsidRDefault="002D0992">
            <w:pPr>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 </w:t>
            </w:r>
          </w:p>
        </w:tc>
        <w:tc>
          <w:tcPr>
            <w:tcW w:w="1680" w:type="dxa"/>
            <w:noWrap/>
            <w:hideMark/>
          </w:tcPr>
          <w:p w14:paraId="1B2D664C" w14:textId="77777777" w:rsidR="002D0992" w:rsidRPr="005D1504" w:rsidRDefault="002D0992" w:rsidP="002D0992">
            <w:pPr>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1.</w:t>
            </w:r>
          </w:p>
        </w:tc>
        <w:tc>
          <w:tcPr>
            <w:tcW w:w="1280" w:type="dxa"/>
            <w:noWrap/>
            <w:hideMark/>
          </w:tcPr>
          <w:p w14:paraId="37BA2A42" w14:textId="77777777" w:rsidR="002D0992" w:rsidRPr="005D1504" w:rsidRDefault="002D0992" w:rsidP="002D0992">
            <w:pPr>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2.</w:t>
            </w:r>
          </w:p>
        </w:tc>
        <w:tc>
          <w:tcPr>
            <w:tcW w:w="1240" w:type="dxa"/>
            <w:noWrap/>
            <w:hideMark/>
          </w:tcPr>
          <w:p w14:paraId="7BF3E5BD" w14:textId="77777777" w:rsidR="002D0992" w:rsidRPr="005D1504" w:rsidRDefault="002D0992" w:rsidP="002D0992">
            <w:pPr>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3.</w:t>
            </w:r>
          </w:p>
        </w:tc>
        <w:tc>
          <w:tcPr>
            <w:tcW w:w="1240" w:type="dxa"/>
            <w:noWrap/>
            <w:hideMark/>
          </w:tcPr>
          <w:p w14:paraId="56C1739A" w14:textId="77777777" w:rsidR="002D0992" w:rsidRPr="005D1504" w:rsidRDefault="002D0992" w:rsidP="002D0992">
            <w:pPr>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4.</w:t>
            </w:r>
          </w:p>
        </w:tc>
      </w:tr>
      <w:tr w:rsidR="002D0992" w:rsidRPr="005D1504" w14:paraId="58E11D87" w14:textId="77777777" w:rsidTr="002D0992">
        <w:trPr>
          <w:trHeight w:val="300"/>
        </w:trPr>
        <w:tc>
          <w:tcPr>
            <w:tcW w:w="2720" w:type="dxa"/>
            <w:noWrap/>
            <w:hideMark/>
          </w:tcPr>
          <w:p w14:paraId="0B583BDD" w14:textId="77777777" w:rsidR="002D0992" w:rsidRPr="005D1504" w:rsidRDefault="002D0992" w:rsidP="002D0992">
            <w:pPr>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INITIAL INVESTMENT (kn)</w:t>
            </w:r>
          </w:p>
        </w:tc>
        <w:tc>
          <w:tcPr>
            <w:tcW w:w="1680" w:type="dxa"/>
            <w:noWrap/>
            <w:hideMark/>
          </w:tcPr>
          <w:p w14:paraId="52FD4EB2" w14:textId="77777777" w:rsidR="002D0992" w:rsidRPr="005D1504" w:rsidRDefault="002D0992" w:rsidP="002D0992">
            <w:pPr>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250000,00</w:t>
            </w:r>
          </w:p>
        </w:tc>
        <w:tc>
          <w:tcPr>
            <w:tcW w:w="1280" w:type="dxa"/>
            <w:noWrap/>
            <w:hideMark/>
          </w:tcPr>
          <w:p w14:paraId="5AC0F275" w14:textId="77777777" w:rsidR="002D0992" w:rsidRPr="005D1504" w:rsidRDefault="002D0992">
            <w:pPr>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 </w:t>
            </w:r>
          </w:p>
        </w:tc>
        <w:tc>
          <w:tcPr>
            <w:tcW w:w="1240" w:type="dxa"/>
            <w:noWrap/>
            <w:hideMark/>
          </w:tcPr>
          <w:p w14:paraId="37224CA5" w14:textId="77777777" w:rsidR="002D0992" w:rsidRPr="005D1504" w:rsidRDefault="002D0992">
            <w:pPr>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 </w:t>
            </w:r>
          </w:p>
        </w:tc>
        <w:tc>
          <w:tcPr>
            <w:tcW w:w="1240" w:type="dxa"/>
            <w:noWrap/>
            <w:hideMark/>
          </w:tcPr>
          <w:p w14:paraId="39E31D20" w14:textId="77777777" w:rsidR="002D0992" w:rsidRPr="005D1504" w:rsidRDefault="002D0992">
            <w:pPr>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 </w:t>
            </w:r>
          </w:p>
        </w:tc>
      </w:tr>
      <w:tr w:rsidR="002D0992" w:rsidRPr="005D1504" w14:paraId="20D02AEB" w14:textId="77777777" w:rsidTr="002D0992">
        <w:trPr>
          <w:trHeight w:val="300"/>
        </w:trPr>
        <w:tc>
          <w:tcPr>
            <w:tcW w:w="2720" w:type="dxa"/>
            <w:noWrap/>
            <w:hideMark/>
          </w:tcPr>
          <w:p w14:paraId="4F36BA21" w14:textId="77777777" w:rsidR="002D0992" w:rsidRPr="005D1504" w:rsidRDefault="002D0992" w:rsidP="002D0992">
            <w:pPr>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REVENUES (kn)</w:t>
            </w:r>
          </w:p>
        </w:tc>
        <w:tc>
          <w:tcPr>
            <w:tcW w:w="1680" w:type="dxa"/>
            <w:noWrap/>
            <w:hideMark/>
          </w:tcPr>
          <w:p w14:paraId="018F6806" w14:textId="77777777" w:rsidR="002D0992" w:rsidRPr="005D1504" w:rsidRDefault="002D0992" w:rsidP="002D0992">
            <w:pPr>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5063491,84</w:t>
            </w:r>
          </w:p>
        </w:tc>
        <w:tc>
          <w:tcPr>
            <w:tcW w:w="1280" w:type="dxa"/>
            <w:noWrap/>
            <w:hideMark/>
          </w:tcPr>
          <w:p w14:paraId="75964E19" w14:textId="77777777" w:rsidR="002D0992" w:rsidRPr="005D1504" w:rsidRDefault="002D0992" w:rsidP="002D0992">
            <w:pPr>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5321057,28</w:t>
            </w:r>
          </w:p>
        </w:tc>
        <w:tc>
          <w:tcPr>
            <w:tcW w:w="1240" w:type="dxa"/>
            <w:noWrap/>
            <w:hideMark/>
          </w:tcPr>
          <w:p w14:paraId="223EFD76" w14:textId="77777777" w:rsidR="002D0992" w:rsidRPr="005D1504" w:rsidRDefault="002D0992" w:rsidP="002D0992">
            <w:pPr>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5321057,28</w:t>
            </w:r>
          </w:p>
        </w:tc>
        <w:tc>
          <w:tcPr>
            <w:tcW w:w="1240" w:type="dxa"/>
            <w:noWrap/>
            <w:hideMark/>
          </w:tcPr>
          <w:p w14:paraId="658E57EE" w14:textId="77777777" w:rsidR="002D0992" w:rsidRPr="005D1504" w:rsidRDefault="002D0992" w:rsidP="002D0992">
            <w:pPr>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5321057,28</w:t>
            </w:r>
          </w:p>
        </w:tc>
      </w:tr>
      <w:tr w:rsidR="002D0992" w:rsidRPr="005D1504" w14:paraId="1E2BBE86" w14:textId="77777777" w:rsidTr="002D0992">
        <w:trPr>
          <w:trHeight w:val="300"/>
        </w:trPr>
        <w:tc>
          <w:tcPr>
            <w:tcW w:w="2720" w:type="dxa"/>
            <w:noWrap/>
            <w:hideMark/>
          </w:tcPr>
          <w:p w14:paraId="6D0B2A99" w14:textId="77777777" w:rsidR="002D0992" w:rsidRPr="005D1504" w:rsidRDefault="002D0992" w:rsidP="002D0992">
            <w:pPr>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EXPENSES (kn)</w:t>
            </w:r>
          </w:p>
        </w:tc>
        <w:tc>
          <w:tcPr>
            <w:tcW w:w="1680" w:type="dxa"/>
            <w:noWrap/>
            <w:hideMark/>
          </w:tcPr>
          <w:p w14:paraId="606E1662" w14:textId="77777777" w:rsidR="002D0992" w:rsidRPr="005D1504" w:rsidRDefault="002D0992" w:rsidP="002D0992">
            <w:pPr>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2111171,04</w:t>
            </w:r>
          </w:p>
        </w:tc>
        <w:tc>
          <w:tcPr>
            <w:tcW w:w="1280" w:type="dxa"/>
            <w:noWrap/>
            <w:hideMark/>
          </w:tcPr>
          <w:p w14:paraId="7A5D8F88" w14:textId="77777777" w:rsidR="002D0992" w:rsidRPr="005D1504" w:rsidRDefault="002D0992" w:rsidP="002D0992">
            <w:pPr>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2111171,04</w:t>
            </w:r>
          </w:p>
        </w:tc>
        <w:tc>
          <w:tcPr>
            <w:tcW w:w="1240" w:type="dxa"/>
            <w:noWrap/>
            <w:hideMark/>
          </w:tcPr>
          <w:p w14:paraId="72583DC1" w14:textId="77777777" w:rsidR="002D0992" w:rsidRPr="005D1504" w:rsidRDefault="002D0992" w:rsidP="002D0992">
            <w:pPr>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2111171,04</w:t>
            </w:r>
          </w:p>
        </w:tc>
        <w:tc>
          <w:tcPr>
            <w:tcW w:w="1240" w:type="dxa"/>
            <w:noWrap/>
            <w:hideMark/>
          </w:tcPr>
          <w:p w14:paraId="3E45FDF0" w14:textId="77777777" w:rsidR="002D0992" w:rsidRPr="005D1504" w:rsidRDefault="002D0992" w:rsidP="002D0992">
            <w:pPr>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2111171,04</w:t>
            </w:r>
          </w:p>
        </w:tc>
      </w:tr>
      <w:tr w:rsidR="002D0992" w:rsidRPr="005D1504" w14:paraId="37BDEC33" w14:textId="77777777" w:rsidTr="002D0992">
        <w:trPr>
          <w:trHeight w:val="300"/>
        </w:trPr>
        <w:tc>
          <w:tcPr>
            <w:tcW w:w="2720" w:type="dxa"/>
            <w:noWrap/>
            <w:hideMark/>
          </w:tcPr>
          <w:p w14:paraId="0F38E875" w14:textId="77777777" w:rsidR="002D0992" w:rsidRPr="005D1504" w:rsidRDefault="002D0992" w:rsidP="002D0992">
            <w:pPr>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CREDIT RATES</w:t>
            </w:r>
          </w:p>
        </w:tc>
        <w:tc>
          <w:tcPr>
            <w:tcW w:w="1680" w:type="dxa"/>
            <w:noWrap/>
            <w:hideMark/>
          </w:tcPr>
          <w:p w14:paraId="153A98D0" w14:textId="77777777" w:rsidR="002D0992" w:rsidRPr="005D1504" w:rsidRDefault="002D0992" w:rsidP="002D0992">
            <w:pPr>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264000</w:t>
            </w:r>
          </w:p>
        </w:tc>
        <w:tc>
          <w:tcPr>
            <w:tcW w:w="1280" w:type="dxa"/>
            <w:noWrap/>
            <w:hideMark/>
          </w:tcPr>
          <w:p w14:paraId="040521E8" w14:textId="77777777" w:rsidR="002D0992" w:rsidRPr="005D1504" w:rsidRDefault="002D0992" w:rsidP="002D0992">
            <w:pPr>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264000</w:t>
            </w:r>
          </w:p>
        </w:tc>
        <w:tc>
          <w:tcPr>
            <w:tcW w:w="1240" w:type="dxa"/>
            <w:noWrap/>
            <w:hideMark/>
          </w:tcPr>
          <w:p w14:paraId="53F2798D" w14:textId="77777777" w:rsidR="002D0992" w:rsidRPr="005D1504" w:rsidRDefault="002D0992" w:rsidP="002D0992">
            <w:pPr>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 </w:t>
            </w:r>
          </w:p>
        </w:tc>
        <w:tc>
          <w:tcPr>
            <w:tcW w:w="1240" w:type="dxa"/>
            <w:noWrap/>
            <w:hideMark/>
          </w:tcPr>
          <w:p w14:paraId="182DFFE0" w14:textId="77777777" w:rsidR="002D0992" w:rsidRPr="005D1504" w:rsidRDefault="002D0992" w:rsidP="002D0992">
            <w:pPr>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 </w:t>
            </w:r>
          </w:p>
        </w:tc>
      </w:tr>
      <w:tr w:rsidR="002D0992" w:rsidRPr="005D1504" w14:paraId="78B5557D" w14:textId="77777777" w:rsidTr="002D0992">
        <w:trPr>
          <w:trHeight w:val="300"/>
        </w:trPr>
        <w:tc>
          <w:tcPr>
            <w:tcW w:w="2720" w:type="dxa"/>
            <w:noWrap/>
            <w:hideMark/>
          </w:tcPr>
          <w:p w14:paraId="0C1B205F" w14:textId="77777777" w:rsidR="002D0992" w:rsidRPr="005D1504" w:rsidRDefault="002D0992" w:rsidP="002D0992">
            <w:pPr>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 xml:space="preserve">PROFIT </w:t>
            </w:r>
          </w:p>
        </w:tc>
        <w:tc>
          <w:tcPr>
            <w:tcW w:w="1680" w:type="dxa"/>
            <w:noWrap/>
            <w:hideMark/>
          </w:tcPr>
          <w:p w14:paraId="07B586B3" w14:textId="77777777" w:rsidR="002D0992" w:rsidRPr="005D1504" w:rsidRDefault="002D0992" w:rsidP="002D0992">
            <w:pPr>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2438320,80</w:t>
            </w:r>
          </w:p>
        </w:tc>
        <w:tc>
          <w:tcPr>
            <w:tcW w:w="1280" w:type="dxa"/>
            <w:noWrap/>
            <w:hideMark/>
          </w:tcPr>
          <w:p w14:paraId="59FD3E9E" w14:textId="77777777" w:rsidR="002D0992" w:rsidRPr="005D1504" w:rsidRDefault="002D0992" w:rsidP="002D0992">
            <w:pPr>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2945886,24</w:t>
            </w:r>
          </w:p>
        </w:tc>
        <w:tc>
          <w:tcPr>
            <w:tcW w:w="1240" w:type="dxa"/>
            <w:noWrap/>
            <w:hideMark/>
          </w:tcPr>
          <w:p w14:paraId="63581913" w14:textId="77777777" w:rsidR="002D0992" w:rsidRPr="005D1504" w:rsidRDefault="002D0992" w:rsidP="002D0992">
            <w:pPr>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3209886,24</w:t>
            </w:r>
          </w:p>
        </w:tc>
        <w:tc>
          <w:tcPr>
            <w:tcW w:w="1240" w:type="dxa"/>
            <w:noWrap/>
            <w:hideMark/>
          </w:tcPr>
          <w:p w14:paraId="45C6DA66" w14:textId="77777777" w:rsidR="002D0992" w:rsidRPr="005D1504" w:rsidRDefault="002D0992" w:rsidP="002D0992">
            <w:pPr>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3209886,24</w:t>
            </w:r>
          </w:p>
        </w:tc>
      </w:tr>
      <w:tr w:rsidR="002D0992" w:rsidRPr="005D1504" w14:paraId="47631295" w14:textId="77777777" w:rsidTr="002D0992">
        <w:trPr>
          <w:trHeight w:val="300"/>
        </w:trPr>
        <w:tc>
          <w:tcPr>
            <w:tcW w:w="2720" w:type="dxa"/>
            <w:noWrap/>
            <w:hideMark/>
          </w:tcPr>
          <w:p w14:paraId="5F9DA5D4" w14:textId="77777777" w:rsidR="002D0992" w:rsidRPr="005D1504" w:rsidRDefault="002D0992" w:rsidP="002D0992">
            <w:pPr>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PROFIT TAX ( 20 % )</w:t>
            </w:r>
          </w:p>
        </w:tc>
        <w:tc>
          <w:tcPr>
            <w:tcW w:w="1680" w:type="dxa"/>
            <w:noWrap/>
            <w:hideMark/>
          </w:tcPr>
          <w:p w14:paraId="3DEF94F3" w14:textId="77777777" w:rsidR="002D0992" w:rsidRPr="005D1504" w:rsidRDefault="002D0992" w:rsidP="002D0992">
            <w:pPr>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487664,16</w:t>
            </w:r>
          </w:p>
        </w:tc>
        <w:tc>
          <w:tcPr>
            <w:tcW w:w="1280" w:type="dxa"/>
            <w:noWrap/>
            <w:hideMark/>
          </w:tcPr>
          <w:p w14:paraId="2B320D70" w14:textId="77777777" w:rsidR="002D0992" w:rsidRPr="005D1504" w:rsidRDefault="002D0992" w:rsidP="002D0992">
            <w:pPr>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589177,248</w:t>
            </w:r>
          </w:p>
        </w:tc>
        <w:tc>
          <w:tcPr>
            <w:tcW w:w="1240" w:type="dxa"/>
            <w:noWrap/>
            <w:hideMark/>
          </w:tcPr>
          <w:p w14:paraId="3A3A4F64" w14:textId="77777777" w:rsidR="002D0992" w:rsidRPr="005D1504" w:rsidRDefault="002D0992" w:rsidP="002D0992">
            <w:pPr>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641977,248</w:t>
            </w:r>
          </w:p>
        </w:tc>
        <w:tc>
          <w:tcPr>
            <w:tcW w:w="1240" w:type="dxa"/>
            <w:noWrap/>
            <w:hideMark/>
          </w:tcPr>
          <w:p w14:paraId="6A0470AA" w14:textId="77777777" w:rsidR="002D0992" w:rsidRPr="005D1504" w:rsidRDefault="002D0992" w:rsidP="002D0992">
            <w:pPr>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641977,248</w:t>
            </w:r>
          </w:p>
        </w:tc>
      </w:tr>
      <w:tr w:rsidR="002D0992" w:rsidRPr="005D1504" w14:paraId="0A1DD115" w14:textId="77777777" w:rsidTr="002D0992">
        <w:trPr>
          <w:trHeight w:val="300"/>
        </w:trPr>
        <w:tc>
          <w:tcPr>
            <w:tcW w:w="2720" w:type="dxa"/>
            <w:noWrap/>
            <w:hideMark/>
          </w:tcPr>
          <w:p w14:paraId="3ECCBC64" w14:textId="77777777" w:rsidR="002D0992" w:rsidRPr="005D1504" w:rsidRDefault="002D0992" w:rsidP="002D0992">
            <w:pPr>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NET PROFIT (kn)</w:t>
            </w:r>
          </w:p>
        </w:tc>
        <w:tc>
          <w:tcPr>
            <w:tcW w:w="1680" w:type="dxa"/>
            <w:noWrap/>
            <w:hideMark/>
          </w:tcPr>
          <w:p w14:paraId="4F640F22" w14:textId="77777777" w:rsidR="002D0992" w:rsidRPr="005D1504" w:rsidRDefault="002D0992" w:rsidP="002D0992">
            <w:pPr>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1950656,64</w:t>
            </w:r>
          </w:p>
        </w:tc>
        <w:tc>
          <w:tcPr>
            <w:tcW w:w="1280" w:type="dxa"/>
            <w:noWrap/>
            <w:hideMark/>
          </w:tcPr>
          <w:p w14:paraId="4CA57E24" w14:textId="77777777" w:rsidR="002D0992" w:rsidRPr="005D1504" w:rsidRDefault="002D0992" w:rsidP="002D0992">
            <w:pPr>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2356708,99</w:t>
            </w:r>
          </w:p>
        </w:tc>
        <w:tc>
          <w:tcPr>
            <w:tcW w:w="1240" w:type="dxa"/>
            <w:noWrap/>
            <w:hideMark/>
          </w:tcPr>
          <w:p w14:paraId="03E50F69" w14:textId="77777777" w:rsidR="002D0992" w:rsidRPr="005D1504" w:rsidRDefault="002D0992" w:rsidP="002D0992">
            <w:pPr>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2567908,99</w:t>
            </w:r>
          </w:p>
        </w:tc>
        <w:tc>
          <w:tcPr>
            <w:tcW w:w="1240" w:type="dxa"/>
            <w:noWrap/>
            <w:hideMark/>
          </w:tcPr>
          <w:p w14:paraId="058CEAF1" w14:textId="77777777" w:rsidR="002D0992" w:rsidRPr="005D1504" w:rsidRDefault="002D0992" w:rsidP="002D0992">
            <w:pPr>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2567908,99</w:t>
            </w:r>
          </w:p>
        </w:tc>
      </w:tr>
      <w:tr w:rsidR="002D0992" w:rsidRPr="005D1504" w14:paraId="1AB9CFEA" w14:textId="77777777" w:rsidTr="002D0992">
        <w:trPr>
          <w:trHeight w:val="300"/>
        </w:trPr>
        <w:tc>
          <w:tcPr>
            <w:tcW w:w="2720" w:type="dxa"/>
            <w:noWrap/>
            <w:hideMark/>
          </w:tcPr>
          <w:p w14:paraId="34EAC894" w14:textId="77777777" w:rsidR="002D0992" w:rsidRPr="005D1504" w:rsidRDefault="002D0992" w:rsidP="002D0992">
            <w:pPr>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 xml:space="preserve">EURO(€) </w:t>
            </w:r>
          </w:p>
        </w:tc>
        <w:tc>
          <w:tcPr>
            <w:tcW w:w="1680" w:type="dxa"/>
            <w:noWrap/>
            <w:hideMark/>
          </w:tcPr>
          <w:p w14:paraId="2E1DA737" w14:textId="77777777" w:rsidR="002D0992" w:rsidRPr="005D1504" w:rsidRDefault="002D0992" w:rsidP="002D0992">
            <w:pPr>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260087,552</w:t>
            </w:r>
          </w:p>
        </w:tc>
        <w:tc>
          <w:tcPr>
            <w:tcW w:w="1280" w:type="dxa"/>
            <w:noWrap/>
            <w:hideMark/>
          </w:tcPr>
          <w:p w14:paraId="42A4AD77" w14:textId="77777777" w:rsidR="002D0992" w:rsidRPr="005D1504" w:rsidRDefault="002D0992" w:rsidP="002D0992">
            <w:pPr>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314227,8656</w:t>
            </w:r>
          </w:p>
        </w:tc>
        <w:tc>
          <w:tcPr>
            <w:tcW w:w="1240" w:type="dxa"/>
            <w:noWrap/>
            <w:hideMark/>
          </w:tcPr>
          <w:p w14:paraId="429F88D2" w14:textId="77777777" w:rsidR="002D0992" w:rsidRPr="005D1504" w:rsidRDefault="002D0992" w:rsidP="002D0992">
            <w:pPr>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342387,8656</w:t>
            </w:r>
          </w:p>
        </w:tc>
        <w:tc>
          <w:tcPr>
            <w:tcW w:w="1240" w:type="dxa"/>
            <w:noWrap/>
            <w:hideMark/>
          </w:tcPr>
          <w:p w14:paraId="7D50AAEA" w14:textId="77777777" w:rsidR="002D0992" w:rsidRPr="005D1504" w:rsidRDefault="002D0992" w:rsidP="002D0992">
            <w:pPr>
              <w:rPr>
                <w:rFonts w:ascii="Calibri" w:eastAsia="Times New Roman" w:hAnsi="Calibri" w:cs="Times New Roman"/>
                <w:color w:val="000000"/>
                <w:lang w:eastAsia="hr-HR"/>
              </w:rPr>
            </w:pPr>
            <w:r w:rsidRPr="005D1504">
              <w:rPr>
                <w:rFonts w:ascii="Calibri" w:eastAsia="Times New Roman" w:hAnsi="Calibri" w:cs="Times New Roman"/>
                <w:color w:val="000000"/>
                <w:lang w:eastAsia="hr-HR"/>
              </w:rPr>
              <w:t>342387,8656</w:t>
            </w:r>
          </w:p>
        </w:tc>
      </w:tr>
    </w:tbl>
    <w:p w14:paraId="656A160D" w14:textId="77777777" w:rsidR="00397869" w:rsidRPr="005D1504" w:rsidRDefault="00397869" w:rsidP="00397869">
      <w:pPr>
        <w:rPr>
          <w:rFonts w:ascii="Calibri" w:eastAsia="Times New Roman" w:hAnsi="Calibri" w:cs="Times New Roman"/>
          <w:color w:val="000000"/>
          <w:lang w:eastAsia="hr-HR"/>
        </w:rPr>
      </w:pPr>
    </w:p>
    <w:p w14:paraId="31DCECF4" w14:textId="77777777" w:rsidR="00397869" w:rsidRPr="005D1504" w:rsidRDefault="00397869" w:rsidP="00397869">
      <w:pPr>
        <w:rPr>
          <w:rFonts w:ascii="Calibri" w:eastAsia="Times New Roman" w:hAnsi="Calibri" w:cs="Times New Roman"/>
          <w:color w:val="000000"/>
          <w:lang w:eastAsia="hr-HR"/>
        </w:rPr>
      </w:pPr>
    </w:p>
    <w:p w14:paraId="037B2CA1" w14:textId="77777777" w:rsidR="00397869" w:rsidRPr="005D1504" w:rsidRDefault="00397869" w:rsidP="00397869">
      <w:r w:rsidRPr="005D1504">
        <w:rPr>
          <w:lang w:eastAsia="hr-HR"/>
        </w:rPr>
        <w:fldChar w:fldCharType="begin"/>
      </w:r>
      <w:r w:rsidRPr="005D1504">
        <w:rPr>
          <w:lang w:eastAsia="hr-HR"/>
        </w:rPr>
        <w:instrText xml:space="preserve"> LINK Excel.Sheet.12 "C:\\Users\\Korisnik\\Desktop\\erasmus\\godišnji troškovi tablica.xlsx" "List1!R1C1:R9C5" \a \f 5 \h  \* MERGEFORMAT </w:instrText>
      </w:r>
      <w:r w:rsidRPr="005D1504">
        <w:rPr>
          <w:lang w:eastAsia="hr-HR"/>
        </w:rPr>
        <w:fldChar w:fldCharType="separate"/>
      </w:r>
    </w:p>
    <w:p w14:paraId="276BC3C1" w14:textId="77777777" w:rsidR="00397869" w:rsidRPr="005D1504" w:rsidRDefault="00397869" w:rsidP="00BE0F0F">
      <w:pPr>
        <w:rPr>
          <w:lang w:eastAsia="hr-HR"/>
        </w:rPr>
      </w:pPr>
      <w:r w:rsidRPr="005D1504">
        <w:rPr>
          <w:lang w:eastAsia="hr-HR"/>
        </w:rPr>
        <w:fldChar w:fldCharType="end"/>
      </w:r>
    </w:p>
    <w:p w14:paraId="6C417D7B" w14:textId="77777777" w:rsidR="00BE0F0F" w:rsidRPr="005D1504" w:rsidRDefault="002D0992" w:rsidP="002D0992">
      <w:pPr>
        <w:jc w:val="center"/>
        <w:rPr>
          <w:rFonts w:ascii="Calibri" w:eastAsia="Times New Roman" w:hAnsi="Calibri" w:cs="Times New Roman"/>
          <w:color w:val="000000"/>
          <w:lang w:eastAsia="hr-HR"/>
        </w:rPr>
      </w:pPr>
      <w:r w:rsidRPr="005D1504">
        <w:rPr>
          <w:noProof/>
          <w:lang w:val="hr-HR" w:eastAsia="hr-HR"/>
        </w:rPr>
        <w:drawing>
          <wp:inline distT="0" distB="0" distL="0" distR="0" wp14:anchorId="1C1A9FCE" wp14:editId="447152EA">
            <wp:extent cx="4572000" cy="2743200"/>
            <wp:effectExtent l="0" t="0" r="19050" b="190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777C4A2" w14:textId="77777777" w:rsidR="00397869" w:rsidRPr="005D1504" w:rsidRDefault="00397869" w:rsidP="00397869"/>
    <w:p w14:paraId="38BF3286" w14:textId="77777777" w:rsidR="00397869" w:rsidRPr="005D1504" w:rsidRDefault="00397869" w:rsidP="00397869">
      <w:pPr>
        <w:jc w:val="both"/>
        <w:rPr>
          <w:rFonts w:ascii="Calibri" w:eastAsia="Calibri" w:hAnsi="Calibri" w:cs="Calibri"/>
          <w:color w:val="000000"/>
          <w:sz w:val="24"/>
          <w:szCs w:val="24"/>
          <w:shd w:val="clear" w:color="auto" w:fill="FFFFFF"/>
        </w:rPr>
      </w:pPr>
    </w:p>
    <w:p w14:paraId="1A0216F3" w14:textId="77777777" w:rsidR="00CD02EC" w:rsidRPr="005D1504" w:rsidRDefault="00CD02EC" w:rsidP="00397869">
      <w:pPr>
        <w:jc w:val="both"/>
        <w:rPr>
          <w:rFonts w:ascii="Calibri" w:eastAsia="Calibri" w:hAnsi="Calibri" w:cs="Calibri"/>
          <w:color w:val="000000"/>
          <w:sz w:val="24"/>
          <w:szCs w:val="24"/>
          <w:shd w:val="clear" w:color="auto" w:fill="FFFFFF"/>
        </w:rPr>
      </w:pPr>
    </w:p>
    <w:p w14:paraId="5D371AB4" w14:textId="77777777" w:rsidR="00CD02EC" w:rsidRPr="005D1504" w:rsidRDefault="00CD02EC" w:rsidP="00397869">
      <w:pPr>
        <w:jc w:val="both"/>
        <w:rPr>
          <w:rFonts w:ascii="Calibri" w:eastAsia="Calibri" w:hAnsi="Calibri" w:cs="Calibri"/>
          <w:color w:val="000000"/>
          <w:sz w:val="24"/>
          <w:szCs w:val="24"/>
          <w:shd w:val="clear" w:color="auto" w:fill="FFFFFF"/>
        </w:rPr>
      </w:pPr>
    </w:p>
    <w:p w14:paraId="26084E99" w14:textId="77777777" w:rsidR="00CD02EC" w:rsidRPr="005D1504" w:rsidRDefault="00CD02EC" w:rsidP="00397869">
      <w:pPr>
        <w:jc w:val="both"/>
        <w:rPr>
          <w:rFonts w:ascii="Calibri" w:eastAsia="Calibri" w:hAnsi="Calibri" w:cs="Calibri"/>
          <w:color w:val="000000"/>
          <w:sz w:val="24"/>
          <w:szCs w:val="24"/>
          <w:shd w:val="clear" w:color="auto" w:fill="FFFFFF"/>
        </w:rPr>
      </w:pPr>
    </w:p>
    <w:p w14:paraId="27BC09F1" w14:textId="77777777" w:rsidR="00CD02EC" w:rsidRPr="005D1504" w:rsidRDefault="00CD02EC" w:rsidP="00397869">
      <w:pPr>
        <w:jc w:val="both"/>
        <w:rPr>
          <w:rFonts w:ascii="Calibri" w:eastAsia="Calibri" w:hAnsi="Calibri" w:cs="Calibri"/>
          <w:color w:val="000000"/>
          <w:sz w:val="24"/>
          <w:szCs w:val="24"/>
          <w:shd w:val="clear" w:color="auto" w:fill="FFFFFF"/>
        </w:rPr>
      </w:pPr>
    </w:p>
    <w:p w14:paraId="73D62B87" w14:textId="77777777" w:rsidR="00CD02EC" w:rsidRPr="005D1504" w:rsidRDefault="00CD02EC" w:rsidP="00397869">
      <w:pPr>
        <w:jc w:val="both"/>
        <w:rPr>
          <w:rFonts w:ascii="Calibri" w:eastAsia="Calibri" w:hAnsi="Calibri" w:cs="Calibri"/>
          <w:color w:val="000000"/>
          <w:sz w:val="24"/>
          <w:szCs w:val="24"/>
          <w:shd w:val="clear" w:color="auto" w:fill="FFFFFF"/>
        </w:rPr>
      </w:pPr>
    </w:p>
    <w:p w14:paraId="7A50D718" w14:textId="77777777" w:rsidR="002D0992" w:rsidRPr="005D1504" w:rsidRDefault="002D0992" w:rsidP="00397869">
      <w:pPr>
        <w:jc w:val="both"/>
        <w:rPr>
          <w:rFonts w:ascii="Calibri" w:eastAsia="Calibri" w:hAnsi="Calibri" w:cs="Calibri"/>
          <w:color w:val="000000"/>
          <w:sz w:val="24"/>
          <w:szCs w:val="24"/>
          <w:shd w:val="clear" w:color="auto" w:fill="FFFFFF"/>
        </w:rPr>
      </w:pPr>
    </w:p>
    <w:p w14:paraId="0A58BA12" w14:textId="77777777" w:rsidR="00EE669D" w:rsidRPr="005D1504" w:rsidRDefault="00EE669D" w:rsidP="00EE669D">
      <w:pPr>
        <w:pStyle w:val="Odlomakpopisa"/>
        <w:numPr>
          <w:ilvl w:val="0"/>
          <w:numId w:val="1"/>
        </w:numPr>
        <w:jc w:val="both"/>
        <w:rPr>
          <w:rFonts w:ascii="Calibri" w:eastAsia="Calibri" w:hAnsi="Calibri" w:cs="Calibri"/>
          <w:b/>
          <w:color w:val="000000"/>
          <w:sz w:val="32"/>
          <w:szCs w:val="24"/>
          <w:shd w:val="clear" w:color="auto" w:fill="FFFFFF"/>
        </w:rPr>
      </w:pPr>
      <w:r w:rsidRPr="005D1504">
        <w:rPr>
          <w:rFonts w:ascii="Calibri" w:eastAsia="Calibri" w:hAnsi="Calibri" w:cs="Calibri"/>
          <w:b/>
          <w:color w:val="000000"/>
          <w:sz w:val="32"/>
          <w:szCs w:val="24"/>
          <w:shd w:val="clear" w:color="auto" w:fill="FFFFFF"/>
        </w:rPr>
        <w:lastRenderedPageBreak/>
        <w:t>CONCLUSION</w:t>
      </w:r>
    </w:p>
    <w:p w14:paraId="08E6EBE1" w14:textId="69530E3F" w:rsidR="00D50FF4" w:rsidRPr="005D1504" w:rsidRDefault="00D50FF4" w:rsidP="00D50FF4">
      <w:pPr>
        <w:ind w:firstLine="567"/>
        <w:jc w:val="both"/>
        <w:rPr>
          <w:sz w:val="24"/>
          <w:szCs w:val="24"/>
        </w:rPr>
      </w:pPr>
      <w:r w:rsidRPr="005D1504">
        <w:rPr>
          <w:sz w:val="24"/>
          <w:szCs w:val="24"/>
        </w:rPr>
        <w:t xml:space="preserve">After the overall market research </w:t>
      </w:r>
      <w:r w:rsidR="00B33BEB">
        <w:rPr>
          <w:sz w:val="24"/>
          <w:szCs w:val="24"/>
        </w:rPr>
        <w:t xml:space="preserve">had been conducted </w:t>
      </w:r>
      <w:r w:rsidRPr="005D1504">
        <w:rPr>
          <w:sz w:val="24"/>
          <w:szCs w:val="24"/>
        </w:rPr>
        <w:t>we realized that the product did not exist in the market and we started planning a business plan. We surveyed the market and received positive responses that motivated us for further work. We conducted a SWOT analysis in which we used the positive side (strengths and opportunities) to solve the problems of the negative side (weaknesses and threats).</w:t>
      </w:r>
    </w:p>
    <w:p w14:paraId="1DF3D814" w14:textId="32567987" w:rsidR="00D50FF4" w:rsidRPr="005D1504" w:rsidRDefault="00D50FF4" w:rsidP="00D50FF4">
      <w:pPr>
        <w:ind w:firstLine="567"/>
        <w:jc w:val="both"/>
        <w:rPr>
          <w:sz w:val="24"/>
          <w:szCs w:val="24"/>
        </w:rPr>
      </w:pPr>
      <w:r w:rsidRPr="005D1504">
        <w:rPr>
          <w:sz w:val="24"/>
          <w:szCs w:val="24"/>
        </w:rPr>
        <w:t>By calculating the cost of production of energy, packaging and labo</w:t>
      </w:r>
      <w:r w:rsidR="00B33BEB">
        <w:rPr>
          <w:sz w:val="24"/>
          <w:szCs w:val="24"/>
        </w:rPr>
        <w:t>u</w:t>
      </w:r>
      <w:r w:rsidRPr="005D1504">
        <w:rPr>
          <w:sz w:val="24"/>
          <w:szCs w:val="24"/>
        </w:rPr>
        <w:t>r inputs, we calculated the price of the product, which is 10.56 kn (1.41 €).</w:t>
      </w:r>
    </w:p>
    <w:p w14:paraId="2EB539BA" w14:textId="74B479A4" w:rsidR="00D50FF4" w:rsidRPr="005D1504" w:rsidRDefault="00D50FF4" w:rsidP="00D50FF4">
      <w:pPr>
        <w:ind w:firstLine="567"/>
        <w:jc w:val="both"/>
        <w:rPr>
          <w:sz w:val="24"/>
          <w:szCs w:val="24"/>
        </w:rPr>
      </w:pPr>
      <w:r w:rsidRPr="005D1504">
        <w:rPr>
          <w:sz w:val="24"/>
          <w:szCs w:val="24"/>
        </w:rPr>
        <w:t>By developing marketing tactics (marketing mix), we have created a form of packaging and declaration. The mission and vision as well as the promotional price (€ 1.21) help</w:t>
      </w:r>
      <w:r w:rsidR="00BB2057">
        <w:rPr>
          <w:sz w:val="24"/>
          <w:szCs w:val="24"/>
        </w:rPr>
        <w:t>ed</w:t>
      </w:r>
      <w:r w:rsidRPr="005D1504">
        <w:rPr>
          <w:sz w:val="24"/>
          <w:szCs w:val="24"/>
        </w:rPr>
        <w:t xml:space="preserve"> us to enter the market and attract new customers.</w:t>
      </w:r>
    </w:p>
    <w:p w14:paraId="797472D4" w14:textId="48EE4A56" w:rsidR="00D50FF4" w:rsidRPr="005D1504" w:rsidRDefault="00D50FF4" w:rsidP="00D50FF4">
      <w:pPr>
        <w:ind w:firstLine="567"/>
        <w:jc w:val="both"/>
        <w:rPr>
          <w:sz w:val="24"/>
          <w:szCs w:val="24"/>
        </w:rPr>
      </w:pPr>
      <w:r w:rsidRPr="005D1504">
        <w:rPr>
          <w:sz w:val="24"/>
          <w:szCs w:val="24"/>
        </w:rPr>
        <w:t>With a detailed financial anal</w:t>
      </w:r>
      <w:r w:rsidR="007D5166">
        <w:rPr>
          <w:sz w:val="24"/>
          <w:szCs w:val="24"/>
        </w:rPr>
        <w:t>ysis we can conclude that we already work with</w:t>
      </w:r>
      <w:r w:rsidRPr="005D1504">
        <w:rPr>
          <w:sz w:val="24"/>
          <w:szCs w:val="24"/>
        </w:rPr>
        <w:t xml:space="preserve"> a 3-month</w:t>
      </w:r>
      <w:r w:rsidR="00BB2057">
        <w:rPr>
          <w:sz w:val="24"/>
          <w:szCs w:val="24"/>
        </w:rPr>
        <w:t>ly</w:t>
      </w:r>
      <w:r w:rsidR="007D5166">
        <w:rPr>
          <w:sz w:val="24"/>
          <w:szCs w:val="24"/>
        </w:rPr>
        <w:t xml:space="preserve"> profit</w:t>
      </w:r>
      <w:r w:rsidRPr="005D1504">
        <w:rPr>
          <w:sz w:val="24"/>
          <w:szCs w:val="24"/>
        </w:rPr>
        <w:t>. Annual analysis shows us that with continuous quality work we can succeed!</w:t>
      </w:r>
    </w:p>
    <w:p w14:paraId="03661C31" w14:textId="77777777" w:rsidR="00D50FF4" w:rsidRPr="005D1504" w:rsidRDefault="00D50FF4" w:rsidP="00D50FF4">
      <w:pPr>
        <w:rPr>
          <w:sz w:val="24"/>
          <w:szCs w:val="24"/>
        </w:rPr>
      </w:pPr>
    </w:p>
    <w:p w14:paraId="7F5429F0" w14:textId="77777777" w:rsidR="00D50FF4" w:rsidRPr="005D1504" w:rsidRDefault="00D50FF4" w:rsidP="00D50FF4">
      <w:pPr>
        <w:jc w:val="both"/>
        <w:rPr>
          <w:rFonts w:ascii="Calibri" w:eastAsia="Calibri" w:hAnsi="Calibri" w:cs="Calibri"/>
          <w:color w:val="000000"/>
          <w:sz w:val="24"/>
          <w:szCs w:val="24"/>
          <w:shd w:val="clear" w:color="auto" w:fill="FFFFFF"/>
        </w:rPr>
      </w:pPr>
    </w:p>
    <w:p w14:paraId="5AD9C77C" w14:textId="77777777" w:rsidR="00D50FF4" w:rsidRPr="005D1504" w:rsidRDefault="00D50FF4" w:rsidP="00D50FF4">
      <w:pPr>
        <w:pStyle w:val="Odlomakpopisa"/>
        <w:numPr>
          <w:ilvl w:val="0"/>
          <w:numId w:val="1"/>
        </w:numPr>
        <w:jc w:val="both"/>
        <w:rPr>
          <w:rFonts w:ascii="Calibri" w:eastAsia="Calibri" w:hAnsi="Calibri" w:cs="Calibri"/>
          <w:b/>
          <w:color w:val="000000"/>
          <w:sz w:val="32"/>
          <w:szCs w:val="24"/>
          <w:shd w:val="clear" w:color="auto" w:fill="FFFFFF"/>
        </w:rPr>
      </w:pPr>
      <w:r w:rsidRPr="005D1504">
        <w:rPr>
          <w:rFonts w:ascii="Calibri" w:eastAsia="Calibri" w:hAnsi="Calibri" w:cs="Calibri"/>
          <w:b/>
          <w:color w:val="000000"/>
          <w:sz w:val="32"/>
          <w:szCs w:val="24"/>
          <w:shd w:val="clear" w:color="auto" w:fill="FFFFFF"/>
        </w:rPr>
        <w:t>LITERATURE</w:t>
      </w:r>
    </w:p>
    <w:p w14:paraId="6FC6BE14" w14:textId="77777777" w:rsidR="00D50FF4" w:rsidRPr="005D1504" w:rsidRDefault="00D50FF4" w:rsidP="00D70CD7">
      <w:pPr>
        <w:pStyle w:val="Odlomakpopisa"/>
        <w:numPr>
          <w:ilvl w:val="0"/>
          <w:numId w:val="4"/>
        </w:numPr>
        <w:spacing w:after="200" w:line="276" w:lineRule="auto"/>
        <w:rPr>
          <w:rFonts w:eastAsia="Calibri" w:cs="Times New Roman"/>
          <w:sz w:val="24"/>
          <w:szCs w:val="24"/>
        </w:rPr>
      </w:pPr>
      <w:r w:rsidRPr="005D1504">
        <w:rPr>
          <w:rFonts w:eastAsia="Calibri" w:cs="Times New Roman"/>
          <w:sz w:val="24"/>
          <w:szCs w:val="24"/>
        </w:rPr>
        <w:t xml:space="preserve">Marušić, M., Vranešević, T.: Istraživanje tržišta, Adeco, Zagreb, 2001. </w:t>
      </w:r>
    </w:p>
    <w:p w14:paraId="367703E5" w14:textId="77777777" w:rsidR="00D50FF4" w:rsidRPr="005D1504" w:rsidRDefault="00D50FF4" w:rsidP="00D70CD7">
      <w:pPr>
        <w:pStyle w:val="Odlomakpopisa"/>
        <w:numPr>
          <w:ilvl w:val="0"/>
          <w:numId w:val="4"/>
        </w:numPr>
        <w:spacing w:after="200" w:line="276" w:lineRule="auto"/>
        <w:rPr>
          <w:rFonts w:eastAsia="Calibri" w:cs="Times New Roman"/>
          <w:sz w:val="24"/>
          <w:szCs w:val="24"/>
        </w:rPr>
      </w:pPr>
      <w:r w:rsidRPr="005D1504">
        <w:rPr>
          <w:rFonts w:eastAsia="Calibri" w:cs="Times New Roman"/>
          <w:sz w:val="24"/>
          <w:szCs w:val="24"/>
        </w:rPr>
        <w:t>Rječnik marketinga, Masmedia, Zagreb, 1993.</w:t>
      </w:r>
    </w:p>
    <w:p w14:paraId="0EDD4122" w14:textId="77777777" w:rsidR="00D50FF4" w:rsidRPr="005D1504" w:rsidRDefault="00D50FF4" w:rsidP="00D70CD7">
      <w:pPr>
        <w:pStyle w:val="Odlomakpopisa"/>
        <w:numPr>
          <w:ilvl w:val="0"/>
          <w:numId w:val="4"/>
        </w:numPr>
        <w:spacing w:after="200" w:line="276" w:lineRule="auto"/>
        <w:rPr>
          <w:rFonts w:eastAsia="Calibri" w:cs="Times New Roman"/>
          <w:sz w:val="24"/>
          <w:szCs w:val="24"/>
        </w:rPr>
      </w:pPr>
      <w:r w:rsidRPr="005D1504">
        <w:rPr>
          <w:rFonts w:eastAsia="Calibri" w:cs="Times New Roman"/>
          <w:sz w:val="24"/>
          <w:szCs w:val="24"/>
        </w:rPr>
        <w:t xml:space="preserve">Dobrović, Ž: Metamodeliranje – Osnovni koncepti strateškog plana; Fakultet organizacije i informatike Varaždin, 2008, </w:t>
      </w:r>
    </w:p>
    <w:p w14:paraId="59188021" w14:textId="77777777" w:rsidR="00D50FF4" w:rsidRPr="005D1504" w:rsidRDefault="00D50FF4" w:rsidP="00D70CD7">
      <w:pPr>
        <w:pStyle w:val="Odlomakpopisa"/>
        <w:numPr>
          <w:ilvl w:val="0"/>
          <w:numId w:val="4"/>
        </w:numPr>
        <w:spacing w:after="200" w:line="276" w:lineRule="auto"/>
        <w:rPr>
          <w:rFonts w:eastAsia="Calibri" w:cs="Times New Roman"/>
          <w:sz w:val="24"/>
          <w:szCs w:val="24"/>
        </w:rPr>
      </w:pPr>
      <w:r w:rsidRPr="005D1504">
        <w:rPr>
          <w:rFonts w:eastAsia="Calibri" w:cs="Times New Roman"/>
          <w:sz w:val="24"/>
          <w:szCs w:val="24"/>
        </w:rPr>
        <w:t>Renko , N., Strategije marketinga, Naklada Ljevak, Zagreb, 2005.</w:t>
      </w:r>
    </w:p>
    <w:p w14:paraId="1BF85678" w14:textId="77777777" w:rsidR="00D50FF4" w:rsidRPr="005D1504" w:rsidRDefault="00D50FF4" w:rsidP="00D70CD7">
      <w:pPr>
        <w:pStyle w:val="Odlomakpopisa"/>
        <w:numPr>
          <w:ilvl w:val="0"/>
          <w:numId w:val="4"/>
        </w:numPr>
        <w:spacing w:after="200" w:line="276" w:lineRule="auto"/>
        <w:rPr>
          <w:rFonts w:eastAsia="Calibri" w:cs="Times New Roman"/>
          <w:sz w:val="24"/>
          <w:szCs w:val="24"/>
        </w:rPr>
      </w:pPr>
      <w:r w:rsidRPr="005D1504">
        <w:rPr>
          <w:rFonts w:eastAsia="Calibri" w:cs="Times New Roman"/>
          <w:sz w:val="24"/>
          <w:szCs w:val="24"/>
        </w:rPr>
        <w:t>Previšić, J., Ozretić Došen, Đ.: Marketing, Adverta, Zagreb, 2004.</w:t>
      </w:r>
    </w:p>
    <w:p w14:paraId="211A0353" w14:textId="77777777" w:rsidR="00D50FF4" w:rsidRPr="005D1504" w:rsidRDefault="00D50FF4" w:rsidP="00D70CD7">
      <w:pPr>
        <w:pStyle w:val="Odlomakpopisa"/>
        <w:numPr>
          <w:ilvl w:val="0"/>
          <w:numId w:val="4"/>
        </w:numPr>
        <w:spacing w:after="200" w:line="276" w:lineRule="auto"/>
        <w:rPr>
          <w:rFonts w:eastAsia="Calibri" w:cs="Times New Roman"/>
          <w:sz w:val="24"/>
          <w:szCs w:val="24"/>
        </w:rPr>
      </w:pPr>
      <w:r w:rsidRPr="005D1504">
        <w:rPr>
          <w:rFonts w:eastAsia="Calibri" w:cs="Times New Roman"/>
          <w:sz w:val="24"/>
          <w:szCs w:val="24"/>
        </w:rPr>
        <w:t>Senečić, J.:Osnove marketinga, Mikrorad, Zagreb, 2000.</w:t>
      </w:r>
    </w:p>
    <w:p w14:paraId="7DFE56CC" w14:textId="77777777" w:rsidR="00D051BC" w:rsidRPr="005D1504" w:rsidRDefault="00D50FF4" w:rsidP="00D70CD7">
      <w:pPr>
        <w:pStyle w:val="Odlomakpopisa"/>
        <w:numPr>
          <w:ilvl w:val="0"/>
          <w:numId w:val="4"/>
        </w:numPr>
        <w:spacing w:after="200" w:line="276" w:lineRule="auto"/>
        <w:rPr>
          <w:rFonts w:eastAsia="Calibri" w:cs="Times New Roman"/>
          <w:sz w:val="24"/>
          <w:szCs w:val="24"/>
        </w:rPr>
      </w:pPr>
      <w:r w:rsidRPr="005D1504">
        <w:rPr>
          <w:rFonts w:cstheme="minorHAnsi"/>
          <w:sz w:val="24"/>
          <w:szCs w:val="24"/>
        </w:rPr>
        <w:t>Jal</w:t>
      </w:r>
      <w:r w:rsidR="00D051BC" w:rsidRPr="005D1504">
        <w:rPr>
          <w:rFonts w:cstheme="minorHAnsi"/>
          <w:sz w:val="24"/>
          <w:szCs w:val="24"/>
        </w:rPr>
        <w:t>šić</w:t>
      </w:r>
      <w:r w:rsidRPr="005D1504">
        <w:rPr>
          <w:rFonts w:cstheme="minorHAnsi"/>
          <w:sz w:val="24"/>
          <w:szCs w:val="24"/>
        </w:rPr>
        <w:t>, V.:</w:t>
      </w:r>
      <w:r w:rsidR="00D051BC" w:rsidRPr="005D1504">
        <w:rPr>
          <w:rFonts w:cstheme="minorHAnsi"/>
          <w:sz w:val="24"/>
          <w:szCs w:val="24"/>
        </w:rPr>
        <w:t>, diploma paper</w:t>
      </w:r>
      <w:r w:rsidRPr="005D1504">
        <w:rPr>
          <w:rFonts w:cstheme="minorHAnsi"/>
          <w:sz w:val="24"/>
          <w:szCs w:val="24"/>
        </w:rPr>
        <w:t xml:space="preserve"> </w:t>
      </w:r>
      <w:r w:rsidR="00D051BC" w:rsidRPr="005D1504">
        <w:rPr>
          <w:rFonts w:cstheme="minorHAnsi"/>
          <w:sz w:val="24"/>
          <w:szCs w:val="24"/>
        </w:rPr>
        <w:t>„Optimising ingredients of probiotic dairy d</w:t>
      </w:r>
      <w:r w:rsidRPr="005D1504">
        <w:rPr>
          <w:rFonts w:cstheme="minorHAnsi"/>
          <w:sz w:val="24"/>
          <w:szCs w:val="24"/>
        </w:rPr>
        <w:t>esserts with chestnut puree“, Osijek, 2011.</w:t>
      </w:r>
    </w:p>
    <w:p w14:paraId="2154D389" w14:textId="77777777" w:rsidR="00EE669D" w:rsidRPr="005D1504" w:rsidRDefault="00EE669D" w:rsidP="00EE669D">
      <w:pPr>
        <w:rPr>
          <w:sz w:val="24"/>
          <w:szCs w:val="24"/>
        </w:rPr>
      </w:pPr>
    </w:p>
    <w:p w14:paraId="4E43F953" w14:textId="77777777" w:rsidR="00EE669D" w:rsidRPr="005D1504" w:rsidRDefault="00EE669D" w:rsidP="00EE669D">
      <w:pPr>
        <w:rPr>
          <w:sz w:val="24"/>
          <w:szCs w:val="24"/>
        </w:rPr>
      </w:pPr>
    </w:p>
    <w:p w14:paraId="20C0B4BA" w14:textId="77777777" w:rsidR="00EE669D" w:rsidRPr="005D1504" w:rsidRDefault="00EE669D" w:rsidP="00EE669D">
      <w:pPr>
        <w:rPr>
          <w:sz w:val="24"/>
          <w:szCs w:val="24"/>
        </w:rPr>
      </w:pPr>
    </w:p>
    <w:p w14:paraId="1BE219AA" w14:textId="77777777" w:rsidR="00EE669D" w:rsidRPr="005D1504" w:rsidRDefault="00EE669D" w:rsidP="00EE669D">
      <w:pPr>
        <w:rPr>
          <w:sz w:val="24"/>
          <w:szCs w:val="24"/>
        </w:rPr>
      </w:pPr>
    </w:p>
    <w:sectPr w:rsidR="00EE669D" w:rsidRPr="005D1504" w:rsidSect="00BC127A">
      <w:footerReference w:type="default" r:id="rId3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504FF5" w14:textId="77777777" w:rsidR="003A055A" w:rsidRDefault="003A055A" w:rsidP="00F544A4">
      <w:pPr>
        <w:spacing w:after="0" w:line="240" w:lineRule="auto"/>
      </w:pPr>
      <w:r>
        <w:separator/>
      </w:r>
    </w:p>
  </w:endnote>
  <w:endnote w:type="continuationSeparator" w:id="0">
    <w:p w14:paraId="111C5481" w14:textId="77777777" w:rsidR="003A055A" w:rsidRDefault="003A055A" w:rsidP="00F544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Calibri Light">
    <w:altName w:val="Consolas"/>
    <w:panose1 w:val="020F0302020204030204"/>
    <w:charset w:val="EE"/>
    <w:family w:val="swiss"/>
    <w:pitch w:val="variable"/>
    <w:sig w:usb0="A00002EF" w:usb1="4000207B" w:usb2="00000000" w:usb3="00000000" w:csb0="0000019F" w:csb1="00000000"/>
  </w:font>
  <w:font w:name="游ゴシック Light">
    <w:panose1 w:val="00000000000000000000"/>
    <w:charset w:val="80"/>
    <w:family w:val="roman"/>
    <w:notTrueType/>
    <w:pitch w:val="default"/>
  </w:font>
  <w:font w:name="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0913116"/>
      <w:docPartObj>
        <w:docPartGallery w:val="Page Numbers (Bottom of Page)"/>
        <w:docPartUnique/>
      </w:docPartObj>
    </w:sdtPr>
    <w:sdtEndPr>
      <w:rPr>
        <w:noProof/>
      </w:rPr>
    </w:sdtEndPr>
    <w:sdtContent>
      <w:p w14:paraId="7970B06D" w14:textId="2C4B8AAB" w:rsidR="004A7178" w:rsidRDefault="004A7178">
        <w:pPr>
          <w:pStyle w:val="Podnoje"/>
          <w:jc w:val="right"/>
        </w:pPr>
        <w:r>
          <w:fldChar w:fldCharType="begin"/>
        </w:r>
        <w:r>
          <w:instrText xml:space="preserve"> PAGE   \* MERGEFORMAT </w:instrText>
        </w:r>
        <w:r>
          <w:fldChar w:fldCharType="separate"/>
        </w:r>
        <w:r w:rsidR="00851371">
          <w:rPr>
            <w:noProof/>
          </w:rPr>
          <w:t>2</w:t>
        </w:r>
        <w:r>
          <w:rPr>
            <w:noProof/>
          </w:rPr>
          <w:fldChar w:fldCharType="end"/>
        </w:r>
      </w:p>
    </w:sdtContent>
  </w:sdt>
  <w:p w14:paraId="5F12ED86" w14:textId="2357C6C1" w:rsidR="004A7178" w:rsidRPr="00327A62" w:rsidRDefault="004A7178" w:rsidP="00F544A4">
    <w:pPr>
      <w:pStyle w:val="Podnoje"/>
      <w:jc w:val="right"/>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DF855D" w14:textId="77777777" w:rsidR="003A055A" w:rsidRDefault="003A055A" w:rsidP="00F544A4">
      <w:pPr>
        <w:spacing w:after="0" w:line="240" w:lineRule="auto"/>
      </w:pPr>
      <w:r>
        <w:separator/>
      </w:r>
    </w:p>
  </w:footnote>
  <w:footnote w:type="continuationSeparator" w:id="0">
    <w:p w14:paraId="2C3D51A5" w14:textId="77777777" w:rsidR="003A055A" w:rsidRDefault="003A055A" w:rsidP="00F544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5D1C01"/>
    <w:multiLevelType w:val="hybridMultilevel"/>
    <w:tmpl w:val="42A2B056"/>
    <w:lvl w:ilvl="0" w:tplc="B0F67BD6">
      <w:start w:val="1"/>
      <w:numFmt w:val="decimal"/>
      <w:lvlText w:val="%1."/>
      <w:lvlJc w:val="left"/>
      <w:pPr>
        <w:ind w:left="720" w:hanging="360"/>
      </w:pPr>
      <w:rPr>
        <w:rFonts w:hint="default"/>
        <w:sz w:val="24"/>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nsid w:val="38F302B9"/>
    <w:multiLevelType w:val="hybridMultilevel"/>
    <w:tmpl w:val="E056E956"/>
    <w:lvl w:ilvl="0" w:tplc="34F4F6E2">
      <w:start w:val="1"/>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nsid w:val="703C06D0"/>
    <w:multiLevelType w:val="multilevel"/>
    <w:tmpl w:val="19F08FF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
    <w:nsid w:val="740E14E8"/>
    <w:multiLevelType w:val="hybridMultilevel"/>
    <w:tmpl w:val="57467320"/>
    <w:lvl w:ilvl="0" w:tplc="041A000F">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44F4"/>
    <w:rsid w:val="000A39FF"/>
    <w:rsid w:val="000D608A"/>
    <w:rsid w:val="00152BA1"/>
    <w:rsid w:val="001F6E6E"/>
    <w:rsid w:val="00294158"/>
    <w:rsid w:val="002D0992"/>
    <w:rsid w:val="003250B3"/>
    <w:rsid w:val="00327A62"/>
    <w:rsid w:val="00361945"/>
    <w:rsid w:val="00397869"/>
    <w:rsid w:val="003A055A"/>
    <w:rsid w:val="003A52CA"/>
    <w:rsid w:val="003D4202"/>
    <w:rsid w:val="00425EFD"/>
    <w:rsid w:val="0045279C"/>
    <w:rsid w:val="004603EB"/>
    <w:rsid w:val="00493E73"/>
    <w:rsid w:val="004A7178"/>
    <w:rsid w:val="00573E16"/>
    <w:rsid w:val="005D1504"/>
    <w:rsid w:val="005F27F9"/>
    <w:rsid w:val="006144F4"/>
    <w:rsid w:val="00625031"/>
    <w:rsid w:val="006766D3"/>
    <w:rsid w:val="006B4D56"/>
    <w:rsid w:val="007A2000"/>
    <w:rsid w:val="007A6C81"/>
    <w:rsid w:val="007D5166"/>
    <w:rsid w:val="0081446D"/>
    <w:rsid w:val="008334D8"/>
    <w:rsid w:val="00835833"/>
    <w:rsid w:val="00843CD3"/>
    <w:rsid w:val="00851371"/>
    <w:rsid w:val="00903A41"/>
    <w:rsid w:val="00952ACD"/>
    <w:rsid w:val="00994C77"/>
    <w:rsid w:val="009A72FC"/>
    <w:rsid w:val="00B33BEB"/>
    <w:rsid w:val="00B84A0F"/>
    <w:rsid w:val="00BB2057"/>
    <w:rsid w:val="00BB30DA"/>
    <w:rsid w:val="00BC127A"/>
    <w:rsid w:val="00BE0F0F"/>
    <w:rsid w:val="00C75E98"/>
    <w:rsid w:val="00C813A3"/>
    <w:rsid w:val="00CC21D5"/>
    <w:rsid w:val="00CD02EC"/>
    <w:rsid w:val="00D051BC"/>
    <w:rsid w:val="00D44D81"/>
    <w:rsid w:val="00D50FF4"/>
    <w:rsid w:val="00D70CD7"/>
    <w:rsid w:val="00DE2655"/>
    <w:rsid w:val="00E012CC"/>
    <w:rsid w:val="00E0289D"/>
    <w:rsid w:val="00E53423"/>
    <w:rsid w:val="00E96FFA"/>
    <w:rsid w:val="00EE669D"/>
    <w:rsid w:val="00F11F12"/>
    <w:rsid w:val="00F46D54"/>
    <w:rsid w:val="00F51C5B"/>
    <w:rsid w:val="00F544A4"/>
    <w:rsid w:val="00F90207"/>
    <w:rsid w:val="00F979A1"/>
    <w:rsid w:val="00FA4DDA"/>
    <w:rsid w:val="00FB7BA5"/>
    <w:rsid w:val="00FE0A03"/>
  </w:rsids>
  <m:mathPr>
    <m:mathFont m:val="Cambria Math"/>
    <m:brkBin m:val="before"/>
    <m:brkBinSub m:val="--"/>
    <m:smallFrac m:val="0"/>
    <m:dispDef/>
    <m:lMargin m:val="0"/>
    <m:rMargin m:val="0"/>
    <m:defJc m:val="centerGroup"/>
    <m:wrapIndent m:val="1440"/>
    <m:intLim m:val="subSup"/>
    <m:naryLim m:val="undOvr"/>
  </m:mathPr>
  <w:themeFontLang w:val="hr-H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F93B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unhideWhenUsed/>
    <w:rsid w:val="00F544A4"/>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F544A4"/>
  </w:style>
  <w:style w:type="paragraph" w:styleId="Podnoje">
    <w:name w:val="footer"/>
    <w:basedOn w:val="Normal"/>
    <w:link w:val="PodnojeChar"/>
    <w:uiPriority w:val="99"/>
    <w:unhideWhenUsed/>
    <w:rsid w:val="00F544A4"/>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F544A4"/>
  </w:style>
  <w:style w:type="table" w:styleId="Reetkatablice">
    <w:name w:val="Table Grid"/>
    <w:basedOn w:val="Obinatablica"/>
    <w:uiPriority w:val="59"/>
    <w:rsid w:val="00327A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dlomakpopisa">
    <w:name w:val="List Paragraph"/>
    <w:basedOn w:val="Normal"/>
    <w:uiPriority w:val="34"/>
    <w:qFormat/>
    <w:rsid w:val="00EE669D"/>
    <w:pPr>
      <w:ind w:left="720"/>
      <w:contextualSpacing/>
    </w:pPr>
  </w:style>
  <w:style w:type="table" w:styleId="Svijetlosjenanje-Isticanje4">
    <w:name w:val="Light Shading Accent 4"/>
    <w:basedOn w:val="Obinatablica"/>
    <w:uiPriority w:val="60"/>
    <w:rsid w:val="00EE669D"/>
    <w:pPr>
      <w:spacing w:after="0" w:line="240" w:lineRule="auto"/>
    </w:pPr>
    <w:rPr>
      <w:color w:val="BF8F00" w:themeColor="accent4" w:themeShade="BF"/>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paragraph" w:styleId="Tekstbalonia">
    <w:name w:val="Balloon Text"/>
    <w:basedOn w:val="Normal"/>
    <w:link w:val="TekstbaloniaChar"/>
    <w:uiPriority w:val="99"/>
    <w:semiHidden/>
    <w:unhideWhenUsed/>
    <w:rsid w:val="00EE669D"/>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EE669D"/>
    <w:rPr>
      <w:rFonts w:ascii="Tahoma" w:hAnsi="Tahoma" w:cs="Tahoma"/>
      <w:sz w:val="16"/>
      <w:szCs w:val="16"/>
    </w:rPr>
  </w:style>
  <w:style w:type="table" w:customStyle="1" w:styleId="LightGrid-Accent61">
    <w:name w:val="Light Grid - Accent 61"/>
    <w:basedOn w:val="Obinatablica"/>
    <w:next w:val="Srednjareetka-Isticanje6"/>
    <w:uiPriority w:val="62"/>
    <w:rsid w:val="00397869"/>
    <w:pPr>
      <w:spacing w:after="0" w:line="240" w:lineRule="auto"/>
    </w:p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Srednjareetka-Isticanje6">
    <w:name w:val="Light Grid Accent 6"/>
    <w:basedOn w:val="Obinatablica"/>
    <w:uiPriority w:val="62"/>
    <w:rsid w:val="00397869"/>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styleId="HTMLunaprijedoblikovano">
    <w:name w:val="HTML Preformatted"/>
    <w:basedOn w:val="Normal"/>
    <w:link w:val="HTMLunaprijedoblikovanoChar"/>
    <w:uiPriority w:val="99"/>
    <w:semiHidden/>
    <w:unhideWhenUsed/>
    <w:rsid w:val="00CD02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hr-HR"/>
    </w:rPr>
  </w:style>
  <w:style w:type="character" w:customStyle="1" w:styleId="HTMLunaprijedoblikovanoChar">
    <w:name w:val="HTML unaprijed oblikovano Char"/>
    <w:basedOn w:val="Zadanifontodlomka"/>
    <w:link w:val="HTMLunaprijedoblikovano"/>
    <w:uiPriority w:val="99"/>
    <w:semiHidden/>
    <w:rsid w:val="00CD02EC"/>
    <w:rPr>
      <w:rFonts w:ascii="Courier New" w:eastAsia="Times New Roman" w:hAnsi="Courier New" w:cs="Courier New"/>
      <w:sz w:val="20"/>
      <w:szCs w:val="20"/>
      <w:lang w:eastAsia="hr-HR"/>
    </w:rPr>
  </w:style>
  <w:style w:type="character" w:styleId="Brojretka">
    <w:name w:val="line number"/>
    <w:basedOn w:val="Zadanifontodlomka"/>
    <w:uiPriority w:val="99"/>
    <w:semiHidden/>
    <w:unhideWhenUsed/>
    <w:rsid w:val="00BC127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unhideWhenUsed/>
    <w:rsid w:val="00F544A4"/>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F544A4"/>
  </w:style>
  <w:style w:type="paragraph" w:styleId="Podnoje">
    <w:name w:val="footer"/>
    <w:basedOn w:val="Normal"/>
    <w:link w:val="PodnojeChar"/>
    <w:uiPriority w:val="99"/>
    <w:unhideWhenUsed/>
    <w:rsid w:val="00F544A4"/>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F544A4"/>
  </w:style>
  <w:style w:type="table" w:styleId="Reetkatablice">
    <w:name w:val="Table Grid"/>
    <w:basedOn w:val="Obinatablica"/>
    <w:uiPriority w:val="59"/>
    <w:rsid w:val="00327A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dlomakpopisa">
    <w:name w:val="List Paragraph"/>
    <w:basedOn w:val="Normal"/>
    <w:uiPriority w:val="34"/>
    <w:qFormat/>
    <w:rsid w:val="00EE669D"/>
    <w:pPr>
      <w:ind w:left="720"/>
      <w:contextualSpacing/>
    </w:pPr>
  </w:style>
  <w:style w:type="table" w:styleId="Svijetlosjenanje-Isticanje4">
    <w:name w:val="Light Shading Accent 4"/>
    <w:basedOn w:val="Obinatablica"/>
    <w:uiPriority w:val="60"/>
    <w:rsid w:val="00EE669D"/>
    <w:pPr>
      <w:spacing w:after="0" w:line="240" w:lineRule="auto"/>
    </w:pPr>
    <w:rPr>
      <w:color w:val="BF8F00" w:themeColor="accent4" w:themeShade="BF"/>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paragraph" w:styleId="Tekstbalonia">
    <w:name w:val="Balloon Text"/>
    <w:basedOn w:val="Normal"/>
    <w:link w:val="TekstbaloniaChar"/>
    <w:uiPriority w:val="99"/>
    <w:semiHidden/>
    <w:unhideWhenUsed/>
    <w:rsid w:val="00EE669D"/>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EE669D"/>
    <w:rPr>
      <w:rFonts w:ascii="Tahoma" w:hAnsi="Tahoma" w:cs="Tahoma"/>
      <w:sz w:val="16"/>
      <w:szCs w:val="16"/>
    </w:rPr>
  </w:style>
  <w:style w:type="table" w:customStyle="1" w:styleId="LightGrid-Accent61">
    <w:name w:val="Light Grid - Accent 61"/>
    <w:basedOn w:val="Obinatablica"/>
    <w:next w:val="Srednjareetka-Isticanje6"/>
    <w:uiPriority w:val="62"/>
    <w:rsid w:val="00397869"/>
    <w:pPr>
      <w:spacing w:after="0" w:line="240" w:lineRule="auto"/>
    </w:p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Srednjareetka-Isticanje6">
    <w:name w:val="Light Grid Accent 6"/>
    <w:basedOn w:val="Obinatablica"/>
    <w:uiPriority w:val="62"/>
    <w:rsid w:val="00397869"/>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styleId="HTMLunaprijedoblikovano">
    <w:name w:val="HTML Preformatted"/>
    <w:basedOn w:val="Normal"/>
    <w:link w:val="HTMLunaprijedoblikovanoChar"/>
    <w:uiPriority w:val="99"/>
    <w:semiHidden/>
    <w:unhideWhenUsed/>
    <w:rsid w:val="00CD02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hr-HR"/>
    </w:rPr>
  </w:style>
  <w:style w:type="character" w:customStyle="1" w:styleId="HTMLunaprijedoblikovanoChar">
    <w:name w:val="HTML unaprijed oblikovano Char"/>
    <w:basedOn w:val="Zadanifontodlomka"/>
    <w:link w:val="HTMLunaprijedoblikovano"/>
    <w:uiPriority w:val="99"/>
    <w:semiHidden/>
    <w:rsid w:val="00CD02EC"/>
    <w:rPr>
      <w:rFonts w:ascii="Courier New" w:eastAsia="Times New Roman" w:hAnsi="Courier New" w:cs="Courier New"/>
      <w:sz w:val="20"/>
      <w:szCs w:val="20"/>
      <w:lang w:eastAsia="hr-HR"/>
    </w:rPr>
  </w:style>
  <w:style w:type="character" w:styleId="Brojretka">
    <w:name w:val="line number"/>
    <w:basedOn w:val="Zadanifontodlomka"/>
    <w:uiPriority w:val="99"/>
    <w:semiHidden/>
    <w:unhideWhenUsed/>
    <w:rsid w:val="00BC12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110396">
      <w:bodyDiv w:val="1"/>
      <w:marLeft w:val="0"/>
      <w:marRight w:val="0"/>
      <w:marTop w:val="0"/>
      <w:marBottom w:val="0"/>
      <w:divBdr>
        <w:top w:val="none" w:sz="0" w:space="0" w:color="auto"/>
        <w:left w:val="none" w:sz="0" w:space="0" w:color="auto"/>
        <w:bottom w:val="none" w:sz="0" w:space="0" w:color="auto"/>
        <w:right w:val="none" w:sz="0" w:space="0" w:color="auto"/>
      </w:divBdr>
    </w:div>
    <w:div w:id="661861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chart" Target="charts/chart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hr-HR"/>
              <a:t>Graph</a:t>
            </a:r>
            <a:r>
              <a:rPr lang="hr-HR" baseline="0"/>
              <a:t> of Net profit</a:t>
            </a:r>
            <a:endParaRPr lang="hr-HR"/>
          </a:p>
        </c:rich>
      </c:tx>
      <c:overlay val="0"/>
    </c:title>
    <c:autoTitleDeleted val="0"/>
    <c:plotArea>
      <c:layout/>
      <c:barChart>
        <c:barDir val="col"/>
        <c:grouping val="clustered"/>
        <c:varyColors val="0"/>
        <c:ser>
          <c:idx val="0"/>
          <c:order val="0"/>
          <c:invertIfNegative val="0"/>
          <c:val>
            <c:numRef>
              <c:f>'[godišnji troškovi tablica (2) (1).xlsx]List1'!$B$8:$E$8</c:f>
              <c:numCache>
                <c:formatCode>0.00</c:formatCode>
                <c:ptCount val="4"/>
                <c:pt idx="0">
                  <c:v>1950656.64</c:v>
                </c:pt>
                <c:pt idx="1">
                  <c:v>2356708.9920000001</c:v>
                </c:pt>
                <c:pt idx="2">
                  <c:v>2567908.9920000001</c:v>
                </c:pt>
                <c:pt idx="3">
                  <c:v>2567908.9920000001</c:v>
                </c:pt>
              </c:numCache>
            </c:numRef>
          </c:val>
        </c:ser>
        <c:dLbls>
          <c:showLegendKey val="0"/>
          <c:showVal val="0"/>
          <c:showCatName val="0"/>
          <c:showSerName val="0"/>
          <c:showPercent val="0"/>
          <c:showBubbleSize val="0"/>
        </c:dLbls>
        <c:gapWidth val="150"/>
        <c:axId val="131042304"/>
        <c:axId val="27182208"/>
      </c:barChart>
      <c:catAx>
        <c:axId val="131042304"/>
        <c:scaling>
          <c:orientation val="minMax"/>
        </c:scaling>
        <c:delete val="0"/>
        <c:axPos val="b"/>
        <c:title>
          <c:tx>
            <c:rich>
              <a:bodyPr/>
              <a:lstStyle/>
              <a:p>
                <a:pPr>
                  <a:defRPr/>
                </a:pPr>
                <a:r>
                  <a:rPr lang="hr-HR"/>
                  <a:t>Years</a:t>
                </a:r>
              </a:p>
            </c:rich>
          </c:tx>
          <c:overlay val="0"/>
        </c:title>
        <c:majorTickMark val="out"/>
        <c:minorTickMark val="none"/>
        <c:tickLblPos val="nextTo"/>
        <c:crossAx val="27182208"/>
        <c:crosses val="autoZero"/>
        <c:auto val="1"/>
        <c:lblAlgn val="ctr"/>
        <c:lblOffset val="100"/>
        <c:noMultiLvlLbl val="0"/>
      </c:catAx>
      <c:valAx>
        <c:axId val="27182208"/>
        <c:scaling>
          <c:orientation val="minMax"/>
        </c:scaling>
        <c:delete val="0"/>
        <c:axPos val="l"/>
        <c:majorGridlines/>
        <c:title>
          <c:tx>
            <c:rich>
              <a:bodyPr rot="-5400000" vert="horz"/>
              <a:lstStyle/>
              <a:p>
                <a:pPr>
                  <a:defRPr/>
                </a:pPr>
                <a:r>
                  <a:rPr lang="hr-HR"/>
                  <a:t>Net</a:t>
                </a:r>
                <a:r>
                  <a:rPr lang="hr-HR" baseline="0"/>
                  <a:t> profit</a:t>
                </a:r>
                <a:endParaRPr lang="hr-HR"/>
              </a:p>
            </c:rich>
          </c:tx>
          <c:overlay val="0"/>
        </c:title>
        <c:numFmt formatCode="0.00" sourceLinked="1"/>
        <c:majorTickMark val="out"/>
        <c:minorTickMark val="none"/>
        <c:tickLblPos val="nextTo"/>
        <c:crossAx val="131042304"/>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20</Pages>
  <Words>3132</Words>
  <Characters>17858</Characters>
  <Application>Microsoft Office Word</Application>
  <DocSecurity>0</DocSecurity>
  <Lines>148</Lines>
  <Paragraphs>41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korisnik</dc:creator>
  <cp:lastModifiedBy>Korisnik</cp:lastModifiedBy>
  <cp:revision>2</cp:revision>
  <cp:lastPrinted>2018-03-27T09:23:00Z</cp:lastPrinted>
  <dcterms:created xsi:type="dcterms:W3CDTF">2018-05-02T06:34:00Z</dcterms:created>
  <dcterms:modified xsi:type="dcterms:W3CDTF">2018-05-02T06:34:00Z</dcterms:modified>
</cp:coreProperties>
</file>